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31" w:type="dxa"/>
        <w:tblLook w:val="01E0"/>
      </w:tblPr>
      <w:tblGrid>
        <w:gridCol w:w="3575"/>
        <w:gridCol w:w="3349"/>
        <w:gridCol w:w="3046"/>
        <w:gridCol w:w="61"/>
      </w:tblGrid>
      <w:tr w:rsidR="00AB45BC" w:rsidRPr="006703D5" w:rsidTr="004A631B">
        <w:trPr>
          <w:gridAfter w:val="1"/>
          <w:wAfter w:w="61" w:type="dxa"/>
        </w:trPr>
        <w:tc>
          <w:tcPr>
            <w:tcW w:w="9970" w:type="dxa"/>
            <w:gridSpan w:val="3"/>
          </w:tcPr>
          <w:p w:rsidR="00AB45BC" w:rsidRPr="007D77F8" w:rsidRDefault="00B33869" w:rsidP="007D77F8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>
                  <wp:extent cx="457200" cy="609600"/>
                  <wp:effectExtent l="19050" t="0" r="0" b="0"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B45BC" w:rsidRPr="007D77F8" w:rsidRDefault="00AB45BC" w:rsidP="007D77F8">
            <w:pPr>
              <w:jc w:val="center"/>
              <w:rPr>
                <w:b/>
                <w:sz w:val="16"/>
                <w:szCs w:val="16"/>
              </w:rPr>
            </w:pPr>
          </w:p>
          <w:p w:rsidR="00AB45BC" w:rsidRPr="007D77F8" w:rsidRDefault="00AB45BC" w:rsidP="007D77F8">
            <w:pPr>
              <w:jc w:val="center"/>
              <w:rPr>
                <w:b/>
                <w:sz w:val="24"/>
                <w:szCs w:val="24"/>
              </w:rPr>
            </w:pPr>
            <w:r w:rsidRPr="007D77F8">
              <w:rPr>
                <w:b/>
                <w:sz w:val="24"/>
                <w:szCs w:val="24"/>
              </w:rPr>
              <w:t xml:space="preserve">АДМИНИСТРАЦИЯ  ТАМБОВСКОГО  РАЙОНА  </w:t>
            </w:r>
          </w:p>
          <w:p w:rsidR="00AB45BC" w:rsidRPr="007D77F8" w:rsidRDefault="00AB45BC" w:rsidP="007D77F8">
            <w:pPr>
              <w:jc w:val="center"/>
              <w:rPr>
                <w:b/>
                <w:sz w:val="24"/>
                <w:szCs w:val="24"/>
              </w:rPr>
            </w:pPr>
            <w:r w:rsidRPr="007D77F8">
              <w:rPr>
                <w:b/>
                <w:sz w:val="24"/>
                <w:szCs w:val="24"/>
              </w:rPr>
              <w:t>АМУРСКОЙ  ОБЛАСТИ</w:t>
            </w:r>
          </w:p>
          <w:p w:rsidR="00AB45BC" w:rsidRPr="007D77F8" w:rsidRDefault="00AB45BC" w:rsidP="007D77F8">
            <w:pPr>
              <w:jc w:val="center"/>
              <w:rPr>
                <w:b/>
              </w:rPr>
            </w:pPr>
          </w:p>
          <w:p w:rsidR="00AB45BC" w:rsidRPr="007D77F8" w:rsidRDefault="00AB45BC" w:rsidP="007D77F8">
            <w:pPr>
              <w:jc w:val="center"/>
              <w:rPr>
                <w:b/>
                <w:sz w:val="32"/>
                <w:szCs w:val="32"/>
              </w:rPr>
            </w:pPr>
            <w:r w:rsidRPr="007D77F8">
              <w:rPr>
                <w:b/>
                <w:sz w:val="32"/>
                <w:szCs w:val="32"/>
              </w:rPr>
              <w:t>ПОСТАНОВЛЕНИЕ</w:t>
            </w:r>
          </w:p>
          <w:p w:rsidR="00AB45BC" w:rsidRPr="007D77F8" w:rsidRDefault="00AB45BC" w:rsidP="00241A3A">
            <w:pPr>
              <w:rPr>
                <w:b/>
              </w:rPr>
            </w:pPr>
          </w:p>
        </w:tc>
      </w:tr>
      <w:tr w:rsidR="00AB45BC" w:rsidRPr="006703D5" w:rsidTr="004A631B">
        <w:trPr>
          <w:gridAfter w:val="1"/>
          <w:wAfter w:w="61" w:type="dxa"/>
        </w:trPr>
        <w:tc>
          <w:tcPr>
            <w:tcW w:w="3575" w:type="dxa"/>
          </w:tcPr>
          <w:p w:rsidR="00AB45BC" w:rsidRPr="007D77F8" w:rsidRDefault="00AB45BC" w:rsidP="00241A3A">
            <w:pPr>
              <w:rPr>
                <w:sz w:val="28"/>
                <w:szCs w:val="28"/>
              </w:rPr>
            </w:pPr>
          </w:p>
          <w:p w:rsidR="00AB45BC" w:rsidRPr="007D77F8" w:rsidRDefault="00F94486" w:rsidP="009634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25.12.2017</w:t>
            </w:r>
          </w:p>
        </w:tc>
        <w:tc>
          <w:tcPr>
            <w:tcW w:w="3349" w:type="dxa"/>
          </w:tcPr>
          <w:p w:rsidR="00AB45BC" w:rsidRPr="007D77F8" w:rsidRDefault="00AB45BC" w:rsidP="007D77F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46" w:type="dxa"/>
          </w:tcPr>
          <w:p w:rsidR="00AB45BC" w:rsidRPr="007D77F8" w:rsidRDefault="00AB45BC" w:rsidP="00195A80">
            <w:pPr>
              <w:ind w:left="1865"/>
              <w:rPr>
                <w:sz w:val="28"/>
                <w:szCs w:val="28"/>
              </w:rPr>
            </w:pPr>
            <w:r w:rsidRPr="007D77F8">
              <w:rPr>
                <w:sz w:val="28"/>
                <w:szCs w:val="28"/>
              </w:rPr>
              <w:t xml:space="preserve">                </w:t>
            </w:r>
            <w:r w:rsidR="00A22B34" w:rsidRPr="007D77F8">
              <w:rPr>
                <w:sz w:val="28"/>
                <w:szCs w:val="28"/>
              </w:rPr>
              <w:t xml:space="preserve">                         № </w:t>
            </w:r>
            <w:r w:rsidR="00762B63">
              <w:rPr>
                <w:sz w:val="28"/>
                <w:szCs w:val="28"/>
              </w:rPr>
              <w:t>1952</w:t>
            </w:r>
          </w:p>
        </w:tc>
      </w:tr>
      <w:tr w:rsidR="00AB45BC" w:rsidRPr="006703D5" w:rsidTr="004A631B">
        <w:trPr>
          <w:gridAfter w:val="1"/>
          <w:wAfter w:w="61" w:type="dxa"/>
        </w:trPr>
        <w:tc>
          <w:tcPr>
            <w:tcW w:w="9970" w:type="dxa"/>
            <w:gridSpan w:val="3"/>
          </w:tcPr>
          <w:p w:rsidR="00AB45BC" w:rsidRPr="006703D5" w:rsidRDefault="00AB45BC" w:rsidP="007D77F8">
            <w:pPr>
              <w:jc w:val="center"/>
            </w:pPr>
          </w:p>
          <w:p w:rsidR="00AB45BC" w:rsidRPr="00B33869" w:rsidRDefault="00AB45BC" w:rsidP="007D77F8">
            <w:pPr>
              <w:jc w:val="center"/>
              <w:rPr>
                <w:sz w:val="26"/>
                <w:szCs w:val="26"/>
              </w:rPr>
            </w:pPr>
            <w:r w:rsidRPr="00B33869">
              <w:rPr>
                <w:sz w:val="26"/>
                <w:szCs w:val="26"/>
              </w:rPr>
              <w:t>с</w:t>
            </w:r>
            <w:proofErr w:type="gramStart"/>
            <w:r w:rsidRPr="00B33869">
              <w:rPr>
                <w:sz w:val="26"/>
                <w:szCs w:val="26"/>
              </w:rPr>
              <w:t>.Т</w:t>
            </w:r>
            <w:proofErr w:type="gramEnd"/>
            <w:r w:rsidRPr="00B33869">
              <w:rPr>
                <w:sz w:val="26"/>
                <w:szCs w:val="26"/>
              </w:rPr>
              <w:t>амбовка</w:t>
            </w:r>
          </w:p>
          <w:p w:rsidR="00AB45BC" w:rsidRPr="007D77F8" w:rsidRDefault="00AB45BC" w:rsidP="007D77F8">
            <w:pPr>
              <w:jc w:val="center"/>
              <w:rPr>
                <w:sz w:val="24"/>
                <w:szCs w:val="24"/>
              </w:rPr>
            </w:pPr>
          </w:p>
        </w:tc>
      </w:tr>
      <w:tr w:rsidR="00BA0FBF" w:rsidRPr="004A631B" w:rsidTr="004A631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03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A0FBF" w:rsidRPr="004A631B" w:rsidRDefault="00F923B2" w:rsidP="004A631B">
            <w:pPr>
              <w:jc w:val="center"/>
              <w:rPr>
                <w:spacing w:val="2"/>
                <w:sz w:val="28"/>
                <w:szCs w:val="28"/>
              </w:rPr>
            </w:pPr>
            <w:r w:rsidRPr="004A631B">
              <w:rPr>
                <w:spacing w:val="2"/>
                <w:sz w:val="28"/>
                <w:szCs w:val="28"/>
              </w:rPr>
              <w:t>О внесении изменений в постановление Администрации Тамбовского района от 11.11.201</w:t>
            </w:r>
            <w:r w:rsidR="00393386" w:rsidRPr="004A631B">
              <w:rPr>
                <w:spacing w:val="2"/>
                <w:sz w:val="28"/>
                <w:szCs w:val="28"/>
              </w:rPr>
              <w:t>4</w:t>
            </w:r>
            <w:r w:rsidRPr="004A631B">
              <w:rPr>
                <w:spacing w:val="2"/>
                <w:sz w:val="28"/>
                <w:szCs w:val="28"/>
              </w:rPr>
              <w:t xml:space="preserve"> № 1393</w:t>
            </w:r>
            <w:r w:rsidR="006D2858" w:rsidRPr="004A631B">
              <w:rPr>
                <w:spacing w:val="2"/>
                <w:sz w:val="28"/>
                <w:szCs w:val="28"/>
              </w:rPr>
              <w:t xml:space="preserve"> «Снижение рисков и смягчение последствий чрезвычайных ситуаций природного и техногенного характера, а также обеспечение безопасности населения района на 2015-2021 годы»</w:t>
            </w:r>
          </w:p>
        </w:tc>
      </w:tr>
    </w:tbl>
    <w:p w:rsidR="00F44B35" w:rsidRPr="006703D5" w:rsidRDefault="00F44B35" w:rsidP="00F44B35">
      <w:pPr>
        <w:shd w:val="clear" w:color="auto" w:fill="FFFFFF"/>
        <w:spacing w:before="326" w:line="322" w:lineRule="exact"/>
        <w:ind w:right="49" w:firstLine="711"/>
        <w:jc w:val="both"/>
        <w:rPr>
          <w:spacing w:val="2"/>
          <w:sz w:val="28"/>
          <w:szCs w:val="28"/>
        </w:rPr>
      </w:pPr>
      <w:r w:rsidRPr="004A631B">
        <w:rPr>
          <w:spacing w:val="2"/>
          <w:sz w:val="28"/>
          <w:szCs w:val="28"/>
        </w:rPr>
        <w:t>В целях корректировки</w:t>
      </w:r>
      <w:r>
        <w:rPr>
          <w:spacing w:val="2"/>
          <w:sz w:val="28"/>
          <w:szCs w:val="28"/>
        </w:rPr>
        <w:t xml:space="preserve"> муниципальной подпрограммы</w:t>
      </w:r>
      <w:r w:rsidR="009843E7">
        <w:rPr>
          <w:spacing w:val="2"/>
          <w:sz w:val="28"/>
          <w:szCs w:val="28"/>
        </w:rPr>
        <w:t xml:space="preserve"> </w:t>
      </w:r>
      <w:r w:rsidR="009843E7" w:rsidRPr="006703D5">
        <w:rPr>
          <w:spacing w:val="2"/>
          <w:sz w:val="28"/>
          <w:szCs w:val="28"/>
        </w:rPr>
        <w:t>«Снижение рисков и смягчение последствий чрезвычайных ситуаций природного и техногенного характера, а также обеспечение безоп</w:t>
      </w:r>
      <w:r w:rsidR="009843E7">
        <w:rPr>
          <w:spacing w:val="2"/>
          <w:sz w:val="28"/>
          <w:szCs w:val="28"/>
        </w:rPr>
        <w:t>асности населения района на 2015</w:t>
      </w:r>
      <w:r w:rsidR="009843E7" w:rsidRPr="006703D5">
        <w:rPr>
          <w:spacing w:val="2"/>
          <w:sz w:val="28"/>
          <w:szCs w:val="28"/>
        </w:rPr>
        <w:t>-202</w:t>
      </w:r>
      <w:r w:rsidR="009843E7">
        <w:rPr>
          <w:spacing w:val="2"/>
          <w:sz w:val="28"/>
          <w:szCs w:val="28"/>
        </w:rPr>
        <w:t>1</w:t>
      </w:r>
      <w:r w:rsidR="009843E7" w:rsidRPr="006703D5">
        <w:rPr>
          <w:spacing w:val="2"/>
          <w:sz w:val="28"/>
          <w:szCs w:val="28"/>
        </w:rPr>
        <w:t xml:space="preserve"> годы» </w:t>
      </w:r>
      <w:r w:rsidR="009843E7">
        <w:rPr>
          <w:spacing w:val="2"/>
          <w:sz w:val="28"/>
          <w:szCs w:val="28"/>
        </w:rPr>
        <w:t xml:space="preserve"> </w:t>
      </w:r>
    </w:p>
    <w:p w:rsidR="00BA0FBF" w:rsidRPr="006703D5" w:rsidRDefault="00BA0FBF" w:rsidP="00BA0FBF">
      <w:pPr>
        <w:shd w:val="clear" w:color="auto" w:fill="FFFFFF"/>
        <w:jc w:val="both"/>
        <w:rPr>
          <w:b/>
          <w:spacing w:val="2"/>
          <w:sz w:val="28"/>
          <w:szCs w:val="28"/>
        </w:rPr>
      </w:pPr>
      <w:proofErr w:type="spellStart"/>
      <w:proofErr w:type="gramStart"/>
      <w:r w:rsidRPr="006703D5">
        <w:rPr>
          <w:b/>
          <w:spacing w:val="2"/>
          <w:sz w:val="28"/>
          <w:szCs w:val="28"/>
        </w:rPr>
        <w:t>п</w:t>
      </w:r>
      <w:proofErr w:type="spellEnd"/>
      <w:proofErr w:type="gramEnd"/>
      <w:r w:rsidRPr="006703D5">
        <w:rPr>
          <w:b/>
          <w:spacing w:val="2"/>
          <w:sz w:val="28"/>
          <w:szCs w:val="28"/>
        </w:rPr>
        <w:t xml:space="preserve"> о с т а </w:t>
      </w:r>
      <w:proofErr w:type="spellStart"/>
      <w:r w:rsidRPr="006703D5">
        <w:rPr>
          <w:b/>
          <w:spacing w:val="2"/>
          <w:sz w:val="28"/>
          <w:szCs w:val="28"/>
        </w:rPr>
        <w:t>н</w:t>
      </w:r>
      <w:proofErr w:type="spellEnd"/>
      <w:r w:rsidRPr="006703D5">
        <w:rPr>
          <w:b/>
          <w:spacing w:val="2"/>
          <w:sz w:val="28"/>
          <w:szCs w:val="28"/>
        </w:rPr>
        <w:t xml:space="preserve"> о в л я </w:t>
      </w:r>
      <w:r w:rsidR="00886AD9">
        <w:rPr>
          <w:b/>
          <w:spacing w:val="2"/>
          <w:sz w:val="28"/>
          <w:szCs w:val="28"/>
        </w:rPr>
        <w:t>ю</w:t>
      </w:r>
      <w:r w:rsidRPr="006703D5">
        <w:rPr>
          <w:b/>
          <w:spacing w:val="2"/>
          <w:sz w:val="28"/>
          <w:szCs w:val="28"/>
        </w:rPr>
        <w:t>:</w:t>
      </w:r>
    </w:p>
    <w:p w:rsidR="00BA0FBF" w:rsidRDefault="00BA0FBF" w:rsidP="00BA0FBF">
      <w:pPr>
        <w:shd w:val="clear" w:color="auto" w:fill="FFFFFF"/>
        <w:jc w:val="both"/>
        <w:rPr>
          <w:spacing w:val="2"/>
          <w:sz w:val="28"/>
          <w:szCs w:val="28"/>
        </w:rPr>
      </w:pPr>
      <w:r w:rsidRPr="006703D5">
        <w:rPr>
          <w:spacing w:val="2"/>
          <w:sz w:val="28"/>
          <w:szCs w:val="28"/>
        </w:rPr>
        <w:tab/>
        <w:t xml:space="preserve">1. </w:t>
      </w:r>
      <w:proofErr w:type="gramStart"/>
      <w:r w:rsidR="00F923B2">
        <w:rPr>
          <w:spacing w:val="2"/>
          <w:sz w:val="28"/>
          <w:szCs w:val="28"/>
        </w:rPr>
        <w:t xml:space="preserve">Внести в муниципальную программу </w:t>
      </w:r>
      <w:r w:rsidR="00F923B2" w:rsidRPr="006703D5">
        <w:rPr>
          <w:spacing w:val="2"/>
          <w:sz w:val="28"/>
          <w:szCs w:val="28"/>
        </w:rPr>
        <w:t>«Снижение рисков и смягчение последствий чрезвычайных ситуаций природного и техногенного характера, а также обеспечение безоп</w:t>
      </w:r>
      <w:r w:rsidR="00F923B2">
        <w:rPr>
          <w:spacing w:val="2"/>
          <w:sz w:val="28"/>
          <w:szCs w:val="28"/>
        </w:rPr>
        <w:t>асности населения района на 2015</w:t>
      </w:r>
      <w:r w:rsidR="00F923B2" w:rsidRPr="006703D5">
        <w:rPr>
          <w:spacing w:val="2"/>
          <w:sz w:val="28"/>
          <w:szCs w:val="28"/>
        </w:rPr>
        <w:t>-202</w:t>
      </w:r>
      <w:r w:rsidR="00F923B2">
        <w:rPr>
          <w:spacing w:val="2"/>
          <w:sz w:val="28"/>
          <w:szCs w:val="28"/>
        </w:rPr>
        <w:t>1</w:t>
      </w:r>
      <w:r w:rsidR="00F923B2" w:rsidRPr="006703D5">
        <w:rPr>
          <w:spacing w:val="2"/>
          <w:sz w:val="28"/>
          <w:szCs w:val="28"/>
        </w:rPr>
        <w:t xml:space="preserve"> годы» </w:t>
      </w:r>
      <w:r w:rsidR="00F923B2">
        <w:rPr>
          <w:spacing w:val="2"/>
          <w:sz w:val="28"/>
          <w:szCs w:val="28"/>
        </w:rPr>
        <w:t xml:space="preserve"> утвержденную постановлением Администрации Тамбовского района от 11.11.2014 № 1393</w:t>
      </w:r>
      <w:r w:rsidR="00CC706D">
        <w:rPr>
          <w:spacing w:val="2"/>
          <w:sz w:val="28"/>
          <w:szCs w:val="28"/>
        </w:rPr>
        <w:t xml:space="preserve"> (в ред. от 27.02.2015 № 205</w:t>
      </w:r>
      <w:r w:rsidR="0064245D">
        <w:rPr>
          <w:spacing w:val="2"/>
          <w:sz w:val="28"/>
          <w:szCs w:val="28"/>
        </w:rPr>
        <w:t>; от 21.05.2015 №457</w:t>
      </w:r>
      <w:r w:rsidR="00963448">
        <w:rPr>
          <w:spacing w:val="2"/>
          <w:sz w:val="28"/>
          <w:szCs w:val="28"/>
        </w:rPr>
        <w:t>; от 11.11.2015 №864</w:t>
      </w:r>
      <w:r w:rsidR="00B33869">
        <w:rPr>
          <w:spacing w:val="2"/>
          <w:sz w:val="28"/>
          <w:szCs w:val="28"/>
        </w:rPr>
        <w:t>;</w:t>
      </w:r>
      <w:r w:rsidR="0029181F">
        <w:rPr>
          <w:spacing w:val="2"/>
          <w:sz w:val="28"/>
          <w:szCs w:val="28"/>
        </w:rPr>
        <w:t xml:space="preserve"> от</w:t>
      </w:r>
      <w:r w:rsidR="00B33869">
        <w:rPr>
          <w:spacing w:val="2"/>
          <w:sz w:val="28"/>
          <w:szCs w:val="28"/>
        </w:rPr>
        <w:t xml:space="preserve"> 30.12.201</w:t>
      </w:r>
      <w:r w:rsidR="00F44B35">
        <w:rPr>
          <w:spacing w:val="2"/>
          <w:sz w:val="28"/>
          <w:szCs w:val="28"/>
        </w:rPr>
        <w:t>5</w:t>
      </w:r>
      <w:r w:rsidR="00B33869">
        <w:rPr>
          <w:spacing w:val="2"/>
          <w:sz w:val="28"/>
          <w:szCs w:val="28"/>
        </w:rPr>
        <w:t xml:space="preserve"> №997</w:t>
      </w:r>
      <w:r w:rsidR="00F44B35">
        <w:rPr>
          <w:spacing w:val="2"/>
          <w:sz w:val="28"/>
          <w:szCs w:val="28"/>
        </w:rPr>
        <w:t>;</w:t>
      </w:r>
      <w:r w:rsidR="0029181F">
        <w:rPr>
          <w:spacing w:val="2"/>
          <w:sz w:val="28"/>
          <w:szCs w:val="28"/>
        </w:rPr>
        <w:t xml:space="preserve"> от</w:t>
      </w:r>
      <w:r w:rsidR="00F44B35">
        <w:rPr>
          <w:spacing w:val="2"/>
          <w:sz w:val="28"/>
          <w:szCs w:val="28"/>
        </w:rPr>
        <w:t xml:space="preserve"> 26.02.2016 №79</w:t>
      </w:r>
      <w:r w:rsidR="00EA43B7">
        <w:rPr>
          <w:spacing w:val="2"/>
          <w:sz w:val="28"/>
          <w:szCs w:val="28"/>
        </w:rPr>
        <w:t xml:space="preserve">; </w:t>
      </w:r>
      <w:r w:rsidR="0029181F">
        <w:rPr>
          <w:spacing w:val="2"/>
          <w:sz w:val="28"/>
          <w:szCs w:val="28"/>
        </w:rPr>
        <w:t xml:space="preserve">от </w:t>
      </w:r>
      <w:r w:rsidR="00EA43B7">
        <w:rPr>
          <w:spacing w:val="2"/>
          <w:sz w:val="28"/>
          <w:szCs w:val="28"/>
        </w:rPr>
        <w:t>16.05.2016 №213</w:t>
      </w:r>
      <w:r w:rsidR="0029181F">
        <w:rPr>
          <w:spacing w:val="2"/>
          <w:sz w:val="28"/>
          <w:szCs w:val="28"/>
        </w:rPr>
        <w:t>;</w:t>
      </w:r>
      <w:proofErr w:type="gramEnd"/>
      <w:r w:rsidR="0029181F">
        <w:rPr>
          <w:spacing w:val="2"/>
          <w:sz w:val="28"/>
          <w:szCs w:val="28"/>
        </w:rPr>
        <w:t xml:space="preserve"> от 21.10.2016 №499</w:t>
      </w:r>
      <w:r w:rsidR="005A4FDD">
        <w:rPr>
          <w:spacing w:val="2"/>
          <w:sz w:val="28"/>
          <w:szCs w:val="28"/>
        </w:rPr>
        <w:t>; от 29.12.2016 №624</w:t>
      </w:r>
      <w:r w:rsidR="00947722">
        <w:rPr>
          <w:spacing w:val="2"/>
          <w:sz w:val="28"/>
          <w:szCs w:val="28"/>
        </w:rPr>
        <w:t>; от 30.12.2106 № 638; от 20.07.2017 № 939</w:t>
      </w:r>
      <w:r w:rsidR="00CC706D">
        <w:rPr>
          <w:spacing w:val="2"/>
          <w:sz w:val="28"/>
          <w:szCs w:val="28"/>
        </w:rPr>
        <w:t>)</w:t>
      </w:r>
      <w:r w:rsidR="00F923B2">
        <w:rPr>
          <w:spacing w:val="2"/>
          <w:sz w:val="28"/>
          <w:szCs w:val="28"/>
        </w:rPr>
        <w:t>, изменения согласно приложению к настоящему постановлению.</w:t>
      </w:r>
    </w:p>
    <w:p w:rsidR="005A5109" w:rsidRDefault="00D004B9" w:rsidP="00D004B9">
      <w:pPr>
        <w:shd w:val="clear" w:color="auto" w:fill="FFFFFF"/>
        <w:ind w:firstLine="720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2. Контроль исполнени</w:t>
      </w:r>
      <w:r w:rsidR="009843E7">
        <w:rPr>
          <w:spacing w:val="2"/>
          <w:sz w:val="28"/>
          <w:szCs w:val="28"/>
        </w:rPr>
        <w:t>я</w:t>
      </w:r>
      <w:r>
        <w:rPr>
          <w:spacing w:val="2"/>
          <w:sz w:val="28"/>
          <w:szCs w:val="28"/>
        </w:rPr>
        <w:t xml:space="preserve"> настоящего постановления </w:t>
      </w:r>
      <w:r w:rsidR="009C64E8">
        <w:rPr>
          <w:spacing w:val="2"/>
          <w:sz w:val="28"/>
          <w:szCs w:val="28"/>
        </w:rPr>
        <w:t>оставляю за собой.</w:t>
      </w:r>
    </w:p>
    <w:p w:rsidR="005A5109" w:rsidRDefault="005A5109" w:rsidP="00BA0FBF">
      <w:pPr>
        <w:shd w:val="clear" w:color="auto" w:fill="FFFFFF"/>
        <w:jc w:val="both"/>
        <w:rPr>
          <w:spacing w:val="2"/>
          <w:sz w:val="28"/>
          <w:szCs w:val="28"/>
        </w:rPr>
      </w:pPr>
    </w:p>
    <w:p w:rsidR="005A5109" w:rsidRDefault="005A5109" w:rsidP="00BA0FBF">
      <w:pPr>
        <w:shd w:val="clear" w:color="auto" w:fill="FFFFFF"/>
        <w:jc w:val="both"/>
        <w:rPr>
          <w:spacing w:val="2"/>
          <w:sz w:val="28"/>
          <w:szCs w:val="28"/>
        </w:rPr>
      </w:pPr>
    </w:p>
    <w:p w:rsidR="00D004B9" w:rsidRDefault="00D004B9" w:rsidP="00BA0FBF">
      <w:pPr>
        <w:shd w:val="clear" w:color="auto" w:fill="FFFFFF"/>
        <w:jc w:val="both"/>
        <w:rPr>
          <w:spacing w:val="2"/>
          <w:sz w:val="28"/>
          <w:szCs w:val="28"/>
        </w:rPr>
      </w:pPr>
    </w:p>
    <w:p w:rsidR="005A5109" w:rsidRDefault="005A5109" w:rsidP="00BA0FBF">
      <w:pPr>
        <w:shd w:val="clear" w:color="auto" w:fill="FFFFFF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Глава района                                                                                            </w:t>
      </w:r>
      <w:proofErr w:type="spellStart"/>
      <w:r>
        <w:rPr>
          <w:spacing w:val="2"/>
          <w:sz w:val="28"/>
          <w:szCs w:val="28"/>
        </w:rPr>
        <w:t>Н.Н.Змушко</w:t>
      </w:r>
      <w:proofErr w:type="spellEnd"/>
    </w:p>
    <w:p w:rsidR="005A5109" w:rsidRDefault="005A5109" w:rsidP="00BA0FBF">
      <w:pPr>
        <w:shd w:val="clear" w:color="auto" w:fill="FFFFFF"/>
        <w:jc w:val="both"/>
        <w:rPr>
          <w:spacing w:val="2"/>
          <w:sz w:val="28"/>
          <w:szCs w:val="28"/>
        </w:rPr>
      </w:pPr>
    </w:p>
    <w:p w:rsidR="005A5109" w:rsidRDefault="005A5109" w:rsidP="00BA0FBF">
      <w:pPr>
        <w:shd w:val="clear" w:color="auto" w:fill="FFFFFF"/>
        <w:jc w:val="both"/>
        <w:rPr>
          <w:spacing w:val="2"/>
          <w:sz w:val="28"/>
          <w:szCs w:val="28"/>
        </w:rPr>
      </w:pPr>
    </w:p>
    <w:p w:rsidR="00F44B35" w:rsidRDefault="00F44B35" w:rsidP="00BA0FBF">
      <w:pPr>
        <w:shd w:val="clear" w:color="auto" w:fill="FFFFFF"/>
        <w:jc w:val="both"/>
        <w:rPr>
          <w:spacing w:val="2"/>
          <w:sz w:val="28"/>
          <w:szCs w:val="28"/>
        </w:rPr>
      </w:pPr>
    </w:p>
    <w:p w:rsidR="005A5109" w:rsidRDefault="005A5109" w:rsidP="00BA0FBF">
      <w:pPr>
        <w:shd w:val="clear" w:color="auto" w:fill="FFFFFF"/>
        <w:jc w:val="both"/>
        <w:rPr>
          <w:spacing w:val="2"/>
          <w:sz w:val="28"/>
          <w:szCs w:val="28"/>
        </w:rPr>
      </w:pPr>
    </w:p>
    <w:p w:rsidR="009C64E8" w:rsidRDefault="009C64E8" w:rsidP="00BA0FBF">
      <w:pPr>
        <w:shd w:val="clear" w:color="auto" w:fill="FFFFFF"/>
        <w:jc w:val="both"/>
        <w:rPr>
          <w:spacing w:val="2"/>
          <w:sz w:val="28"/>
          <w:szCs w:val="28"/>
        </w:rPr>
      </w:pPr>
    </w:p>
    <w:p w:rsidR="006E428A" w:rsidRDefault="005A5109" w:rsidP="005A5109">
      <w:pPr>
        <w:shd w:val="clear" w:color="auto" w:fill="FFFFFF"/>
        <w:jc w:val="center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                                </w:t>
      </w:r>
    </w:p>
    <w:p w:rsidR="004A631B" w:rsidRDefault="006E428A" w:rsidP="005A5109">
      <w:pPr>
        <w:shd w:val="clear" w:color="auto" w:fill="FFFFFF"/>
        <w:jc w:val="center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                               </w:t>
      </w:r>
      <w:r w:rsidR="005A5109">
        <w:rPr>
          <w:spacing w:val="2"/>
          <w:sz w:val="28"/>
          <w:szCs w:val="28"/>
        </w:rPr>
        <w:t xml:space="preserve">  </w:t>
      </w:r>
    </w:p>
    <w:p w:rsidR="004A631B" w:rsidRDefault="004A631B" w:rsidP="005A5109">
      <w:pPr>
        <w:shd w:val="clear" w:color="auto" w:fill="FFFFFF"/>
        <w:jc w:val="center"/>
        <w:rPr>
          <w:spacing w:val="2"/>
          <w:sz w:val="28"/>
          <w:szCs w:val="28"/>
        </w:rPr>
      </w:pPr>
    </w:p>
    <w:p w:rsidR="004A631B" w:rsidRDefault="004A631B" w:rsidP="005A5109">
      <w:pPr>
        <w:shd w:val="clear" w:color="auto" w:fill="FFFFFF"/>
        <w:jc w:val="center"/>
        <w:rPr>
          <w:spacing w:val="2"/>
          <w:sz w:val="28"/>
          <w:szCs w:val="28"/>
        </w:rPr>
      </w:pPr>
    </w:p>
    <w:p w:rsidR="004A631B" w:rsidRDefault="004A631B" w:rsidP="005A5109">
      <w:pPr>
        <w:shd w:val="clear" w:color="auto" w:fill="FFFFFF"/>
        <w:jc w:val="center"/>
        <w:rPr>
          <w:spacing w:val="2"/>
          <w:sz w:val="28"/>
          <w:szCs w:val="28"/>
        </w:rPr>
      </w:pPr>
    </w:p>
    <w:p w:rsidR="004A631B" w:rsidRDefault="004A631B" w:rsidP="005A5109">
      <w:pPr>
        <w:shd w:val="clear" w:color="auto" w:fill="FFFFFF"/>
        <w:jc w:val="center"/>
        <w:rPr>
          <w:spacing w:val="2"/>
          <w:sz w:val="28"/>
          <w:szCs w:val="28"/>
        </w:rPr>
      </w:pPr>
    </w:p>
    <w:p w:rsidR="004A631B" w:rsidRPr="0016377D" w:rsidRDefault="004A631B" w:rsidP="005A5109">
      <w:pPr>
        <w:shd w:val="clear" w:color="auto" w:fill="FFFFFF"/>
        <w:jc w:val="center"/>
        <w:rPr>
          <w:spacing w:val="2"/>
          <w:sz w:val="28"/>
          <w:szCs w:val="28"/>
        </w:rPr>
      </w:pPr>
    </w:p>
    <w:p w:rsidR="005A5109" w:rsidRPr="0016377D" w:rsidRDefault="005A5109" w:rsidP="005A5109">
      <w:pPr>
        <w:shd w:val="clear" w:color="auto" w:fill="FFFFFF"/>
        <w:jc w:val="center"/>
        <w:rPr>
          <w:spacing w:val="2"/>
          <w:sz w:val="28"/>
          <w:szCs w:val="28"/>
        </w:rPr>
      </w:pPr>
      <w:r w:rsidRPr="0016377D">
        <w:rPr>
          <w:spacing w:val="2"/>
          <w:sz w:val="28"/>
          <w:szCs w:val="28"/>
        </w:rPr>
        <w:lastRenderedPageBreak/>
        <w:t xml:space="preserve">  Приложение </w:t>
      </w:r>
    </w:p>
    <w:p w:rsidR="005A5109" w:rsidRPr="0016377D" w:rsidRDefault="005A5109" w:rsidP="005A5109">
      <w:pPr>
        <w:shd w:val="clear" w:color="auto" w:fill="FFFFFF"/>
        <w:jc w:val="right"/>
        <w:rPr>
          <w:spacing w:val="2"/>
          <w:sz w:val="28"/>
          <w:szCs w:val="28"/>
        </w:rPr>
      </w:pPr>
      <w:r w:rsidRPr="0016377D">
        <w:rPr>
          <w:spacing w:val="2"/>
          <w:sz w:val="28"/>
          <w:szCs w:val="28"/>
        </w:rPr>
        <w:t xml:space="preserve">к постановлению Администрации </w:t>
      </w:r>
    </w:p>
    <w:p w:rsidR="005A5109" w:rsidRPr="0016377D" w:rsidRDefault="005A5109" w:rsidP="005A5109">
      <w:pPr>
        <w:shd w:val="clear" w:color="auto" w:fill="FFFFFF"/>
        <w:jc w:val="center"/>
        <w:rPr>
          <w:spacing w:val="2"/>
          <w:sz w:val="28"/>
          <w:szCs w:val="28"/>
        </w:rPr>
      </w:pPr>
      <w:r w:rsidRPr="0016377D">
        <w:rPr>
          <w:spacing w:val="2"/>
          <w:sz w:val="28"/>
          <w:szCs w:val="28"/>
        </w:rPr>
        <w:t xml:space="preserve">                       </w:t>
      </w:r>
      <w:r w:rsidR="00B33869" w:rsidRPr="0016377D">
        <w:rPr>
          <w:spacing w:val="2"/>
          <w:sz w:val="28"/>
          <w:szCs w:val="28"/>
        </w:rPr>
        <w:t xml:space="preserve">                               </w:t>
      </w:r>
      <w:r w:rsidRPr="0016377D">
        <w:rPr>
          <w:spacing w:val="2"/>
          <w:sz w:val="28"/>
          <w:szCs w:val="28"/>
        </w:rPr>
        <w:t>Тамбовского района</w:t>
      </w:r>
    </w:p>
    <w:p w:rsidR="005A5109" w:rsidRPr="0016377D" w:rsidRDefault="005A5109" w:rsidP="005A5109">
      <w:pPr>
        <w:shd w:val="clear" w:color="auto" w:fill="FFFFFF"/>
        <w:jc w:val="center"/>
        <w:rPr>
          <w:spacing w:val="2"/>
          <w:sz w:val="28"/>
          <w:szCs w:val="28"/>
        </w:rPr>
      </w:pPr>
      <w:r w:rsidRPr="0016377D">
        <w:rPr>
          <w:spacing w:val="2"/>
          <w:sz w:val="28"/>
          <w:szCs w:val="28"/>
        </w:rPr>
        <w:t xml:space="preserve">                                                       </w:t>
      </w:r>
      <w:r w:rsidR="007821EE" w:rsidRPr="0016377D">
        <w:rPr>
          <w:spacing w:val="2"/>
          <w:sz w:val="28"/>
          <w:szCs w:val="28"/>
        </w:rPr>
        <w:t>о</w:t>
      </w:r>
      <w:r w:rsidRPr="0016377D">
        <w:rPr>
          <w:spacing w:val="2"/>
          <w:sz w:val="28"/>
          <w:szCs w:val="28"/>
        </w:rPr>
        <w:t xml:space="preserve">т </w:t>
      </w:r>
      <w:r w:rsidR="005A4FDD" w:rsidRPr="0016377D">
        <w:rPr>
          <w:spacing w:val="2"/>
          <w:sz w:val="28"/>
          <w:szCs w:val="28"/>
        </w:rPr>
        <w:t>_________</w:t>
      </w:r>
      <w:r w:rsidRPr="0016377D">
        <w:rPr>
          <w:spacing w:val="2"/>
          <w:sz w:val="28"/>
          <w:szCs w:val="28"/>
        </w:rPr>
        <w:t xml:space="preserve"> №</w:t>
      </w:r>
      <w:r w:rsidR="00C4049E" w:rsidRPr="0016377D">
        <w:rPr>
          <w:spacing w:val="2"/>
          <w:sz w:val="28"/>
          <w:szCs w:val="28"/>
        </w:rPr>
        <w:t xml:space="preserve"> </w:t>
      </w:r>
      <w:r w:rsidR="005A4FDD" w:rsidRPr="0016377D">
        <w:rPr>
          <w:spacing w:val="2"/>
          <w:sz w:val="28"/>
          <w:szCs w:val="28"/>
        </w:rPr>
        <w:t>___</w:t>
      </w:r>
    </w:p>
    <w:p w:rsidR="005A5109" w:rsidRPr="0016377D" w:rsidRDefault="005A5109" w:rsidP="005A5109">
      <w:pPr>
        <w:shd w:val="clear" w:color="auto" w:fill="FFFFFF"/>
        <w:jc w:val="center"/>
        <w:rPr>
          <w:spacing w:val="2"/>
          <w:sz w:val="28"/>
          <w:szCs w:val="28"/>
        </w:rPr>
      </w:pPr>
    </w:p>
    <w:p w:rsidR="005A5109" w:rsidRPr="0016377D" w:rsidRDefault="005A5109" w:rsidP="00D004B9">
      <w:pPr>
        <w:shd w:val="clear" w:color="auto" w:fill="FFFFFF"/>
        <w:ind w:firstLine="720"/>
        <w:jc w:val="both"/>
        <w:rPr>
          <w:spacing w:val="2"/>
          <w:sz w:val="28"/>
          <w:szCs w:val="28"/>
        </w:rPr>
      </w:pPr>
      <w:r w:rsidRPr="0016377D">
        <w:rPr>
          <w:spacing w:val="2"/>
          <w:sz w:val="28"/>
          <w:szCs w:val="28"/>
        </w:rPr>
        <w:t>Изменения, вносимые в муниципальную программу «Снижение рисков и смягчение последствий чрезвычайных ситуаций природного и техногенного характера, а также обеспечение безопасности населения района на 2015-2021 годы»</w:t>
      </w:r>
    </w:p>
    <w:p w:rsidR="00CE16B8" w:rsidRPr="0016377D" w:rsidRDefault="00B51CA4" w:rsidP="00B51CA4">
      <w:pPr>
        <w:numPr>
          <w:ilvl w:val="0"/>
          <w:numId w:val="41"/>
        </w:numPr>
        <w:shd w:val="clear" w:color="auto" w:fill="FFFFFF"/>
        <w:jc w:val="both"/>
        <w:rPr>
          <w:spacing w:val="2"/>
          <w:sz w:val="28"/>
          <w:szCs w:val="28"/>
        </w:rPr>
      </w:pPr>
      <w:r w:rsidRPr="0016377D">
        <w:rPr>
          <w:spacing w:val="2"/>
          <w:sz w:val="28"/>
          <w:szCs w:val="28"/>
        </w:rPr>
        <w:t>Пункт 9 Программы изложить в следующей редакции</w:t>
      </w:r>
      <w:r w:rsidR="00CE16B8" w:rsidRPr="0016377D">
        <w:rPr>
          <w:spacing w:val="2"/>
          <w:sz w:val="28"/>
          <w:szCs w:val="28"/>
        </w:rPr>
        <w:t>:</w:t>
      </w:r>
    </w:p>
    <w:p w:rsidR="00CE16B8" w:rsidRPr="0016377D" w:rsidRDefault="00CE16B8" w:rsidP="00BA0FBF">
      <w:pPr>
        <w:shd w:val="clear" w:color="auto" w:fill="FFFFFF"/>
        <w:jc w:val="both"/>
        <w:rPr>
          <w:spacing w:val="2"/>
          <w:sz w:val="16"/>
          <w:szCs w:val="16"/>
        </w:rPr>
      </w:pPr>
    </w:p>
    <w:p w:rsidR="00CE16B8" w:rsidRPr="0016377D" w:rsidRDefault="00CE16B8" w:rsidP="00B33869">
      <w:pPr>
        <w:shd w:val="clear" w:color="auto" w:fill="FFFFFF"/>
        <w:jc w:val="center"/>
        <w:rPr>
          <w:b/>
          <w:spacing w:val="2"/>
          <w:sz w:val="28"/>
          <w:szCs w:val="28"/>
        </w:rPr>
      </w:pPr>
      <w:r w:rsidRPr="0016377D">
        <w:rPr>
          <w:b/>
          <w:spacing w:val="2"/>
          <w:sz w:val="28"/>
          <w:szCs w:val="28"/>
        </w:rPr>
        <w:t>Паспорт муниципальной программы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8"/>
        <w:gridCol w:w="2880"/>
        <w:gridCol w:w="6480"/>
      </w:tblGrid>
      <w:tr w:rsidR="00CE16B8" w:rsidRPr="0016377D" w:rsidTr="0097708E">
        <w:tc>
          <w:tcPr>
            <w:tcW w:w="468" w:type="dxa"/>
          </w:tcPr>
          <w:p w:rsidR="00CE16B8" w:rsidRPr="0016377D" w:rsidRDefault="00CE16B8" w:rsidP="0097708E">
            <w:pPr>
              <w:jc w:val="center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>9</w:t>
            </w:r>
          </w:p>
        </w:tc>
        <w:tc>
          <w:tcPr>
            <w:tcW w:w="2880" w:type="dxa"/>
          </w:tcPr>
          <w:p w:rsidR="00CE16B8" w:rsidRPr="0016377D" w:rsidRDefault="00CE16B8" w:rsidP="0097708E">
            <w:pPr>
              <w:ind w:hanging="108"/>
              <w:jc w:val="center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>Объемы ассигнований районного бюджета</w:t>
            </w:r>
          </w:p>
        </w:tc>
        <w:tc>
          <w:tcPr>
            <w:tcW w:w="6480" w:type="dxa"/>
          </w:tcPr>
          <w:p w:rsidR="00CE16B8" w:rsidRPr="0016377D" w:rsidRDefault="00CE16B8" w:rsidP="0097708E">
            <w:pPr>
              <w:ind w:right="-2" w:firstLine="709"/>
              <w:rPr>
                <w:sz w:val="28"/>
                <w:szCs w:val="28"/>
              </w:rPr>
            </w:pPr>
            <w:r w:rsidRPr="0016377D">
              <w:rPr>
                <w:spacing w:val="11"/>
                <w:sz w:val="28"/>
                <w:szCs w:val="28"/>
              </w:rPr>
              <w:tab/>
              <w:t xml:space="preserve">Финансовое обеспечение муниципальной программы в период 2015-2021 годов </w:t>
            </w:r>
            <w:r w:rsidRPr="0016377D">
              <w:rPr>
                <w:sz w:val="28"/>
                <w:szCs w:val="28"/>
              </w:rPr>
              <w:t xml:space="preserve">за счет средств районного бюджета составляет  – </w:t>
            </w:r>
            <w:r w:rsidR="00F027F1" w:rsidRPr="0016377D">
              <w:rPr>
                <w:sz w:val="28"/>
                <w:szCs w:val="28"/>
              </w:rPr>
              <w:t>16819,067</w:t>
            </w:r>
            <w:r w:rsidRPr="0016377D">
              <w:rPr>
                <w:sz w:val="28"/>
                <w:szCs w:val="28"/>
              </w:rPr>
              <w:t xml:space="preserve"> тыс. рублей, из них: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2015 – </w:t>
            </w:r>
            <w:r w:rsidR="009B5B18" w:rsidRPr="0016377D">
              <w:rPr>
                <w:sz w:val="28"/>
                <w:szCs w:val="28"/>
              </w:rPr>
              <w:t>20</w:t>
            </w:r>
            <w:r w:rsidR="00B51CA4" w:rsidRPr="0016377D">
              <w:rPr>
                <w:sz w:val="28"/>
                <w:szCs w:val="28"/>
              </w:rPr>
              <w:t>4</w:t>
            </w:r>
            <w:r w:rsidR="009B5B18" w:rsidRPr="0016377D">
              <w:rPr>
                <w:sz w:val="28"/>
                <w:szCs w:val="28"/>
              </w:rPr>
              <w:t>2,5</w:t>
            </w:r>
            <w:r w:rsidR="00CD66DC" w:rsidRPr="0016377D">
              <w:rPr>
                <w:sz w:val="28"/>
                <w:szCs w:val="28"/>
              </w:rPr>
              <w:t>01</w:t>
            </w:r>
            <w:r w:rsidRPr="0016377D">
              <w:rPr>
                <w:sz w:val="28"/>
                <w:szCs w:val="28"/>
              </w:rPr>
              <w:t xml:space="preserve"> тыс. рублей,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2016 – </w:t>
            </w:r>
            <w:r w:rsidR="00B51CA4" w:rsidRPr="0016377D">
              <w:rPr>
                <w:sz w:val="28"/>
                <w:szCs w:val="28"/>
              </w:rPr>
              <w:t>2</w:t>
            </w:r>
            <w:r w:rsidR="003E1741" w:rsidRPr="0016377D">
              <w:rPr>
                <w:sz w:val="28"/>
                <w:szCs w:val="28"/>
              </w:rPr>
              <w:t>7</w:t>
            </w:r>
            <w:r w:rsidR="00C61A03" w:rsidRPr="0016377D">
              <w:rPr>
                <w:sz w:val="28"/>
                <w:szCs w:val="28"/>
              </w:rPr>
              <w:t>33</w:t>
            </w:r>
            <w:r w:rsidRPr="0016377D">
              <w:rPr>
                <w:sz w:val="28"/>
                <w:szCs w:val="28"/>
              </w:rPr>
              <w:t>,</w:t>
            </w:r>
            <w:r w:rsidR="00C61A03" w:rsidRPr="0016377D">
              <w:rPr>
                <w:sz w:val="28"/>
                <w:szCs w:val="28"/>
              </w:rPr>
              <w:t>798</w:t>
            </w:r>
            <w:r w:rsidRPr="0016377D">
              <w:rPr>
                <w:sz w:val="28"/>
                <w:szCs w:val="28"/>
              </w:rPr>
              <w:t xml:space="preserve"> тыс. рублей,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2017 – </w:t>
            </w:r>
            <w:r w:rsidR="00F027F1" w:rsidRPr="0016377D">
              <w:rPr>
                <w:sz w:val="28"/>
                <w:szCs w:val="28"/>
              </w:rPr>
              <w:t xml:space="preserve">2082,319 </w:t>
            </w:r>
            <w:r w:rsidRPr="0016377D">
              <w:rPr>
                <w:sz w:val="28"/>
                <w:szCs w:val="28"/>
              </w:rPr>
              <w:t>тыс. рублей,</w:t>
            </w:r>
          </w:p>
          <w:p w:rsidR="00CE16B8" w:rsidRPr="0016377D" w:rsidRDefault="00BB3917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2018 – </w:t>
            </w:r>
            <w:r w:rsidR="00B27A97" w:rsidRPr="0016377D">
              <w:rPr>
                <w:sz w:val="28"/>
                <w:szCs w:val="28"/>
              </w:rPr>
              <w:t>1968</w:t>
            </w:r>
            <w:r w:rsidR="00CE16B8" w:rsidRPr="0016377D">
              <w:rPr>
                <w:sz w:val="28"/>
                <w:szCs w:val="28"/>
              </w:rPr>
              <w:t>,</w:t>
            </w:r>
            <w:r w:rsidR="00D067A7" w:rsidRPr="0016377D">
              <w:rPr>
                <w:sz w:val="28"/>
                <w:szCs w:val="28"/>
              </w:rPr>
              <w:t>689</w:t>
            </w:r>
            <w:r w:rsidR="00CE16B8" w:rsidRPr="0016377D">
              <w:rPr>
                <w:sz w:val="28"/>
                <w:szCs w:val="28"/>
              </w:rPr>
              <w:t xml:space="preserve"> тыс. рублей,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2019 – </w:t>
            </w:r>
            <w:r w:rsidR="00D067A7" w:rsidRPr="0016377D">
              <w:rPr>
                <w:sz w:val="28"/>
                <w:szCs w:val="28"/>
              </w:rPr>
              <w:t>1968</w:t>
            </w:r>
            <w:r w:rsidRPr="0016377D">
              <w:rPr>
                <w:sz w:val="28"/>
                <w:szCs w:val="28"/>
              </w:rPr>
              <w:t>,</w:t>
            </w:r>
            <w:r w:rsidR="00D067A7" w:rsidRPr="0016377D">
              <w:rPr>
                <w:sz w:val="28"/>
                <w:szCs w:val="28"/>
              </w:rPr>
              <w:t>689</w:t>
            </w:r>
            <w:r w:rsidRPr="0016377D">
              <w:rPr>
                <w:sz w:val="28"/>
                <w:szCs w:val="28"/>
              </w:rPr>
              <w:t xml:space="preserve"> тыс. рублей,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2020 – </w:t>
            </w:r>
            <w:r w:rsidR="00B51CA4" w:rsidRPr="0016377D">
              <w:rPr>
                <w:sz w:val="28"/>
                <w:szCs w:val="28"/>
              </w:rPr>
              <w:t>29</w:t>
            </w:r>
            <w:r w:rsidRPr="0016377D">
              <w:rPr>
                <w:sz w:val="28"/>
                <w:szCs w:val="28"/>
              </w:rPr>
              <w:t>93,157 тыс. рублей,</w:t>
            </w:r>
          </w:p>
          <w:p w:rsidR="00CE16B8" w:rsidRPr="0016377D" w:rsidRDefault="00CE16B8" w:rsidP="0097708E">
            <w:pPr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            2021 – 3</w:t>
            </w:r>
            <w:r w:rsidR="00B51CA4" w:rsidRPr="0016377D">
              <w:rPr>
                <w:sz w:val="28"/>
                <w:szCs w:val="28"/>
              </w:rPr>
              <w:t>0</w:t>
            </w:r>
            <w:r w:rsidRPr="0016377D">
              <w:rPr>
                <w:sz w:val="28"/>
                <w:szCs w:val="28"/>
              </w:rPr>
              <w:t>29,914 тыс. рублей.</w:t>
            </w:r>
          </w:p>
          <w:p w:rsidR="00CE16B8" w:rsidRPr="0016377D" w:rsidRDefault="00CE16B8" w:rsidP="0097708E">
            <w:pPr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               Объем бюджетных ассигнований, необходимый для реализации подпрограммы «Развитие системы гражданской обороны, защиты населения и территорий от чрезвычайных ситуаций» в 2015-2021 гг. составляет </w:t>
            </w:r>
            <w:r w:rsidR="00F027F1" w:rsidRPr="0016377D">
              <w:rPr>
                <w:sz w:val="28"/>
                <w:szCs w:val="28"/>
              </w:rPr>
              <w:t>97</w:t>
            </w:r>
            <w:r w:rsidR="00AB1967" w:rsidRPr="0016377D">
              <w:rPr>
                <w:sz w:val="28"/>
                <w:szCs w:val="28"/>
              </w:rPr>
              <w:t>3,667</w:t>
            </w:r>
            <w:r w:rsidRPr="0016377D">
              <w:rPr>
                <w:sz w:val="28"/>
                <w:szCs w:val="28"/>
              </w:rPr>
              <w:t xml:space="preserve"> тыс. рублей, в том числе: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- 2015 – </w:t>
            </w:r>
            <w:r w:rsidR="00B51CA4" w:rsidRPr="0016377D">
              <w:rPr>
                <w:sz w:val="28"/>
                <w:szCs w:val="28"/>
              </w:rPr>
              <w:t>50</w:t>
            </w:r>
            <w:r w:rsidRPr="0016377D">
              <w:rPr>
                <w:sz w:val="28"/>
                <w:szCs w:val="28"/>
              </w:rPr>
              <w:t>,0 тыс. рублей,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- 2016 – </w:t>
            </w:r>
            <w:r w:rsidR="00C61A03" w:rsidRPr="0016377D">
              <w:rPr>
                <w:sz w:val="28"/>
                <w:szCs w:val="28"/>
              </w:rPr>
              <w:t>653</w:t>
            </w:r>
            <w:r w:rsidRPr="0016377D">
              <w:rPr>
                <w:sz w:val="28"/>
                <w:szCs w:val="28"/>
              </w:rPr>
              <w:t>,</w:t>
            </w:r>
            <w:r w:rsidR="00C61A03" w:rsidRPr="0016377D">
              <w:rPr>
                <w:sz w:val="28"/>
                <w:szCs w:val="28"/>
              </w:rPr>
              <w:t>667</w:t>
            </w:r>
            <w:r w:rsidRPr="0016377D">
              <w:rPr>
                <w:sz w:val="28"/>
                <w:szCs w:val="28"/>
              </w:rPr>
              <w:t xml:space="preserve"> тыс. рублей,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- 2017 – </w:t>
            </w:r>
            <w:r w:rsidR="00F027F1" w:rsidRPr="0016377D">
              <w:rPr>
                <w:sz w:val="28"/>
                <w:szCs w:val="28"/>
              </w:rPr>
              <w:t>7</w:t>
            </w:r>
            <w:r w:rsidRPr="0016377D">
              <w:rPr>
                <w:sz w:val="28"/>
                <w:szCs w:val="28"/>
              </w:rPr>
              <w:t>0,0 тыс. рублей,</w:t>
            </w:r>
          </w:p>
          <w:p w:rsidR="00CE16B8" w:rsidRPr="0016377D" w:rsidRDefault="00B51CA4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- 2018 – </w:t>
            </w:r>
            <w:r w:rsidR="00D067A7" w:rsidRPr="0016377D">
              <w:rPr>
                <w:sz w:val="28"/>
                <w:szCs w:val="28"/>
              </w:rPr>
              <w:t>100</w:t>
            </w:r>
            <w:r w:rsidR="00CE16B8" w:rsidRPr="0016377D">
              <w:rPr>
                <w:sz w:val="28"/>
                <w:szCs w:val="28"/>
              </w:rPr>
              <w:t>,0 тыс. рублей,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- 2019 – </w:t>
            </w:r>
            <w:r w:rsidR="00D067A7" w:rsidRPr="0016377D">
              <w:rPr>
                <w:sz w:val="28"/>
                <w:szCs w:val="28"/>
              </w:rPr>
              <w:t>100</w:t>
            </w:r>
            <w:r w:rsidRPr="0016377D">
              <w:rPr>
                <w:sz w:val="28"/>
                <w:szCs w:val="28"/>
              </w:rPr>
              <w:t>,0 тыс. рублей,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>- 2020 –</w:t>
            </w:r>
            <w:r w:rsidR="00B51CA4" w:rsidRPr="0016377D">
              <w:rPr>
                <w:sz w:val="28"/>
                <w:szCs w:val="28"/>
              </w:rPr>
              <w:t xml:space="preserve"> </w:t>
            </w:r>
            <w:r w:rsidRPr="0016377D">
              <w:rPr>
                <w:sz w:val="28"/>
                <w:szCs w:val="28"/>
              </w:rPr>
              <w:t>0,0 тыс. рублей,</w:t>
            </w:r>
          </w:p>
          <w:p w:rsidR="00CE16B8" w:rsidRPr="0016377D" w:rsidRDefault="00CE16B8" w:rsidP="0097708E">
            <w:pPr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            - 2021 –</w:t>
            </w:r>
            <w:r w:rsidR="00B51CA4" w:rsidRPr="0016377D">
              <w:rPr>
                <w:sz w:val="28"/>
                <w:szCs w:val="28"/>
              </w:rPr>
              <w:t xml:space="preserve"> </w:t>
            </w:r>
            <w:r w:rsidRPr="0016377D">
              <w:rPr>
                <w:sz w:val="28"/>
                <w:szCs w:val="28"/>
              </w:rPr>
              <w:t>0,0 тыс. рублей</w:t>
            </w:r>
          </w:p>
          <w:p w:rsidR="00CE16B8" w:rsidRPr="0016377D" w:rsidRDefault="00CE16B8" w:rsidP="0097708E">
            <w:pPr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            Объем бюджетных ассигнований, необходимый для реализации подпрограммы «Профилактика правонарушений, терроризма и экстремизма» в 2015-2021 гг. составляет </w:t>
            </w:r>
            <w:r w:rsidR="00F027F1" w:rsidRPr="0016377D">
              <w:rPr>
                <w:sz w:val="28"/>
                <w:szCs w:val="28"/>
              </w:rPr>
              <w:t>1249</w:t>
            </w:r>
            <w:r w:rsidRPr="0016377D">
              <w:rPr>
                <w:sz w:val="28"/>
                <w:szCs w:val="28"/>
              </w:rPr>
              <w:t>,</w:t>
            </w:r>
            <w:r w:rsidR="00D067A7" w:rsidRPr="0016377D">
              <w:rPr>
                <w:sz w:val="28"/>
                <w:szCs w:val="28"/>
              </w:rPr>
              <w:t>62</w:t>
            </w:r>
            <w:r w:rsidRPr="0016377D">
              <w:rPr>
                <w:sz w:val="28"/>
                <w:szCs w:val="28"/>
              </w:rPr>
              <w:t xml:space="preserve"> тыс. рублей, в том числе: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>2015 – 0,0 тыс. рублей,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2016 – </w:t>
            </w:r>
            <w:r w:rsidR="00C61A03" w:rsidRPr="0016377D">
              <w:rPr>
                <w:sz w:val="28"/>
                <w:szCs w:val="28"/>
              </w:rPr>
              <w:t>298</w:t>
            </w:r>
            <w:r w:rsidRPr="0016377D">
              <w:rPr>
                <w:sz w:val="28"/>
                <w:szCs w:val="28"/>
              </w:rPr>
              <w:t>,</w:t>
            </w:r>
            <w:r w:rsidR="00C61A03" w:rsidRPr="0016377D">
              <w:rPr>
                <w:sz w:val="28"/>
                <w:szCs w:val="28"/>
              </w:rPr>
              <w:t>620</w:t>
            </w:r>
            <w:r w:rsidRPr="0016377D">
              <w:rPr>
                <w:sz w:val="28"/>
                <w:szCs w:val="28"/>
              </w:rPr>
              <w:t xml:space="preserve"> тыс. рублей,</w:t>
            </w:r>
          </w:p>
          <w:p w:rsidR="00CE16B8" w:rsidRPr="0016377D" w:rsidRDefault="00F027F1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>2017 – 2</w:t>
            </w:r>
            <w:r w:rsidR="00CE16B8" w:rsidRPr="0016377D">
              <w:rPr>
                <w:sz w:val="28"/>
                <w:szCs w:val="28"/>
              </w:rPr>
              <w:t>,0 тыс. рублей,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2018 –  </w:t>
            </w:r>
            <w:r w:rsidR="00D067A7" w:rsidRPr="0016377D">
              <w:rPr>
                <w:sz w:val="28"/>
                <w:szCs w:val="28"/>
              </w:rPr>
              <w:t>0</w:t>
            </w:r>
            <w:r w:rsidRPr="0016377D">
              <w:rPr>
                <w:sz w:val="28"/>
                <w:szCs w:val="28"/>
              </w:rPr>
              <w:t>,0 тыс. рублей,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2019 – </w:t>
            </w:r>
            <w:r w:rsidR="00D067A7" w:rsidRPr="0016377D">
              <w:rPr>
                <w:sz w:val="28"/>
                <w:szCs w:val="28"/>
              </w:rPr>
              <w:t xml:space="preserve"> 0</w:t>
            </w:r>
            <w:r w:rsidRPr="0016377D">
              <w:rPr>
                <w:sz w:val="28"/>
                <w:szCs w:val="28"/>
              </w:rPr>
              <w:t>,</w:t>
            </w:r>
            <w:r w:rsidR="00D067A7" w:rsidRPr="0016377D">
              <w:rPr>
                <w:sz w:val="28"/>
                <w:szCs w:val="28"/>
              </w:rPr>
              <w:t>0</w:t>
            </w:r>
            <w:r w:rsidRPr="0016377D">
              <w:rPr>
                <w:sz w:val="28"/>
                <w:szCs w:val="28"/>
              </w:rPr>
              <w:t xml:space="preserve"> тыс. рублей,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>2020 – 518,0 тыс. рублей,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lastRenderedPageBreak/>
              <w:t>2021 – 431,0 тыс. рублей</w:t>
            </w:r>
          </w:p>
          <w:p w:rsidR="00CE16B8" w:rsidRPr="0016377D" w:rsidRDefault="00CE16B8" w:rsidP="0097708E">
            <w:pPr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            Объем бюджетных ассигнований, необходимый для реализации подпрограммы «Обеспечение </w:t>
            </w:r>
            <w:proofErr w:type="gramStart"/>
            <w:r w:rsidRPr="0016377D">
              <w:rPr>
                <w:sz w:val="28"/>
                <w:szCs w:val="28"/>
              </w:rPr>
              <w:t>реализации основных направлений повседневного управления Тамбовского районного звена территориальной подсистемы единой государственной системы предупреждения</w:t>
            </w:r>
            <w:proofErr w:type="gramEnd"/>
            <w:r w:rsidRPr="0016377D">
              <w:rPr>
                <w:sz w:val="28"/>
                <w:szCs w:val="28"/>
              </w:rPr>
              <w:t xml:space="preserve"> и ликвидации чрезвычайных ситуаций субъекта РФ» в 2015-2021 гг. составляет </w:t>
            </w:r>
            <w:r w:rsidR="00584344" w:rsidRPr="0016377D">
              <w:rPr>
                <w:sz w:val="28"/>
                <w:szCs w:val="28"/>
              </w:rPr>
              <w:t>14</w:t>
            </w:r>
            <w:r w:rsidR="007D65B8" w:rsidRPr="0016377D">
              <w:rPr>
                <w:sz w:val="28"/>
                <w:szCs w:val="28"/>
              </w:rPr>
              <w:t>595</w:t>
            </w:r>
            <w:r w:rsidR="00584344" w:rsidRPr="0016377D">
              <w:rPr>
                <w:sz w:val="28"/>
                <w:szCs w:val="28"/>
              </w:rPr>
              <w:t>,78</w:t>
            </w:r>
            <w:r w:rsidRPr="0016377D">
              <w:rPr>
                <w:sz w:val="28"/>
                <w:szCs w:val="28"/>
              </w:rPr>
              <w:t xml:space="preserve"> тыс. рублей, в том числе: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- 2015 – </w:t>
            </w:r>
            <w:r w:rsidR="006B48DC" w:rsidRPr="0016377D">
              <w:rPr>
                <w:spacing w:val="3"/>
                <w:sz w:val="28"/>
                <w:szCs w:val="28"/>
              </w:rPr>
              <w:t>1992</w:t>
            </w:r>
            <w:r w:rsidR="0017227F" w:rsidRPr="0016377D">
              <w:rPr>
                <w:spacing w:val="3"/>
                <w:sz w:val="28"/>
                <w:szCs w:val="28"/>
              </w:rPr>
              <w:t>,5</w:t>
            </w:r>
            <w:r w:rsidR="00CD66DC" w:rsidRPr="0016377D">
              <w:rPr>
                <w:spacing w:val="3"/>
                <w:sz w:val="28"/>
                <w:szCs w:val="28"/>
              </w:rPr>
              <w:t>01</w:t>
            </w:r>
            <w:r w:rsidRPr="0016377D">
              <w:rPr>
                <w:spacing w:val="3"/>
                <w:sz w:val="28"/>
                <w:szCs w:val="28"/>
              </w:rPr>
              <w:t xml:space="preserve"> </w:t>
            </w:r>
            <w:r w:rsidRPr="0016377D">
              <w:rPr>
                <w:sz w:val="28"/>
                <w:szCs w:val="28"/>
              </w:rPr>
              <w:t>тыс. рублей,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>- 2016 – 17</w:t>
            </w:r>
            <w:r w:rsidR="001D37ED" w:rsidRPr="0016377D">
              <w:rPr>
                <w:sz w:val="28"/>
                <w:szCs w:val="28"/>
              </w:rPr>
              <w:t>81</w:t>
            </w:r>
            <w:r w:rsidRPr="0016377D">
              <w:rPr>
                <w:sz w:val="28"/>
                <w:szCs w:val="28"/>
              </w:rPr>
              <w:t>,</w:t>
            </w:r>
            <w:r w:rsidR="00B51CA4" w:rsidRPr="0016377D">
              <w:rPr>
                <w:sz w:val="28"/>
                <w:szCs w:val="28"/>
              </w:rPr>
              <w:t>511</w:t>
            </w:r>
            <w:r w:rsidRPr="0016377D">
              <w:rPr>
                <w:sz w:val="28"/>
                <w:szCs w:val="28"/>
              </w:rPr>
              <w:t xml:space="preserve"> тыс. рублей,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- 2017 – </w:t>
            </w:r>
            <w:r w:rsidR="007D65B8" w:rsidRPr="0016377D">
              <w:rPr>
                <w:sz w:val="28"/>
                <w:szCs w:val="28"/>
              </w:rPr>
              <w:t>2010,319</w:t>
            </w:r>
            <w:r w:rsidRPr="0016377D">
              <w:rPr>
                <w:sz w:val="28"/>
                <w:szCs w:val="28"/>
              </w:rPr>
              <w:t xml:space="preserve"> тыс. рублей,</w:t>
            </w:r>
          </w:p>
          <w:p w:rsidR="00CE16B8" w:rsidRPr="0016377D" w:rsidRDefault="00D067A7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>- 2018 – 1</w:t>
            </w:r>
            <w:r w:rsidR="00CB6400" w:rsidRPr="0016377D">
              <w:rPr>
                <w:sz w:val="28"/>
                <w:szCs w:val="28"/>
              </w:rPr>
              <w:t>8</w:t>
            </w:r>
            <w:r w:rsidRPr="0016377D">
              <w:rPr>
                <w:sz w:val="28"/>
                <w:szCs w:val="28"/>
              </w:rPr>
              <w:t>68</w:t>
            </w:r>
            <w:r w:rsidR="00CE16B8" w:rsidRPr="0016377D">
              <w:rPr>
                <w:sz w:val="28"/>
                <w:szCs w:val="28"/>
              </w:rPr>
              <w:t>,</w:t>
            </w:r>
            <w:r w:rsidRPr="0016377D">
              <w:rPr>
                <w:sz w:val="28"/>
                <w:szCs w:val="28"/>
              </w:rPr>
              <w:t>689</w:t>
            </w:r>
            <w:r w:rsidR="00CE16B8" w:rsidRPr="0016377D">
              <w:rPr>
                <w:sz w:val="28"/>
                <w:szCs w:val="28"/>
              </w:rPr>
              <w:t xml:space="preserve"> тыс. рублей,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- 2019 – </w:t>
            </w:r>
            <w:r w:rsidR="00D067A7" w:rsidRPr="0016377D">
              <w:rPr>
                <w:sz w:val="28"/>
                <w:szCs w:val="28"/>
              </w:rPr>
              <w:t>1</w:t>
            </w:r>
            <w:r w:rsidR="00CB6400" w:rsidRPr="0016377D">
              <w:rPr>
                <w:sz w:val="28"/>
                <w:szCs w:val="28"/>
              </w:rPr>
              <w:t>8</w:t>
            </w:r>
            <w:r w:rsidR="00D067A7" w:rsidRPr="0016377D">
              <w:rPr>
                <w:sz w:val="28"/>
                <w:szCs w:val="28"/>
              </w:rPr>
              <w:t>68</w:t>
            </w:r>
            <w:r w:rsidRPr="0016377D">
              <w:rPr>
                <w:sz w:val="28"/>
                <w:szCs w:val="28"/>
              </w:rPr>
              <w:t>,</w:t>
            </w:r>
            <w:r w:rsidR="00D067A7" w:rsidRPr="0016377D">
              <w:rPr>
                <w:sz w:val="28"/>
                <w:szCs w:val="28"/>
              </w:rPr>
              <w:t>689</w:t>
            </w:r>
            <w:r w:rsidRPr="0016377D">
              <w:rPr>
                <w:sz w:val="28"/>
                <w:szCs w:val="28"/>
              </w:rPr>
              <w:t xml:space="preserve"> тыс. рублей,</w:t>
            </w:r>
          </w:p>
          <w:p w:rsidR="00CE16B8" w:rsidRPr="0016377D" w:rsidRDefault="00CE16B8" w:rsidP="0097708E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>- 2020 – 2475,157 тыс. рублей,</w:t>
            </w:r>
          </w:p>
          <w:p w:rsidR="00CE16B8" w:rsidRPr="0016377D" w:rsidRDefault="00CE16B8" w:rsidP="0097708E">
            <w:pPr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            - 2021 – 2598,914 тыс. рублей</w:t>
            </w:r>
          </w:p>
        </w:tc>
      </w:tr>
    </w:tbl>
    <w:p w:rsidR="00CE16B8" w:rsidRPr="0016377D" w:rsidRDefault="00CE16B8" w:rsidP="00CE16B8">
      <w:pPr>
        <w:shd w:val="clear" w:color="auto" w:fill="FFFFFF"/>
        <w:jc w:val="both"/>
        <w:rPr>
          <w:b/>
          <w:spacing w:val="2"/>
          <w:sz w:val="28"/>
          <w:szCs w:val="28"/>
        </w:rPr>
      </w:pPr>
    </w:p>
    <w:p w:rsidR="00CE16B8" w:rsidRPr="0016377D" w:rsidRDefault="00CE16B8" w:rsidP="002F2784">
      <w:pPr>
        <w:shd w:val="clear" w:color="auto" w:fill="FFFFFF"/>
        <w:ind w:firstLine="720"/>
        <w:jc w:val="both"/>
        <w:rPr>
          <w:spacing w:val="2"/>
          <w:sz w:val="28"/>
          <w:szCs w:val="28"/>
        </w:rPr>
      </w:pPr>
      <w:r w:rsidRPr="0016377D">
        <w:rPr>
          <w:spacing w:val="2"/>
          <w:sz w:val="28"/>
          <w:szCs w:val="28"/>
        </w:rPr>
        <w:t>1.</w:t>
      </w:r>
      <w:r w:rsidR="00AD59DC" w:rsidRPr="0016377D">
        <w:rPr>
          <w:spacing w:val="2"/>
          <w:sz w:val="28"/>
          <w:szCs w:val="28"/>
        </w:rPr>
        <w:t>1</w:t>
      </w:r>
      <w:r w:rsidRPr="0016377D">
        <w:rPr>
          <w:spacing w:val="2"/>
          <w:sz w:val="28"/>
          <w:szCs w:val="28"/>
        </w:rPr>
        <w:t xml:space="preserve"> Раздел 4 «Ресурсное обеспечение программы изложить в новой редакции:</w:t>
      </w:r>
    </w:p>
    <w:p w:rsidR="00CE16B8" w:rsidRPr="0016377D" w:rsidRDefault="00CE16B8" w:rsidP="00CE16B8">
      <w:pPr>
        <w:shd w:val="clear" w:color="auto" w:fill="FFFFFF"/>
        <w:jc w:val="both"/>
        <w:rPr>
          <w:spacing w:val="2"/>
          <w:sz w:val="28"/>
          <w:szCs w:val="28"/>
        </w:rPr>
      </w:pPr>
    </w:p>
    <w:p w:rsidR="00CE16B8" w:rsidRPr="0016377D" w:rsidRDefault="00CE16B8" w:rsidP="00CE16B8">
      <w:pPr>
        <w:shd w:val="clear" w:color="auto" w:fill="FFFFFF"/>
        <w:jc w:val="center"/>
        <w:rPr>
          <w:b/>
          <w:spacing w:val="2"/>
          <w:sz w:val="28"/>
          <w:szCs w:val="28"/>
        </w:rPr>
      </w:pPr>
      <w:r w:rsidRPr="0016377D">
        <w:rPr>
          <w:b/>
          <w:spacing w:val="2"/>
          <w:sz w:val="28"/>
          <w:szCs w:val="28"/>
        </w:rPr>
        <w:t>4. Ресурсное обеспечение</w:t>
      </w:r>
    </w:p>
    <w:p w:rsidR="00CE16B8" w:rsidRPr="0016377D" w:rsidRDefault="00CE16B8" w:rsidP="00CE16B8">
      <w:pPr>
        <w:shd w:val="clear" w:color="auto" w:fill="FFFFFF"/>
        <w:spacing w:before="14"/>
        <w:ind w:firstLine="720"/>
        <w:jc w:val="both"/>
        <w:rPr>
          <w:spacing w:val="11"/>
          <w:sz w:val="28"/>
          <w:szCs w:val="28"/>
        </w:rPr>
      </w:pPr>
      <w:r w:rsidRPr="0016377D">
        <w:rPr>
          <w:spacing w:val="11"/>
          <w:sz w:val="28"/>
          <w:szCs w:val="28"/>
        </w:rPr>
        <w:t>Ресурсное обеспечение муниципальной программы за счет средств районного бюджета приводится в приложении № 3 к муниципальной программе, ресурсное обеспечение и прогнозная (справочная) оценка расходов на реализацию мероприятий муниципальной программы района из различных источников финансирования приводится в Приложении № 4 к муниципальной программе.</w:t>
      </w:r>
    </w:p>
    <w:p w:rsidR="00CE16B8" w:rsidRPr="0016377D" w:rsidRDefault="00CE16B8" w:rsidP="00CE16B8">
      <w:pPr>
        <w:ind w:right="-2" w:firstLine="709"/>
        <w:rPr>
          <w:sz w:val="28"/>
          <w:szCs w:val="28"/>
        </w:rPr>
      </w:pPr>
      <w:r w:rsidRPr="0016377D">
        <w:rPr>
          <w:spacing w:val="11"/>
          <w:sz w:val="28"/>
          <w:szCs w:val="28"/>
        </w:rPr>
        <w:tab/>
        <w:t xml:space="preserve">Финансовое обеспечение муниципальной программы в период 2015-2021 годов </w:t>
      </w:r>
      <w:r w:rsidRPr="0016377D">
        <w:rPr>
          <w:sz w:val="28"/>
          <w:szCs w:val="28"/>
        </w:rPr>
        <w:t xml:space="preserve">за счет средств районного бюджета составляет  – </w:t>
      </w:r>
      <w:r w:rsidR="007D65B8" w:rsidRPr="0016377D">
        <w:rPr>
          <w:sz w:val="28"/>
          <w:szCs w:val="28"/>
        </w:rPr>
        <w:t xml:space="preserve">16819,067 </w:t>
      </w:r>
      <w:r w:rsidRPr="0016377D">
        <w:rPr>
          <w:sz w:val="28"/>
          <w:szCs w:val="28"/>
        </w:rPr>
        <w:t>тыс. рублей, из них:</w:t>
      </w:r>
    </w:p>
    <w:p w:rsidR="00CE16B8" w:rsidRPr="0016377D" w:rsidRDefault="00CE16B8" w:rsidP="00CE16B8">
      <w:pPr>
        <w:ind w:firstLine="709"/>
        <w:jc w:val="both"/>
        <w:rPr>
          <w:sz w:val="28"/>
          <w:szCs w:val="28"/>
        </w:rPr>
      </w:pPr>
      <w:r w:rsidRPr="0016377D">
        <w:rPr>
          <w:sz w:val="28"/>
          <w:szCs w:val="28"/>
        </w:rPr>
        <w:t xml:space="preserve">2015 – </w:t>
      </w:r>
      <w:r w:rsidR="006B48DC" w:rsidRPr="0016377D">
        <w:rPr>
          <w:sz w:val="28"/>
          <w:szCs w:val="28"/>
        </w:rPr>
        <w:t>20</w:t>
      </w:r>
      <w:r w:rsidR="00B51CA4" w:rsidRPr="0016377D">
        <w:rPr>
          <w:sz w:val="28"/>
          <w:szCs w:val="28"/>
        </w:rPr>
        <w:t>4</w:t>
      </w:r>
      <w:r w:rsidR="006B48DC" w:rsidRPr="0016377D">
        <w:rPr>
          <w:sz w:val="28"/>
          <w:szCs w:val="28"/>
        </w:rPr>
        <w:t>2</w:t>
      </w:r>
      <w:r w:rsidR="0017227F" w:rsidRPr="0016377D">
        <w:rPr>
          <w:sz w:val="28"/>
          <w:szCs w:val="28"/>
        </w:rPr>
        <w:t>,5</w:t>
      </w:r>
      <w:r w:rsidR="00CD66DC" w:rsidRPr="0016377D">
        <w:rPr>
          <w:sz w:val="28"/>
          <w:szCs w:val="28"/>
        </w:rPr>
        <w:t>01</w:t>
      </w:r>
      <w:r w:rsidRPr="0016377D">
        <w:rPr>
          <w:sz w:val="28"/>
          <w:szCs w:val="28"/>
        </w:rPr>
        <w:t xml:space="preserve"> тыс. рублей,</w:t>
      </w:r>
    </w:p>
    <w:p w:rsidR="00CE16B8" w:rsidRPr="0016377D" w:rsidRDefault="00CE16B8" w:rsidP="00CE16B8">
      <w:pPr>
        <w:ind w:firstLine="709"/>
        <w:jc w:val="both"/>
        <w:rPr>
          <w:sz w:val="28"/>
          <w:szCs w:val="28"/>
        </w:rPr>
      </w:pPr>
      <w:r w:rsidRPr="0016377D">
        <w:rPr>
          <w:sz w:val="28"/>
          <w:szCs w:val="28"/>
        </w:rPr>
        <w:t xml:space="preserve">2016 – </w:t>
      </w:r>
      <w:r w:rsidR="00B51CA4" w:rsidRPr="0016377D">
        <w:rPr>
          <w:sz w:val="28"/>
          <w:szCs w:val="28"/>
        </w:rPr>
        <w:t>2</w:t>
      </w:r>
      <w:r w:rsidR="001D37ED" w:rsidRPr="0016377D">
        <w:rPr>
          <w:sz w:val="28"/>
          <w:szCs w:val="28"/>
        </w:rPr>
        <w:t>7</w:t>
      </w:r>
      <w:r w:rsidR="00C61A03" w:rsidRPr="0016377D">
        <w:rPr>
          <w:sz w:val="28"/>
          <w:szCs w:val="28"/>
        </w:rPr>
        <w:t>33</w:t>
      </w:r>
      <w:r w:rsidRPr="0016377D">
        <w:rPr>
          <w:sz w:val="28"/>
          <w:szCs w:val="28"/>
        </w:rPr>
        <w:t>,</w:t>
      </w:r>
      <w:r w:rsidR="00C61A03" w:rsidRPr="0016377D">
        <w:rPr>
          <w:sz w:val="28"/>
          <w:szCs w:val="28"/>
        </w:rPr>
        <w:t>798</w:t>
      </w:r>
      <w:r w:rsidRPr="0016377D">
        <w:rPr>
          <w:sz w:val="28"/>
          <w:szCs w:val="28"/>
        </w:rPr>
        <w:t xml:space="preserve"> тыс. рублей,</w:t>
      </w:r>
    </w:p>
    <w:p w:rsidR="00CE16B8" w:rsidRPr="0016377D" w:rsidRDefault="00CE16B8" w:rsidP="00CE16B8">
      <w:pPr>
        <w:ind w:firstLine="709"/>
        <w:jc w:val="both"/>
        <w:rPr>
          <w:sz w:val="28"/>
          <w:szCs w:val="28"/>
        </w:rPr>
      </w:pPr>
      <w:r w:rsidRPr="0016377D">
        <w:rPr>
          <w:sz w:val="28"/>
          <w:szCs w:val="28"/>
        </w:rPr>
        <w:t xml:space="preserve">2017 – </w:t>
      </w:r>
      <w:r w:rsidR="007D65B8" w:rsidRPr="0016377D">
        <w:rPr>
          <w:sz w:val="28"/>
          <w:szCs w:val="28"/>
        </w:rPr>
        <w:t xml:space="preserve">2082,319 </w:t>
      </w:r>
      <w:r w:rsidRPr="0016377D">
        <w:rPr>
          <w:sz w:val="28"/>
          <w:szCs w:val="28"/>
        </w:rPr>
        <w:t>тыс. рублей,</w:t>
      </w:r>
    </w:p>
    <w:p w:rsidR="00CE16B8" w:rsidRPr="0016377D" w:rsidRDefault="003D7456" w:rsidP="00CE16B8">
      <w:pPr>
        <w:ind w:firstLine="709"/>
        <w:jc w:val="both"/>
        <w:rPr>
          <w:sz w:val="28"/>
          <w:szCs w:val="28"/>
        </w:rPr>
      </w:pPr>
      <w:r w:rsidRPr="0016377D">
        <w:rPr>
          <w:sz w:val="28"/>
          <w:szCs w:val="28"/>
        </w:rPr>
        <w:t>2018 – 1968,689</w:t>
      </w:r>
      <w:r w:rsidR="00CE16B8" w:rsidRPr="0016377D">
        <w:rPr>
          <w:sz w:val="28"/>
          <w:szCs w:val="28"/>
        </w:rPr>
        <w:t>тыс. рублей,</w:t>
      </w:r>
    </w:p>
    <w:p w:rsidR="00CE16B8" w:rsidRPr="0016377D" w:rsidRDefault="00CE16B8" w:rsidP="00CE16B8">
      <w:pPr>
        <w:ind w:firstLine="709"/>
        <w:jc w:val="both"/>
        <w:rPr>
          <w:sz w:val="28"/>
          <w:szCs w:val="28"/>
        </w:rPr>
      </w:pPr>
      <w:r w:rsidRPr="0016377D">
        <w:rPr>
          <w:sz w:val="28"/>
          <w:szCs w:val="28"/>
        </w:rPr>
        <w:t xml:space="preserve">2019 – </w:t>
      </w:r>
      <w:r w:rsidR="003D7456" w:rsidRPr="0016377D">
        <w:rPr>
          <w:sz w:val="28"/>
          <w:szCs w:val="28"/>
        </w:rPr>
        <w:t>1968,689</w:t>
      </w:r>
      <w:r w:rsidRPr="0016377D">
        <w:rPr>
          <w:sz w:val="28"/>
          <w:szCs w:val="28"/>
        </w:rPr>
        <w:t xml:space="preserve"> тыс. рублей,</w:t>
      </w:r>
    </w:p>
    <w:p w:rsidR="00CE16B8" w:rsidRPr="0016377D" w:rsidRDefault="00CE16B8" w:rsidP="00CE16B8">
      <w:pPr>
        <w:ind w:firstLine="709"/>
        <w:jc w:val="both"/>
        <w:rPr>
          <w:sz w:val="28"/>
          <w:szCs w:val="28"/>
        </w:rPr>
      </w:pPr>
      <w:r w:rsidRPr="0016377D">
        <w:rPr>
          <w:sz w:val="28"/>
          <w:szCs w:val="28"/>
        </w:rPr>
        <w:t xml:space="preserve">2020 – </w:t>
      </w:r>
      <w:r w:rsidR="00AD59DC" w:rsidRPr="0016377D">
        <w:rPr>
          <w:sz w:val="28"/>
          <w:szCs w:val="28"/>
        </w:rPr>
        <w:t>29</w:t>
      </w:r>
      <w:r w:rsidRPr="0016377D">
        <w:rPr>
          <w:sz w:val="28"/>
          <w:szCs w:val="28"/>
        </w:rPr>
        <w:t>93,157 тыс. рублей,</w:t>
      </w:r>
    </w:p>
    <w:p w:rsidR="00AD59DC" w:rsidRPr="0016377D" w:rsidRDefault="00CE16B8" w:rsidP="00CE16B8">
      <w:pPr>
        <w:jc w:val="both"/>
        <w:rPr>
          <w:sz w:val="28"/>
          <w:szCs w:val="28"/>
        </w:rPr>
      </w:pPr>
      <w:r w:rsidRPr="0016377D">
        <w:rPr>
          <w:sz w:val="28"/>
          <w:szCs w:val="28"/>
        </w:rPr>
        <w:t xml:space="preserve">          2021 – 3</w:t>
      </w:r>
      <w:r w:rsidR="00AD59DC" w:rsidRPr="0016377D">
        <w:rPr>
          <w:sz w:val="28"/>
          <w:szCs w:val="28"/>
        </w:rPr>
        <w:t>0</w:t>
      </w:r>
      <w:r w:rsidRPr="0016377D">
        <w:rPr>
          <w:sz w:val="28"/>
          <w:szCs w:val="28"/>
        </w:rPr>
        <w:t>29,914 тыс. рублей.</w:t>
      </w:r>
    </w:p>
    <w:p w:rsidR="00E9061E" w:rsidRPr="0016377D" w:rsidRDefault="00E9061E" w:rsidP="00CE16B8">
      <w:pPr>
        <w:jc w:val="both"/>
        <w:rPr>
          <w:sz w:val="28"/>
          <w:szCs w:val="28"/>
        </w:rPr>
      </w:pPr>
    </w:p>
    <w:p w:rsidR="005A4FDD" w:rsidRPr="0016377D" w:rsidRDefault="005A4FDD" w:rsidP="005A4FDD">
      <w:pPr>
        <w:ind w:firstLine="720"/>
        <w:jc w:val="both"/>
        <w:rPr>
          <w:sz w:val="28"/>
          <w:szCs w:val="28"/>
        </w:rPr>
      </w:pPr>
      <w:r w:rsidRPr="0016377D">
        <w:rPr>
          <w:sz w:val="28"/>
          <w:szCs w:val="28"/>
        </w:rPr>
        <w:t>2. В подпрограмме «Развитие системы гражданской обороны, защиты населения и территорий от чрезвычайных ситуаций»:</w:t>
      </w:r>
    </w:p>
    <w:p w:rsidR="005A4FDD" w:rsidRPr="0016377D" w:rsidRDefault="005A4FDD" w:rsidP="005A4FDD">
      <w:pPr>
        <w:ind w:firstLine="720"/>
        <w:jc w:val="both"/>
        <w:rPr>
          <w:sz w:val="28"/>
          <w:szCs w:val="28"/>
        </w:rPr>
      </w:pPr>
      <w:r w:rsidRPr="0016377D">
        <w:rPr>
          <w:sz w:val="28"/>
          <w:szCs w:val="28"/>
        </w:rPr>
        <w:t>1) Строку 7 «Объемы ассигнований» (с расшифровкой по годам) паспорта подпрограммы изложить в следующей редакции:</w:t>
      </w:r>
    </w:p>
    <w:p w:rsidR="005A4FDD" w:rsidRPr="0016377D" w:rsidRDefault="005A4FDD" w:rsidP="005A4FDD">
      <w:pPr>
        <w:shd w:val="clear" w:color="auto" w:fill="FFFFFF"/>
        <w:spacing w:before="14"/>
        <w:rPr>
          <w:spacing w:val="11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5"/>
        <w:gridCol w:w="3119"/>
        <w:gridCol w:w="6182"/>
      </w:tblGrid>
      <w:tr w:rsidR="005A4FDD" w:rsidRPr="0016377D" w:rsidTr="00CD2A43">
        <w:tc>
          <w:tcPr>
            <w:tcW w:w="675" w:type="dxa"/>
          </w:tcPr>
          <w:p w:rsidR="005A4FDD" w:rsidRPr="0016377D" w:rsidRDefault="005A4FDD" w:rsidP="00CD2A43">
            <w:pPr>
              <w:spacing w:before="14"/>
              <w:jc w:val="center"/>
              <w:rPr>
                <w:spacing w:val="11"/>
                <w:sz w:val="28"/>
                <w:szCs w:val="28"/>
              </w:rPr>
            </w:pPr>
            <w:r w:rsidRPr="0016377D">
              <w:rPr>
                <w:spacing w:val="11"/>
                <w:sz w:val="28"/>
                <w:szCs w:val="28"/>
              </w:rPr>
              <w:t>7.</w:t>
            </w:r>
          </w:p>
        </w:tc>
        <w:tc>
          <w:tcPr>
            <w:tcW w:w="3119" w:type="dxa"/>
          </w:tcPr>
          <w:p w:rsidR="005A4FDD" w:rsidRPr="0016377D" w:rsidRDefault="005A4FDD" w:rsidP="00CD2A43">
            <w:pPr>
              <w:spacing w:before="14"/>
              <w:jc w:val="center"/>
              <w:rPr>
                <w:spacing w:val="11"/>
                <w:sz w:val="28"/>
                <w:szCs w:val="28"/>
              </w:rPr>
            </w:pPr>
            <w:r w:rsidRPr="0016377D">
              <w:rPr>
                <w:spacing w:val="11"/>
                <w:sz w:val="28"/>
                <w:szCs w:val="28"/>
              </w:rPr>
              <w:t xml:space="preserve">Объемы ассигнований </w:t>
            </w:r>
          </w:p>
        </w:tc>
        <w:tc>
          <w:tcPr>
            <w:tcW w:w="6182" w:type="dxa"/>
          </w:tcPr>
          <w:p w:rsidR="005A4FDD" w:rsidRPr="0016377D" w:rsidRDefault="005A4FDD" w:rsidP="00CD2A43">
            <w:pPr>
              <w:spacing w:before="14"/>
              <w:jc w:val="both"/>
              <w:rPr>
                <w:spacing w:val="11"/>
                <w:sz w:val="28"/>
                <w:szCs w:val="28"/>
              </w:rPr>
            </w:pPr>
            <w:r w:rsidRPr="0016377D">
              <w:rPr>
                <w:spacing w:val="11"/>
                <w:sz w:val="28"/>
                <w:szCs w:val="28"/>
              </w:rPr>
              <w:t xml:space="preserve">           Финансирование подпрограммы в полном объеме осуществляется из </w:t>
            </w:r>
            <w:proofErr w:type="gramStart"/>
            <w:r w:rsidRPr="0016377D">
              <w:rPr>
                <w:spacing w:val="11"/>
                <w:sz w:val="28"/>
                <w:szCs w:val="28"/>
              </w:rPr>
              <w:t>районного</w:t>
            </w:r>
            <w:proofErr w:type="gramEnd"/>
            <w:r w:rsidRPr="0016377D">
              <w:rPr>
                <w:spacing w:val="11"/>
                <w:sz w:val="28"/>
                <w:szCs w:val="28"/>
              </w:rPr>
              <w:t xml:space="preserve"> бюджет в сумме </w:t>
            </w:r>
            <w:r w:rsidR="007D65B8" w:rsidRPr="0016377D">
              <w:rPr>
                <w:sz w:val="28"/>
                <w:szCs w:val="28"/>
              </w:rPr>
              <w:t xml:space="preserve">973,667 </w:t>
            </w:r>
            <w:r w:rsidRPr="0016377D">
              <w:rPr>
                <w:spacing w:val="11"/>
                <w:sz w:val="28"/>
                <w:szCs w:val="28"/>
              </w:rPr>
              <w:t xml:space="preserve">тыс. рублей, в том </w:t>
            </w:r>
            <w:r w:rsidRPr="0016377D">
              <w:rPr>
                <w:spacing w:val="11"/>
                <w:sz w:val="28"/>
                <w:szCs w:val="28"/>
              </w:rPr>
              <w:lastRenderedPageBreak/>
              <w:t>числе:</w:t>
            </w:r>
          </w:p>
          <w:p w:rsidR="005A4FDD" w:rsidRPr="0016377D" w:rsidRDefault="005A4FDD" w:rsidP="00CD2A43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- 2015 – </w:t>
            </w:r>
            <w:r w:rsidRPr="0016377D">
              <w:rPr>
                <w:spacing w:val="3"/>
                <w:sz w:val="28"/>
                <w:szCs w:val="28"/>
              </w:rPr>
              <w:t xml:space="preserve">50,0 </w:t>
            </w:r>
            <w:r w:rsidRPr="0016377D">
              <w:rPr>
                <w:sz w:val="28"/>
                <w:szCs w:val="28"/>
              </w:rPr>
              <w:t>тыс. рублей,</w:t>
            </w:r>
          </w:p>
          <w:p w:rsidR="005A4FDD" w:rsidRPr="0016377D" w:rsidRDefault="005A4FDD" w:rsidP="00CD2A43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>- 2016 – 653,667 тыс. рублей,</w:t>
            </w:r>
          </w:p>
          <w:p w:rsidR="005A4FDD" w:rsidRPr="0016377D" w:rsidRDefault="005A4FDD" w:rsidP="00CD2A43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- 2017 – </w:t>
            </w:r>
            <w:r w:rsidR="007D65B8" w:rsidRPr="0016377D">
              <w:rPr>
                <w:sz w:val="28"/>
                <w:szCs w:val="28"/>
              </w:rPr>
              <w:t>7</w:t>
            </w:r>
            <w:r w:rsidRPr="0016377D">
              <w:rPr>
                <w:sz w:val="28"/>
                <w:szCs w:val="28"/>
              </w:rPr>
              <w:t>0,0 тыс. рублей,</w:t>
            </w:r>
          </w:p>
          <w:p w:rsidR="005A4FDD" w:rsidRPr="0016377D" w:rsidRDefault="003D7456" w:rsidP="00CD2A43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>- 2018 – 100</w:t>
            </w:r>
            <w:r w:rsidR="005A4FDD" w:rsidRPr="0016377D">
              <w:rPr>
                <w:sz w:val="28"/>
                <w:szCs w:val="28"/>
              </w:rPr>
              <w:t>,0 тыс. рублей,</w:t>
            </w:r>
          </w:p>
          <w:p w:rsidR="005A4FDD" w:rsidRPr="0016377D" w:rsidRDefault="005A4FDD" w:rsidP="00CD2A43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- 2019 – </w:t>
            </w:r>
            <w:r w:rsidR="003D7456" w:rsidRPr="0016377D">
              <w:rPr>
                <w:sz w:val="28"/>
                <w:szCs w:val="28"/>
              </w:rPr>
              <w:t>100</w:t>
            </w:r>
            <w:r w:rsidRPr="0016377D">
              <w:rPr>
                <w:sz w:val="28"/>
                <w:szCs w:val="28"/>
              </w:rPr>
              <w:t>,0 тыс. рублей,</w:t>
            </w:r>
          </w:p>
          <w:p w:rsidR="005A4FDD" w:rsidRPr="0016377D" w:rsidRDefault="005A4FDD" w:rsidP="00CD2A43">
            <w:pPr>
              <w:ind w:firstLine="709"/>
              <w:jc w:val="both"/>
              <w:rPr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>- 2020 – 0,0 тыс. рублей,</w:t>
            </w:r>
          </w:p>
          <w:p w:rsidR="005A4FDD" w:rsidRPr="0016377D" w:rsidRDefault="005A4FDD" w:rsidP="00CD2A43">
            <w:pPr>
              <w:spacing w:before="14"/>
              <w:jc w:val="both"/>
              <w:rPr>
                <w:spacing w:val="11"/>
                <w:sz w:val="28"/>
                <w:szCs w:val="28"/>
              </w:rPr>
            </w:pPr>
            <w:r w:rsidRPr="0016377D">
              <w:rPr>
                <w:sz w:val="28"/>
                <w:szCs w:val="28"/>
              </w:rPr>
              <w:t xml:space="preserve">            - 2021 – 0,0 тыс. рублей</w:t>
            </w:r>
          </w:p>
        </w:tc>
      </w:tr>
    </w:tbl>
    <w:p w:rsidR="005A4FDD" w:rsidRPr="002A248C" w:rsidRDefault="005A4FDD" w:rsidP="005A4FDD">
      <w:pPr>
        <w:shd w:val="clear" w:color="auto" w:fill="FFFFFF"/>
        <w:jc w:val="both"/>
        <w:rPr>
          <w:spacing w:val="2"/>
          <w:sz w:val="28"/>
          <w:szCs w:val="28"/>
        </w:rPr>
      </w:pPr>
    </w:p>
    <w:p w:rsidR="005A4FDD" w:rsidRPr="002A248C" w:rsidRDefault="005A4FDD" w:rsidP="005A4FDD">
      <w:pPr>
        <w:shd w:val="clear" w:color="auto" w:fill="FFFFFF"/>
        <w:ind w:firstLine="709"/>
        <w:jc w:val="both"/>
        <w:rPr>
          <w:spacing w:val="2"/>
          <w:sz w:val="28"/>
          <w:szCs w:val="28"/>
        </w:rPr>
      </w:pPr>
      <w:r w:rsidRPr="002A248C">
        <w:rPr>
          <w:spacing w:val="2"/>
          <w:sz w:val="28"/>
          <w:szCs w:val="28"/>
        </w:rPr>
        <w:t>2) Раздел 4 «Ресурсное обеспечение подпрограммы» изложить в новой редакции:</w:t>
      </w:r>
      <w:r w:rsidRPr="002A248C">
        <w:rPr>
          <w:spacing w:val="2"/>
          <w:sz w:val="28"/>
          <w:szCs w:val="28"/>
        </w:rPr>
        <w:tab/>
      </w:r>
    </w:p>
    <w:p w:rsidR="005A4FDD" w:rsidRPr="009C2214" w:rsidRDefault="005A4FDD" w:rsidP="005A4FDD">
      <w:pPr>
        <w:shd w:val="clear" w:color="auto" w:fill="FFFFFF"/>
        <w:jc w:val="center"/>
        <w:rPr>
          <w:sz w:val="28"/>
          <w:szCs w:val="28"/>
        </w:rPr>
      </w:pPr>
      <w:r w:rsidRPr="009C2214">
        <w:rPr>
          <w:b/>
          <w:bCs/>
          <w:spacing w:val="4"/>
          <w:sz w:val="28"/>
          <w:szCs w:val="28"/>
        </w:rPr>
        <w:t>4. Ресурсное обеспечение подпрограммы</w:t>
      </w:r>
    </w:p>
    <w:p w:rsidR="005A4FDD" w:rsidRPr="009C2214" w:rsidRDefault="005A4FDD" w:rsidP="005A4FDD">
      <w:pPr>
        <w:ind w:firstLine="720"/>
        <w:jc w:val="both"/>
        <w:rPr>
          <w:spacing w:val="11"/>
          <w:sz w:val="28"/>
          <w:szCs w:val="28"/>
        </w:rPr>
      </w:pPr>
      <w:r w:rsidRPr="009C2214">
        <w:rPr>
          <w:spacing w:val="3"/>
          <w:sz w:val="28"/>
          <w:szCs w:val="28"/>
        </w:rPr>
        <w:t>Объем бюджетных ассигнований, необходимый для реализации подпро</w:t>
      </w:r>
      <w:r w:rsidRPr="009C2214">
        <w:rPr>
          <w:spacing w:val="3"/>
          <w:sz w:val="28"/>
          <w:szCs w:val="28"/>
        </w:rPr>
        <w:softHyphen/>
      </w:r>
      <w:r w:rsidRPr="009C2214">
        <w:rPr>
          <w:spacing w:val="2"/>
          <w:sz w:val="28"/>
          <w:szCs w:val="28"/>
        </w:rPr>
        <w:t xml:space="preserve">граммы   в 2015-2021 гг. составляет </w:t>
      </w:r>
      <w:r w:rsidR="00A953D2" w:rsidRPr="009C2214">
        <w:rPr>
          <w:sz w:val="28"/>
          <w:szCs w:val="28"/>
        </w:rPr>
        <w:t xml:space="preserve">973,667 </w:t>
      </w:r>
      <w:r w:rsidRPr="009C2214">
        <w:rPr>
          <w:spacing w:val="11"/>
          <w:sz w:val="28"/>
          <w:szCs w:val="28"/>
        </w:rPr>
        <w:t>тыс. рублей, в том числе:</w:t>
      </w:r>
    </w:p>
    <w:p w:rsidR="005A4FDD" w:rsidRPr="009C2214" w:rsidRDefault="005A4FDD" w:rsidP="005A4FDD">
      <w:pPr>
        <w:jc w:val="both"/>
        <w:rPr>
          <w:sz w:val="28"/>
          <w:szCs w:val="28"/>
        </w:rPr>
      </w:pPr>
      <w:r w:rsidRPr="009C2214">
        <w:rPr>
          <w:sz w:val="28"/>
          <w:szCs w:val="28"/>
        </w:rPr>
        <w:t xml:space="preserve">2015 </w:t>
      </w:r>
      <w:r w:rsidRPr="009C2214">
        <w:rPr>
          <w:spacing w:val="2"/>
          <w:sz w:val="28"/>
          <w:szCs w:val="28"/>
        </w:rPr>
        <w:t>год</w:t>
      </w:r>
      <w:r w:rsidRPr="009C2214">
        <w:rPr>
          <w:sz w:val="28"/>
          <w:szCs w:val="28"/>
        </w:rPr>
        <w:t xml:space="preserve"> – </w:t>
      </w:r>
      <w:r w:rsidRPr="009C2214">
        <w:rPr>
          <w:spacing w:val="3"/>
          <w:sz w:val="28"/>
          <w:szCs w:val="28"/>
        </w:rPr>
        <w:t xml:space="preserve">50,0 </w:t>
      </w:r>
      <w:r w:rsidRPr="009C2214">
        <w:rPr>
          <w:sz w:val="28"/>
          <w:szCs w:val="28"/>
        </w:rPr>
        <w:t>тыс. рублей,</w:t>
      </w:r>
    </w:p>
    <w:p w:rsidR="005A4FDD" w:rsidRPr="009C2214" w:rsidRDefault="005A4FDD" w:rsidP="005A4FDD">
      <w:pPr>
        <w:jc w:val="both"/>
        <w:rPr>
          <w:sz w:val="28"/>
          <w:szCs w:val="28"/>
        </w:rPr>
      </w:pPr>
      <w:r w:rsidRPr="009C2214">
        <w:rPr>
          <w:sz w:val="28"/>
          <w:szCs w:val="28"/>
        </w:rPr>
        <w:t xml:space="preserve">2016 </w:t>
      </w:r>
      <w:r w:rsidRPr="009C2214">
        <w:rPr>
          <w:spacing w:val="2"/>
          <w:sz w:val="28"/>
          <w:szCs w:val="28"/>
        </w:rPr>
        <w:t>год</w:t>
      </w:r>
      <w:r w:rsidRPr="009C2214">
        <w:rPr>
          <w:sz w:val="28"/>
          <w:szCs w:val="28"/>
        </w:rPr>
        <w:t xml:space="preserve"> – 653,667 тыс. рублей,</w:t>
      </w:r>
    </w:p>
    <w:p w:rsidR="005A4FDD" w:rsidRPr="009C2214" w:rsidRDefault="005A4FDD" w:rsidP="005A4FDD">
      <w:pPr>
        <w:jc w:val="both"/>
        <w:rPr>
          <w:sz w:val="28"/>
          <w:szCs w:val="28"/>
        </w:rPr>
      </w:pPr>
      <w:r w:rsidRPr="009C2214">
        <w:rPr>
          <w:sz w:val="28"/>
          <w:szCs w:val="28"/>
        </w:rPr>
        <w:t xml:space="preserve">2017 </w:t>
      </w:r>
      <w:r w:rsidRPr="009C2214">
        <w:rPr>
          <w:spacing w:val="2"/>
          <w:sz w:val="28"/>
          <w:szCs w:val="28"/>
        </w:rPr>
        <w:t>год</w:t>
      </w:r>
      <w:r w:rsidRPr="009C2214">
        <w:rPr>
          <w:sz w:val="28"/>
          <w:szCs w:val="28"/>
        </w:rPr>
        <w:t xml:space="preserve"> – </w:t>
      </w:r>
      <w:r w:rsidR="00A953D2" w:rsidRPr="009C2214">
        <w:rPr>
          <w:sz w:val="28"/>
          <w:szCs w:val="28"/>
        </w:rPr>
        <w:t>7</w:t>
      </w:r>
      <w:r w:rsidRPr="009C2214">
        <w:rPr>
          <w:sz w:val="28"/>
          <w:szCs w:val="28"/>
        </w:rPr>
        <w:t>0,0 тыс. рублей,</w:t>
      </w:r>
    </w:p>
    <w:p w:rsidR="005A4FDD" w:rsidRPr="009C2214" w:rsidRDefault="005A4FDD" w:rsidP="005A4FDD">
      <w:pPr>
        <w:shd w:val="clear" w:color="auto" w:fill="FFFFFF"/>
        <w:tabs>
          <w:tab w:val="left" w:pos="2102"/>
        </w:tabs>
        <w:spacing w:line="317" w:lineRule="exact"/>
        <w:ind w:right="4147"/>
        <w:rPr>
          <w:spacing w:val="-3"/>
          <w:sz w:val="28"/>
          <w:szCs w:val="28"/>
        </w:rPr>
      </w:pPr>
      <w:r w:rsidRPr="009C2214">
        <w:rPr>
          <w:spacing w:val="2"/>
          <w:sz w:val="28"/>
          <w:szCs w:val="28"/>
        </w:rPr>
        <w:t xml:space="preserve">2018 год – </w:t>
      </w:r>
      <w:r w:rsidR="003D7456" w:rsidRPr="009C2214">
        <w:rPr>
          <w:spacing w:val="2"/>
          <w:sz w:val="28"/>
          <w:szCs w:val="28"/>
        </w:rPr>
        <w:t>100</w:t>
      </w:r>
      <w:r w:rsidRPr="009C2214">
        <w:rPr>
          <w:spacing w:val="2"/>
          <w:sz w:val="28"/>
          <w:szCs w:val="28"/>
        </w:rPr>
        <w:t>,0 тыс. рублей;</w:t>
      </w:r>
    </w:p>
    <w:p w:rsidR="005A4FDD" w:rsidRPr="009C2214" w:rsidRDefault="005A4FDD" w:rsidP="005A4FDD">
      <w:pPr>
        <w:shd w:val="clear" w:color="auto" w:fill="FFFFFF"/>
        <w:tabs>
          <w:tab w:val="left" w:pos="2102"/>
        </w:tabs>
        <w:spacing w:line="317" w:lineRule="exact"/>
        <w:rPr>
          <w:spacing w:val="-3"/>
          <w:sz w:val="28"/>
          <w:szCs w:val="28"/>
        </w:rPr>
      </w:pPr>
      <w:r w:rsidRPr="009C2214">
        <w:rPr>
          <w:spacing w:val="2"/>
          <w:sz w:val="28"/>
          <w:szCs w:val="28"/>
        </w:rPr>
        <w:t xml:space="preserve">2019 год – </w:t>
      </w:r>
      <w:r w:rsidR="003D7456" w:rsidRPr="009C2214">
        <w:rPr>
          <w:spacing w:val="2"/>
          <w:sz w:val="28"/>
          <w:szCs w:val="28"/>
        </w:rPr>
        <w:t>100</w:t>
      </w:r>
      <w:r w:rsidRPr="009C2214">
        <w:rPr>
          <w:spacing w:val="2"/>
          <w:sz w:val="28"/>
          <w:szCs w:val="28"/>
        </w:rPr>
        <w:t>,0 тыс. рублей;</w:t>
      </w:r>
    </w:p>
    <w:p w:rsidR="005A4FDD" w:rsidRPr="009C2214" w:rsidRDefault="005A4FDD" w:rsidP="005A4FDD">
      <w:pPr>
        <w:shd w:val="clear" w:color="auto" w:fill="FFFFFF"/>
        <w:tabs>
          <w:tab w:val="left" w:pos="2102"/>
        </w:tabs>
        <w:spacing w:line="317" w:lineRule="exact"/>
        <w:rPr>
          <w:spacing w:val="-2"/>
          <w:sz w:val="28"/>
          <w:szCs w:val="28"/>
        </w:rPr>
      </w:pPr>
      <w:r w:rsidRPr="009C2214">
        <w:rPr>
          <w:spacing w:val="5"/>
          <w:sz w:val="28"/>
          <w:szCs w:val="28"/>
        </w:rPr>
        <w:t>2020 год – 0,0 тыс. рублей;</w:t>
      </w:r>
    </w:p>
    <w:p w:rsidR="005A4FDD" w:rsidRPr="009C2214" w:rsidRDefault="005A4FDD" w:rsidP="005A4FDD">
      <w:pPr>
        <w:shd w:val="clear" w:color="auto" w:fill="FFFFFF"/>
        <w:tabs>
          <w:tab w:val="left" w:pos="2102"/>
        </w:tabs>
        <w:spacing w:line="317" w:lineRule="exact"/>
        <w:rPr>
          <w:spacing w:val="-2"/>
          <w:sz w:val="28"/>
          <w:szCs w:val="28"/>
        </w:rPr>
      </w:pPr>
      <w:r w:rsidRPr="009C2214">
        <w:rPr>
          <w:spacing w:val="5"/>
          <w:sz w:val="28"/>
          <w:szCs w:val="28"/>
        </w:rPr>
        <w:t>2021 год – 0,0 тыс. рублей.</w:t>
      </w:r>
    </w:p>
    <w:p w:rsidR="005A4FDD" w:rsidRPr="009C2214" w:rsidRDefault="005A4FDD" w:rsidP="005A4FDD">
      <w:pPr>
        <w:shd w:val="clear" w:color="auto" w:fill="FFFFFF"/>
        <w:spacing w:line="322" w:lineRule="exact"/>
        <w:ind w:right="5" w:firstLine="715"/>
        <w:jc w:val="both"/>
        <w:rPr>
          <w:spacing w:val="1"/>
          <w:sz w:val="28"/>
          <w:szCs w:val="28"/>
        </w:rPr>
      </w:pPr>
      <w:r w:rsidRPr="009C2214">
        <w:rPr>
          <w:spacing w:val="3"/>
          <w:sz w:val="28"/>
          <w:szCs w:val="28"/>
        </w:rPr>
        <w:t xml:space="preserve">Финансирование подпрограммы в полном объеме осуществляется из </w:t>
      </w:r>
      <w:r w:rsidRPr="009C2214">
        <w:rPr>
          <w:spacing w:val="1"/>
          <w:sz w:val="28"/>
          <w:szCs w:val="28"/>
        </w:rPr>
        <w:t>районного бюджета и ресурсное обеспечение (справочное) указано в приложении №2 и №3 к муниципальной программе.</w:t>
      </w:r>
    </w:p>
    <w:p w:rsidR="00DB010A" w:rsidRPr="009C2214" w:rsidRDefault="00DB010A" w:rsidP="005A4FDD">
      <w:pPr>
        <w:shd w:val="clear" w:color="auto" w:fill="FFFFFF"/>
        <w:spacing w:line="322" w:lineRule="exact"/>
        <w:ind w:right="5" w:firstLine="715"/>
        <w:jc w:val="both"/>
        <w:rPr>
          <w:sz w:val="28"/>
          <w:szCs w:val="28"/>
        </w:rPr>
      </w:pPr>
      <w:r w:rsidRPr="009C2214">
        <w:rPr>
          <w:spacing w:val="1"/>
          <w:sz w:val="28"/>
          <w:szCs w:val="28"/>
        </w:rPr>
        <w:t>3.В подпрограмме «</w:t>
      </w:r>
      <w:r w:rsidRPr="009C2214">
        <w:rPr>
          <w:sz w:val="28"/>
          <w:szCs w:val="28"/>
        </w:rPr>
        <w:t>Профилактика правонарушений, терроризма и экстремизма»:</w:t>
      </w:r>
    </w:p>
    <w:p w:rsidR="00DB010A" w:rsidRPr="009C2214" w:rsidRDefault="00DB010A" w:rsidP="005A4FDD">
      <w:pPr>
        <w:shd w:val="clear" w:color="auto" w:fill="FFFFFF"/>
        <w:spacing w:line="322" w:lineRule="exact"/>
        <w:ind w:right="5" w:firstLine="715"/>
        <w:jc w:val="both"/>
        <w:rPr>
          <w:spacing w:val="1"/>
          <w:sz w:val="28"/>
          <w:szCs w:val="28"/>
        </w:rPr>
      </w:pPr>
      <w:r w:rsidRPr="009C2214">
        <w:rPr>
          <w:sz w:val="28"/>
          <w:szCs w:val="28"/>
        </w:rPr>
        <w:t>1) Строку 7</w:t>
      </w:r>
      <w:r w:rsidRPr="009C2214">
        <w:rPr>
          <w:sz w:val="24"/>
          <w:szCs w:val="24"/>
        </w:rPr>
        <w:t xml:space="preserve"> </w:t>
      </w:r>
      <w:r w:rsidRPr="009C2214">
        <w:rPr>
          <w:spacing w:val="2"/>
          <w:sz w:val="28"/>
          <w:szCs w:val="28"/>
        </w:rPr>
        <w:t>«</w:t>
      </w:r>
      <w:r w:rsidRPr="009C2214">
        <w:rPr>
          <w:sz w:val="28"/>
          <w:szCs w:val="28"/>
        </w:rPr>
        <w:t>Объемы бюджетных ассигнований подпрограммы (с расшифровкой по годам ее реализации), а также прогнозные объемы средств, привлекаемых из других источников</w:t>
      </w:r>
      <w:r w:rsidRPr="009C2214">
        <w:rPr>
          <w:spacing w:val="2"/>
          <w:sz w:val="28"/>
          <w:szCs w:val="28"/>
        </w:rPr>
        <w:t>»</w:t>
      </w:r>
      <w:r w:rsidR="001D14AB" w:rsidRPr="009C2214">
        <w:rPr>
          <w:sz w:val="28"/>
          <w:szCs w:val="28"/>
        </w:rPr>
        <w:t xml:space="preserve"> паспорта подпрограммы изложить в следующей редакции: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8"/>
        <w:gridCol w:w="2880"/>
        <w:gridCol w:w="6480"/>
      </w:tblGrid>
      <w:tr w:rsidR="001D14AB" w:rsidRPr="006C0314" w:rsidTr="00952181">
        <w:tc>
          <w:tcPr>
            <w:tcW w:w="468" w:type="dxa"/>
          </w:tcPr>
          <w:p w:rsidR="001D14AB" w:rsidRPr="004B27AF" w:rsidRDefault="001D14AB" w:rsidP="00952181">
            <w:pPr>
              <w:jc w:val="center"/>
              <w:rPr>
                <w:sz w:val="28"/>
                <w:szCs w:val="28"/>
              </w:rPr>
            </w:pPr>
            <w:r w:rsidRPr="004B27AF">
              <w:rPr>
                <w:sz w:val="28"/>
                <w:szCs w:val="28"/>
              </w:rPr>
              <w:t>7</w:t>
            </w:r>
          </w:p>
        </w:tc>
        <w:tc>
          <w:tcPr>
            <w:tcW w:w="2880" w:type="dxa"/>
          </w:tcPr>
          <w:p w:rsidR="001D14AB" w:rsidRPr="004B27AF" w:rsidRDefault="001D14AB" w:rsidP="00952181">
            <w:pPr>
              <w:ind w:hanging="108"/>
              <w:jc w:val="center"/>
              <w:rPr>
                <w:sz w:val="28"/>
                <w:szCs w:val="28"/>
              </w:rPr>
            </w:pPr>
            <w:r w:rsidRPr="004B27AF">
              <w:rPr>
                <w:sz w:val="28"/>
                <w:szCs w:val="28"/>
              </w:rPr>
              <w:t>Объемы бюджетных ассигнований подпрограммы (с расшифровкой по годам ее реализации), а также прогнозные объемы средств, привлекаемых из других источников</w:t>
            </w:r>
          </w:p>
        </w:tc>
        <w:tc>
          <w:tcPr>
            <w:tcW w:w="6480" w:type="dxa"/>
          </w:tcPr>
          <w:p w:rsidR="001D14AB" w:rsidRPr="004B27AF" w:rsidRDefault="001D14AB" w:rsidP="00952181">
            <w:pPr>
              <w:ind w:right="-2"/>
              <w:rPr>
                <w:sz w:val="28"/>
                <w:szCs w:val="28"/>
              </w:rPr>
            </w:pPr>
            <w:r w:rsidRPr="004B27AF">
              <w:rPr>
                <w:sz w:val="28"/>
                <w:szCs w:val="28"/>
              </w:rPr>
              <w:t>Всего – 124</w:t>
            </w:r>
            <w:r w:rsidR="00934309" w:rsidRPr="004B27AF">
              <w:rPr>
                <w:sz w:val="28"/>
                <w:szCs w:val="28"/>
              </w:rPr>
              <w:t>9</w:t>
            </w:r>
            <w:r w:rsidRPr="004B27AF">
              <w:rPr>
                <w:sz w:val="28"/>
                <w:szCs w:val="28"/>
              </w:rPr>
              <w:t>,62 тыс. рублей, из них:</w:t>
            </w:r>
          </w:p>
          <w:p w:rsidR="001D14AB" w:rsidRPr="004B27AF" w:rsidRDefault="001D14AB" w:rsidP="00952181">
            <w:pPr>
              <w:ind w:firstLine="709"/>
              <w:jc w:val="both"/>
              <w:rPr>
                <w:sz w:val="28"/>
                <w:szCs w:val="28"/>
              </w:rPr>
            </w:pPr>
            <w:r w:rsidRPr="004B27AF">
              <w:rPr>
                <w:sz w:val="28"/>
                <w:szCs w:val="28"/>
              </w:rPr>
              <w:t xml:space="preserve">- 2015 – </w:t>
            </w:r>
            <w:r w:rsidRPr="004B27AF">
              <w:rPr>
                <w:spacing w:val="3"/>
                <w:sz w:val="28"/>
                <w:szCs w:val="28"/>
              </w:rPr>
              <w:t xml:space="preserve">0,0 </w:t>
            </w:r>
            <w:r w:rsidRPr="004B27AF">
              <w:rPr>
                <w:sz w:val="28"/>
                <w:szCs w:val="28"/>
              </w:rPr>
              <w:t>тыс. рублей,</w:t>
            </w:r>
          </w:p>
          <w:p w:rsidR="001D14AB" w:rsidRPr="004B27AF" w:rsidRDefault="001D14AB" w:rsidP="00952181">
            <w:pPr>
              <w:ind w:firstLine="709"/>
              <w:jc w:val="both"/>
              <w:rPr>
                <w:sz w:val="28"/>
                <w:szCs w:val="28"/>
              </w:rPr>
            </w:pPr>
            <w:r w:rsidRPr="004B27AF">
              <w:rPr>
                <w:sz w:val="28"/>
                <w:szCs w:val="28"/>
              </w:rPr>
              <w:t>- 2016 – 298,620 тыс. рублей,</w:t>
            </w:r>
          </w:p>
          <w:p w:rsidR="001D14AB" w:rsidRPr="004B27AF" w:rsidRDefault="001D14AB" w:rsidP="00952181">
            <w:pPr>
              <w:ind w:firstLine="709"/>
              <w:jc w:val="both"/>
              <w:rPr>
                <w:sz w:val="28"/>
                <w:szCs w:val="28"/>
              </w:rPr>
            </w:pPr>
            <w:r w:rsidRPr="004B27AF">
              <w:rPr>
                <w:sz w:val="28"/>
                <w:szCs w:val="28"/>
              </w:rPr>
              <w:t xml:space="preserve">- 2017 – </w:t>
            </w:r>
            <w:r w:rsidRPr="004B27AF">
              <w:rPr>
                <w:sz w:val="28"/>
                <w:szCs w:val="28"/>
              </w:rPr>
              <w:t>2</w:t>
            </w:r>
            <w:r w:rsidRPr="004B27AF">
              <w:rPr>
                <w:sz w:val="28"/>
                <w:szCs w:val="28"/>
              </w:rPr>
              <w:t>,0 тыс. рублей,</w:t>
            </w:r>
          </w:p>
          <w:p w:rsidR="001D14AB" w:rsidRPr="004B27AF" w:rsidRDefault="001D14AB" w:rsidP="00952181">
            <w:pPr>
              <w:ind w:firstLine="709"/>
              <w:jc w:val="both"/>
              <w:rPr>
                <w:sz w:val="28"/>
                <w:szCs w:val="28"/>
              </w:rPr>
            </w:pPr>
            <w:r w:rsidRPr="004B27AF">
              <w:rPr>
                <w:sz w:val="28"/>
                <w:szCs w:val="28"/>
              </w:rPr>
              <w:t>- 2018 – 0,0 тыс. рублей,</w:t>
            </w:r>
          </w:p>
          <w:p w:rsidR="001D14AB" w:rsidRPr="004B27AF" w:rsidRDefault="001D14AB" w:rsidP="00952181">
            <w:pPr>
              <w:ind w:firstLine="709"/>
              <w:jc w:val="both"/>
              <w:rPr>
                <w:sz w:val="28"/>
                <w:szCs w:val="28"/>
              </w:rPr>
            </w:pPr>
            <w:r w:rsidRPr="004B27AF">
              <w:rPr>
                <w:sz w:val="28"/>
                <w:szCs w:val="28"/>
              </w:rPr>
              <w:t>- 2019 – 0,0 тыс. рублей,</w:t>
            </w:r>
          </w:p>
          <w:p w:rsidR="001D14AB" w:rsidRPr="004B27AF" w:rsidRDefault="001D14AB" w:rsidP="00952181">
            <w:pPr>
              <w:ind w:firstLine="709"/>
              <w:jc w:val="both"/>
              <w:rPr>
                <w:sz w:val="28"/>
                <w:szCs w:val="28"/>
              </w:rPr>
            </w:pPr>
            <w:r w:rsidRPr="004B27AF">
              <w:rPr>
                <w:sz w:val="28"/>
                <w:szCs w:val="28"/>
              </w:rPr>
              <w:t>- 2020 – 518,0 тыс. рублей,</w:t>
            </w:r>
          </w:p>
          <w:p w:rsidR="001D14AB" w:rsidRPr="004B27AF" w:rsidRDefault="001D14AB" w:rsidP="00952181">
            <w:pPr>
              <w:ind w:right="-2" w:firstLine="709"/>
              <w:rPr>
                <w:sz w:val="28"/>
                <w:szCs w:val="28"/>
              </w:rPr>
            </w:pPr>
            <w:r w:rsidRPr="004B27AF">
              <w:rPr>
                <w:sz w:val="28"/>
                <w:szCs w:val="28"/>
              </w:rPr>
              <w:t>- 2021 – 431,0 тыс. рублей в том числе:</w:t>
            </w:r>
          </w:p>
          <w:p w:rsidR="001D14AB" w:rsidRPr="004B27AF" w:rsidRDefault="001D14AB" w:rsidP="00952181">
            <w:pPr>
              <w:ind w:right="-2" w:firstLine="709"/>
              <w:rPr>
                <w:sz w:val="28"/>
                <w:szCs w:val="28"/>
              </w:rPr>
            </w:pPr>
            <w:r w:rsidRPr="004B27AF">
              <w:rPr>
                <w:sz w:val="28"/>
                <w:szCs w:val="28"/>
              </w:rPr>
              <w:t>за счет средств районного бюджета – 124</w:t>
            </w:r>
            <w:r w:rsidR="00934309" w:rsidRPr="004B27AF">
              <w:rPr>
                <w:sz w:val="28"/>
                <w:szCs w:val="28"/>
              </w:rPr>
              <w:t>9</w:t>
            </w:r>
            <w:r w:rsidRPr="004B27AF">
              <w:rPr>
                <w:sz w:val="28"/>
                <w:szCs w:val="28"/>
              </w:rPr>
              <w:t>,62 тыс. рублей, из них:</w:t>
            </w:r>
          </w:p>
          <w:p w:rsidR="001D14AB" w:rsidRPr="004B27AF" w:rsidRDefault="001D14AB" w:rsidP="00952181">
            <w:pPr>
              <w:ind w:firstLine="709"/>
              <w:jc w:val="both"/>
              <w:rPr>
                <w:sz w:val="28"/>
                <w:szCs w:val="28"/>
              </w:rPr>
            </w:pPr>
            <w:r w:rsidRPr="004B27AF">
              <w:rPr>
                <w:sz w:val="28"/>
                <w:szCs w:val="28"/>
              </w:rPr>
              <w:t xml:space="preserve">- 2015 – </w:t>
            </w:r>
            <w:r w:rsidRPr="004B27AF">
              <w:rPr>
                <w:spacing w:val="3"/>
                <w:sz w:val="28"/>
                <w:szCs w:val="28"/>
              </w:rPr>
              <w:t xml:space="preserve">0,0 </w:t>
            </w:r>
            <w:r w:rsidRPr="004B27AF">
              <w:rPr>
                <w:sz w:val="28"/>
                <w:szCs w:val="28"/>
              </w:rPr>
              <w:t>тыс. рублей,</w:t>
            </w:r>
          </w:p>
          <w:p w:rsidR="001D14AB" w:rsidRPr="004B27AF" w:rsidRDefault="001D14AB" w:rsidP="00952181">
            <w:pPr>
              <w:ind w:firstLine="709"/>
              <w:jc w:val="both"/>
              <w:rPr>
                <w:sz w:val="28"/>
                <w:szCs w:val="28"/>
              </w:rPr>
            </w:pPr>
            <w:r w:rsidRPr="004B27AF">
              <w:rPr>
                <w:sz w:val="28"/>
                <w:szCs w:val="28"/>
              </w:rPr>
              <w:t>- 2016 – 298,620 тыс. рублей,</w:t>
            </w:r>
          </w:p>
          <w:p w:rsidR="001D14AB" w:rsidRPr="004B27AF" w:rsidRDefault="001D14AB" w:rsidP="00952181">
            <w:pPr>
              <w:ind w:firstLine="709"/>
              <w:jc w:val="both"/>
              <w:rPr>
                <w:sz w:val="28"/>
                <w:szCs w:val="28"/>
              </w:rPr>
            </w:pPr>
            <w:r w:rsidRPr="004B27AF">
              <w:rPr>
                <w:sz w:val="28"/>
                <w:szCs w:val="28"/>
              </w:rPr>
              <w:t xml:space="preserve">- 2017 – </w:t>
            </w:r>
            <w:r w:rsidRPr="004B27AF">
              <w:rPr>
                <w:sz w:val="28"/>
                <w:szCs w:val="28"/>
              </w:rPr>
              <w:t>2</w:t>
            </w:r>
            <w:r w:rsidRPr="004B27AF">
              <w:rPr>
                <w:sz w:val="28"/>
                <w:szCs w:val="28"/>
              </w:rPr>
              <w:t>,0 тыс. рублей,</w:t>
            </w:r>
          </w:p>
          <w:p w:rsidR="001D14AB" w:rsidRPr="004B27AF" w:rsidRDefault="001D14AB" w:rsidP="00952181">
            <w:pPr>
              <w:ind w:firstLine="709"/>
              <w:jc w:val="both"/>
              <w:rPr>
                <w:sz w:val="28"/>
                <w:szCs w:val="28"/>
              </w:rPr>
            </w:pPr>
            <w:r w:rsidRPr="004B27AF">
              <w:rPr>
                <w:sz w:val="28"/>
                <w:szCs w:val="28"/>
              </w:rPr>
              <w:t>- 2018 – 0,0 тыс. рублей,</w:t>
            </w:r>
          </w:p>
          <w:p w:rsidR="001D14AB" w:rsidRPr="004B27AF" w:rsidRDefault="001D14AB" w:rsidP="00952181">
            <w:pPr>
              <w:ind w:firstLine="709"/>
              <w:jc w:val="both"/>
              <w:rPr>
                <w:sz w:val="28"/>
                <w:szCs w:val="28"/>
              </w:rPr>
            </w:pPr>
            <w:r w:rsidRPr="004B27AF">
              <w:rPr>
                <w:sz w:val="28"/>
                <w:szCs w:val="28"/>
              </w:rPr>
              <w:t>- 2019 – 0,0 тыс. рублей,</w:t>
            </w:r>
          </w:p>
          <w:p w:rsidR="001D14AB" w:rsidRPr="004B27AF" w:rsidRDefault="001D14AB" w:rsidP="00952181">
            <w:pPr>
              <w:ind w:firstLine="709"/>
              <w:jc w:val="both"/>
              <w:rPr>
                <w:sz w:val="28"/>
                <w:szCs w:val="28"/>
              </w:rPr>
            </w:pPr>
            <w:r w:rsidRPr="004B27AF">
              <w:rPr>
                <w:sz w:val="28"/>
                <w:szCs w:val="28"/>
              </w:rPr>
              <w:t>- 2020 – 518,0 тыс. рублей,</w:t>
            </w:r>
          </w:p>
          <w:p w:rsidR="001D14AB" w:rsidRPr="004B27AF" w:rsidRDefault="001D14AB" w:rsidP="00952181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4B27AF">
              <w:rPr>
                <w:sz w:val="28"/>
                <w:szCs w:val="28"/>
              </w:rPr>
              <w:t xml:space="preserve">              - 2021 – 431,0 тыс. рублей</w:t>
            </w:r>
          </w:p>
        </w:tc>
      </w:tr>
    </w:tbl>
    <w:p w:rsidR="00DB010A" w:rsidRDefault="00DB010A" w:rsidP="005A4FDD">
      <w:pPr>
        <w:shd w:val="clear" w:color="auto" w:fill="FFFFFF"/>
        <w:spacing w:line="322" w:lineRule="exact"/>
        <w:ind w:right="5" w:firstLine="715"/>
        <w:jc w:val="both"/>
        <w:rPr>
          <w:spacing w:val="1"/>
          <w:sz w:val="28"/>
          <w:szCs w:val="28"/>
        </w:rPr>
      </w:pPr>
    </w:p>
    <w:p w:rsidR="00DB010A" w:rsidRDefault="00934309" w:rsidP="005A4FDD">
      <w:pPr>
        <w:shd w:val="clear" w:color="auto" w:fill="FFFFFF"/>
        <w:spacing w:line="322" w:lineRule="exact"/>
        <w:ind w:right="5" w:firstLine="715"/>
        <w:jc w:val="both"/>
        <w:rPr>
          <w:spacing w:val="2"/>
          <w:sz w:val="28"/>
          <w:szCs w:val="28"/>
        </w:rPr>
      </w:pPr>
      <w:r w:rsidRPr="002A248C">
        <w:rPr>
          <w:spacing w:val="2"/>
          <w:sz w:val="28"/>
          <w:szCs w:val="28"/>
        </w:rPr>
        <w:t>2) Раздел 4 «Ресурсное обеспечение подпрограммы» изложить в новой редакции:</w:t>
      </w:r>
    </w:p>
    <w:p w:rsidR="00934309" w:rsidRPr="006C0314" w:rsidRDefault="00934309" w:rsidP="00934309">
      <w:pPr>
        <w:ind w:left="720"/>
        <w:jc w:val="center"/>
        <w:rPr>
          <w:b/>
          <w:sz w:val="28"/>
          <w:szCs w:val="28"/>
        </w:rPr>
      </w:pPr>
      <w:r w:rsidRPr="006C0314">
        <w:rPr>
          <w:b/>
          <w:sz w:val="28"/>
          <w:szCs w:val="28"/>
        </w:rPr>
        <w:t>4. Ресурсное обеспечение подпрограммы</w:t>
      </w:r>
    </w:p>
    <w:p w:rsidR="00934309" w:rsidRPr="006C0314" w:rsidRDefault="00934309" w:rsidP="00934309">
      <w:pPr>
        <w:ind w:right="-2" w:firstLine="709"/>
        <w:jc w:val="both"/>
        <w:rPr>
          <w:sz w:val="28"/>
          <w:szCs w:val="28"/>
        </w:rPr>
      </w:pPr>
      <w:r w:rsidRPr="006C0314">
        <w:rPr>
          <w:sz w:val="28"/>
          <w:szCs w:val="28"/>
        </w:rPr>
        <w:t>Общий объем средств районного бюджета, необходимых для реализации подпрограммы «Профилактика правонарушений, терроризма и экстремизма в Тамбовском районе на 2015 – 2021 годы», составляет 124</w:t>
      </w:r>
      <w:r>
        <w:rPr>
          <w:sz w:val="28"/>
          <w:szCs w:val="28"/>
        </w:rPr>
        <w:t>9</w:t>
      </w:r>
      <w:r w:rsidRPr="006C0314">
        <w:rPr>
          <w:sz w:val="28"/>
          <w:szCs w:val="28"/>
        </w:rPr>
        <w:t>,62 тыс. рублей, из них:</w:t>
      </w:r>
    </w:p>
    <w:p w:rsidR="00934309" w:rsidRPr="006C0314" w:rsidRDefault="00934309" w:rsidP="00934309">
      <w:pPr>
        <w:ind w:firstLine="709"/>
        <w:jc w:val="both"/>
        <w:rPr>
          <w:sz w:val="28"/>
          <w:szCs w:val="28"/>
        </w:rPr>
      </w:pPr>
      <w:r w:rsidRPr="006C0314">
        <w:rPr>
          <w:sz w:val="28"/>
          <w:szCs w:val="28"/>
        </w:rPr>
        <w:t xml:space="preserve">- 2015 – </w:t>
      </w:r>
      <w:r w:rsidRPr="006C0314">
        <w:rPr>
          <w:spacing w:val="3"/>
          <w:sz w:val="28"/>
          <w:szCs w:val="28"/>
        </w:rPr>
        <w:t xml:space="preserve">0,0 </w:t>
      </w:r>
      <w:r w:rsidRPr="006C0314">
        <w:rPr>
          <w:sz w:val="28"/>
          <w:szCs w:val="28"/>
        </w:rPr>
        <w:t>тыс. рублей,</w:t>
      </w:r>
    </w:p>
    <w:p w:rsidR="00934309" w:rsidRPr="006C0314" w:rsidRDefault="00934309" w:rsidP="00934309">
      <w:pPr>
        <w:ind w:firstLine="709"/>
        <w:jc w:val="both"/>
        <w:rPr>
          <w:sz w:val="28"/>
          <w:szCs w:val="28"/>
        </w:rPr>
      </w:pPr>
      <w:r w:rsidRPr="006C0314">
        <w:rPr>
          <w:sz w:val="28"/>
          <w:szCs w:val="28"/>
        </w:rPr>
        <w:t>- 2016 – 298,620 тыс. рублей,</w:t>
      </w:r>
    </w:p>
    <w:p w:rsidR="00934309" w:rsidRPr="006C0314" w:rsidRDefault="00934309" w:rsidP="0093430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- 2017 – 2</w:t>
      </w:r>
      <w:r w:rsidRPr="006C0314">
        <w:rPr>
          <w:sz w:val="28"/>
          <w:szCs w:val="28"/>
        </w:rPr>
        <w:t>,0 тыс. рублей,</w:t>
      </w:r>
    </w:p>
    <w:p w:rsidR="00934309" w:rsidRPr="006C0314" w:rsidRDefault="00934309" w:rsidP="00934309">
      <w:pPr>
        <w:ind w:firstLine="709"/>
        <w:jc w:val="both"/>
        <w:rPr>
          <w:sz w:val="28"/>
          <w:szCs w:val="28"/>
        </w:rPr>
      </w:pPr>
      <w:r w:rsidRPr="006C0314">
        <w:rPr>
          <w:sz w:val="28"/>
          <w:szCs w:val="28"/>
        </w:rPr>
        <w:t>- 2018 – 0,0 тыс. рублей,</w:t>
      </w:r>
    </w:p>
    <w:p w:rsidR="00934309" w:rsidRPr="006C0314" w:rsidRDefault="00934309" w:rsidP="00934309">
      <w:pPr>
        <w:ind w:firstLine="709"/>
        <w:jc w:val="both"/>
        <w:rPr>
          <w:sz w:val="28"/>
          <w:szCs w:val="28"/>
        </w:rPr>
      </w:pPr>
      <w:r w:rsidRPr="006C0314">
        <w:rPr>
          <w:sz w:val="28"/>
          <w:szCs w:val="28"/>
        </w:rPr>
        <w:t>- 2019 – 0,0 тыс. рублей,</w:t>
      </w:r>
    </w:p>
    <w:p w:rsidR="00934309" w:rsidRPr="006C0314" w:rsidRDefault="00934309" w:rsidP="00934309">
      <w:pPr>
        <w:ind w:firstLine="709"/>
        <w:jc w:val="both"/>
        <w:rPr>
          <w:sz w:val="28"/>
          <w:szCs w:val="28"/>
        </w:rPr>
      </w:pPr>
      <w:r w:rsidRPr="006C0314">
        <w:rPr>
          <w:sz w:val="28"/>
          <w:szCs w:val="28"/>
        </w:rPr>
        <w:t>- 2020 – 518,0 тыс. рублей,</w:t>
      </w:r>
    </w:p>
    <w:p w:rsidR="00934309" w:rsidRPr="006C0314" w:rsidRDefault="00934309" w:rsidP="00934309">
      <w:pPr>
        <w:ind w:firstLine="709"/>
        <w:jc w:val="both"/>
        <w:rPr>
          <w:sz w:val="28"/>
          <w:szCs w:val="28"/>
        </w:rPr>
      </w:pPr>
      <w:r w:rsidRPr="006C0314">
        <w:rPr>
          <w:sz w:val="28"/>
          <w:szCs w:val="28"/>
        </w:rPr>
        <w:t>- 2021 – 431,0 тыс. рублей</w:t>
      </w:r>
    </w:p>
    <w:p w:rsidR="00934309" w:rsidRPr="006C0314" w:rsidRDefault="00934309" w:rsidP="00934309">
      <w:pPr>
        <w:ind w:firstLine="709"/>
        <w:jc w:val="both"/>
        <w:rPr>
          <w:sz w:val="28"/>
          <w:szCs w:val="28"/>
        </w:rPr>
      </w:pPr>
      <w:r w:rsidRPr="006C0314">
        <w:rPr>
          <w:sz w:val="28"/>
          <w:szCs w:val="28"/>
        </w:rPr>
        <w:tab/>
        <w:t>Объемы бюджетных ассигнований уточняются ежегодно при формировании районного бюджета Тамбовского района на очередной финансовый год.</w:t>
      </w:r>
    </w:p>
    <w:p w:rsidR="00934309" w:rsidRPr="006C0314" w:rsidRDefault="00934309" w:rsidP="00934309">
      <w:pPr>
        <w:ind w:firstLine="709"/>
        <w:jc w:val="both"/>
        <w:rPr>
          <w:sz w:val="28"/>
          <w:szCs w:val="28"/>
        </w:rPr>
      </w:pPr>
      <w:r w:rsidRPr="006C0314">
        <w:rPr>
          <w:sz w:val="28"/>
          <w:szCs w:val="28"/>
        </w:rPr>
        <w:t>Ресурсное обеспечение реализации подпрограммы за счет средств районного бюджета и ресурсное обеспечение (справочная) по годам ее реализации представлено в приложении № 2 и № 3 к муниципальной программе.</w:t>
      </w:r>
    </w:p>
    <w:p w:rsidR="00CB0C30" w:rsidRPr="002A248C" w:rsidRDefault="00CB0C30" w:rsidP="00CB0C30">
      <w:pPr>
        <w:shd w:val="clear" w:color="auto" w:fill="FFFFFF"/>
        <w:ind w:firstLine="709"/>
        <w:jc w:val="both"/>
        <w:rPr>
          <w:spacing w:val="2"/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r w:rsidRPr="002A248C">
        <w:rPr>
          <w:color w:val="000000"/>
          <w:sz w:val="28"/>
          <w:szCs w:val="28"/>
        </w:rPr>
        <w:t xml:space="preserve">В подпрограмме  </w:t>
      </w:r>
      <w:r w:rsidRPr="002A248C">
        <w:rPr>
          <w:spacing w:val="2"/>
          <w:sz w:val="28"/>
          <w:szCs w:val="28"/>
        </w:rPr>
        <w:t xml:space="preserve">«Обеспечение повседневного </w:t>
      </w:r>
      <w:proofErr w:type="gramStart"/>
      <w:r w:rsidRPr="002A248C">
        <w:rPr>
          <w:spacing w:val="2"/>
          <w:sz w:val="28"/>
          <w:szCs w:val="28"/>
        </w:rPr>
        <w:t>управления Тамбовского районного звена территориальной подсистемы единой государственной системы предупреждения</w:t>
      </w:r>
      <w:proofErr w:type="gramEnd"/>
      <w:r w:rsidRPr="002A248C">
        <w:rPr>
          <w:spacing w:val="2"/>
          <w:sz w:val="28"/>
          <w:szCs w:val="28"/>
        </w:rPr>
        <w:t xml:space="preserve"> и ликвидации чрезвычайных ситуаций субъекта РФ»</w:t>
      </w:r>
    </w:p>
    <w:p w:rsidR="00CB0C30" w:rsidRPr="002A248C" w:rsidRDefault="00CB0C30" w:rsidP="00CB0C30">
      <w:pPr>
        <w:ind w:firstLine="720"/>
        <w:jc w:val="both"/>
        <w:rPr>
          <w:color w:val="000000"/>
          <w:sz w:val="28"/>
          <w:szCs w:val="28"/>
        </w:rPr>
      </w:pPr>
      <w:r w:rsidRPr="002A248C">
        <w:rPr>
          <w:color w:val="000000"/>
          <w:sz w:val="28"/>
          <w:szCs w:val="28"/>
        </w:rPr>
        <w:t>1) Строку 7 «Объемы ассигнований» (с расшифровкой по годам) паспорта подпрограммы изложить в следующей редакции: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5"/>
        <w:gridCol w:w="3119"/>
        <w:gridCol w:w="6182"/>
      </w:tblGrid>
      <w:tr w:rsidR="00CB0C30" w:rsidRPr="002A248C" w:rsidTr="00952181">
        <w:tc>
          <w:tcPr>
            <w:tcW w:w="675" w:type="dxa"/>
          </w:tcPr>
          <w:p w:rsidR="00CB0C30" w:rsidRPr="002A248C" w:rsidRDefault="00CB0C30" w:rsidP="00952181">
            <w:pPr>
              <w:spacing w:before="14"/>
              <w:jc w:val="center"/>
              <w:rPr>
                <w:spacing w:val="11"/>
                <w:sz w:val="28"/>
                <w:szCs w:val="28"/>
              </w:rPr>
            </w:pPr>
            <w:r w:rsidRPr="002A248C">
              <w:rPr>
                <w:spacing w:val="11"/>
                <w:sz w:val="28"/>
                <w:szCs w:val="28"/>
              </w:rPr>
              <w:t>7.</w:t>
            </w:r>
          </w:p>
        </w:tc>
        <w:tc>
          <w:tcPr>
            <w:tcW w:w="3119" w:type="dxa"/>
          </w:tcPr>
          <w:p w:rsidR="00CB0C30" w:rsidRPr="002A248C" w:rsidRDefault="00CB0C30" w:rsidP="00952181">
            <w:pPr>
              <w:spacing w:before="14"/>
              <w:jc w:val="center"/>
              <w:rPr>
                <w:spacing w:val="11"/>
                <w:sz w:val="28"/>
                <w:szCs w:val="28"/>
              </w:rPr>
            </w:pPr>
            <w:r w:rsidRPr="002A248C">
              <w:rPr>
                <w:spacing w:val="11"/>
                <w:sz w:val="28"/>
                <w:szCs w:val="28"/>
              </w:rPr>
              <w:t xml:space="preserve">Объемы ассигнований </w:t>
            </w:r>
          </w:p>
        </w:tc>
        <w:tc>
          <w:tcPr>
            <w:tcW w:w="6182" w:type="dxa"/>
          </w:tcPr>
          <w:p w:rsidR="00CB0C30" w:rsidRPr="002A248C" w:rsidRDefault="00CB0C30" w:rsidP="00952181">
            <w:pPr>
              <w:spacing w:before="14"/>
              <w:jc w:val="both"/>
              <w:rPr>
                <w:spacing w:val="11"/>
                <w:sz w:val="28"/>
                <w:szCs w:val="28"/>
              </w:rPr>
            </w:pPr>
            <w:r w:rsidRPr="002A248C">
              <w:rPr>
                <w:spacing w:val="11"/>
                <w:sz w:val="28"/>
                <w:szCs w:val="28"/>
              </w:rPr>
              <w:t xml:space="preserve">           Финансирование подпрограммы в полном объеме осуществляется из </w:t>
            </w:r>
            <w:proofErr w:type="gramStart"/>
            <w:r w:rsidRPr="002A248C">
              <w:rPr>
                <w:spacing w:val="11"/>
                <w:sz w:val="28"/>
                <w:szCs w:val="28"/>
              </w:rPr>
              <w:t>районного</w:t>
            </w:r>
            <w:proofErr w:type="gramEnd"/>
            <w:r w:rsidRPr="002A248C">
              <w:rPr>
                <w:spacing w:val="11"/>
                <w:sz w:val="28"/>
                <w:szCs w:val="28"/>
              </w:rPr>
              <w:t xml:space="preserve"> бюджет в сумме </w:t>
            </w:r>
            <w:r w:rsidRPr="002A248C">
              <w:rPr>
                <w:spacing w:val="2"/>
                <w:sz w:val="28"/>
                <w:szCs w:val="28"/>
              </w:rPr>
              <w:t>14</w:t>
            </w:r>
            <w:r w:rsidR="009C2214">
              <w:rPr>
                <w:spacing w:val="2"/>
                <w:sz w:val="28"/>
                <w:szCs w:val="28"/>
              </w:rPr>
              <w:t>595,78</w:t>
            </w:r>
            <w:r w:rsidRPr="002A248C">
              <w:rPr>
                <w:spacing w:val="2"/>
                <w:sz w:val="28"/>
                <w:szCs w:val="28"/>
              </w:rPr>
              <w:t xml:space="preserve"> </w:t>
            </w:r>
            <w:r w:rsidRPr="002A248C">
              <w:rPr>
                <w:spacing w:val="11"/>
                <w:sz w:val="28"/>
                <w:szCs w:val="28"/>
              </w:rPr>
              <w:t>тыс. рублей, в том числе:</w:t>
            </w:r>
          </w:p>
          <w:p w:rsidR="00CB0C30" w:rsidRPr="002A248C" w:rsidRDefault="00CB0C30" w:rsidP="00952181">
            <w:pPr>
              <w:ind w:firstLine="709"/>
              <w:jc w:val="both"/>
              <w:rPr>
                <w:sz w:val="28"/>
                <w:szCs w:val="28"/>
              </w:rPr>
            </w:pPr>
            <w:r w:rsidRPr="002A248C">
              <w:rPr>
                <w:sz w:val="28"/>
                <w:szCs w:val="28"/>
              </w:rPr>
              <w:t xml:space="preserve">- 2015 – </w:t>
            </w:r>
            <w:r w:rsidRPr="002A248C">
              <w:rPr>
                <w:spacing w:val="3"/>
                <w:sz w:val="28"/>
                <w:szCs w:val="28"/>
              </w:rPr>
              <w:t xml:space="preserve">1992,501 </w:t>
            </w:r>
            <w:r w:rsidRPr="002A248C">
              <w:rPr>
                <w:sz w:val="28"/>
                <w:szCs w:val="28"/>
              </w:rPr>
              <w:t>тыс. рублей,</w:t>
            </w:r>
          </w:p>
          <w:p w:rsidR="00CB0C30" w:rsidRPr="002A248C" w:rsidRDefault="00CB0C30" w:rsidP="00952181">
            <w:pPr>
              <w:ind w:firstLine="709"/>
              <w:jc w:val="both"/>
              <w:rPr>
                <w:sz w:val="28"/>
                <w:szCs w:val="28"/>
              </w:rPr>
            </w:pPr>
            <w:r w:rsidRPr="002A248C">
              <w:rPr>
                <w:sz w:val="28"/>
                <w:szCs w:val="28"/>
              </w:rPr>
              <w:t>- 2016 – 1781,511 тыс. рублей,</w:t>
            </w:r>
          </w:p>
          <w:p w:rsidR="00CB0C30" w:rsidRPr="002A248C" w:rsidRDefault="00CB0C30" w:rsidP="00952181">
            <w:pPr>
              <w:ind w:firstLine="709"/>
              <w:jc w:val="both"/>
              <w:rPr>
                <w:sz w:val="28"/>
                <w:szCs w:val="28"/>
              </w:rPr>
            </w:pPr>
            <w:r w:rsidRPr="002A248C">
              <w:rPr>
                <w:sz w:val="28"/>
                <w:szCs w:val="28"/>
              </w:rPr>
              <w:t xml:space="preserve">- 2017 – </w:t>
            </w:r>
            <w:r>
              <w:rPr>
                <w:sz w:val="28"/>
                <w:szCs w:val="28"/>
              </w:rPr>
              <w:t>2010,319</w:t>
            </w:r>
            <w:r w:rsidRPr="002A248C">
              <w:rPr>
                <w:sz w:val="28"/>
                <w:szCs w:val="28"/>
              </w:rPr>
              <w:t xml:space="preserve"> тыс. рублей,</w:t>
            </w:r>
          </w:p>
          <w:p w:rsidR="00CB0C30" w:rsidRPr="002A248C" w:rsidRDefault="00CB0C30" w:rsidP="00952181">
            <w:pPr>
              <w:ind w:firstLine="709"/>
              <w:jc w:val="both"/>
              <w:rPr>
                <w:sz w:val="28"/>
                <w:szCs w:val="28"/>
              </w:rPr>
            </w:pPr>
            <w:r w:rsidRPr="002A248C">
              <w:rPr>
                <w:sz w:val="28"/>
                <w:szCs w:val="28"/>
              </w:rPr>
              <w:t xml:space="preserve">- 2018 – </w:t>
            </w:r>
            <w:r w:rsidRPr="002A248C">
              <w:rPr>
                <w:color w:val="000000"/>
                <w:sz w:val="28"/>
                <w:szCs w:val="28"/>
              </w:rPr>
              <w:t>1868,689</w:t>
            </w:r>
            <w:r w:rsidRPr="002A248C">
              <w:rPr>
                <w:sz w:val="28"/>
                <w:szCs w:val="28"/>
              </w:rPr>
              <w:t xml:space="preserve"> тыс. рублей,</w:t>
            </w:r>
          </w:p>
          <w:p w:rsidR="00CB0C30" w:rsidRPr="002A248C" w:rsidRDefault="00CB0C30" w:rsidP="00952181">
            <w:pPr>
              <w:ind w:firstLine="709"/>
              <w:jc w:val="both"/>
              <w:rPr>
                <w:sz w:val="28"/>
                <w:szCs w:val="28"/>
              </w:rPr>
            </w:pPr>
            <w:r w:rsidRPr="002A248C">
              <w:rPr>
                <w:sz w:val="28"/>
                <w:szCs w:val="28"/>
              </w:rPr>
              <w:t xml:space="preserve">- 2019 – </w:t>
            </w:r>
            <w:r w:rsidRPr="002A248C">
              <w:rPr>
                <w:color w:val="000000"/>
                <w:sz w:val="28"/>
                <w:szCs w:val="28"/>
              </w:rPr>
              <w:t>1868,689</w:t>
            </w:r>
            <w:r w:rsidRPr="002A248C">
              <w:rPr>
                <w:sz w:val="28"/>
                <w:szCs w:val="28"/>
              </w:rPr>
              <w:t xml:space="preserve"> тыс. рублей,</w:t>
            </w:r>
          </w:p>
          <w:p w:rsidR="00CB0C30" w:rsidRPr="002A248C" w:rsidRDefault="00CB0C30" w:rsidP="00952181">
            <w:pPr>
              <w:ind w:firstLine="709"/>
              <w:jc w:val="both"/>
              <w:rPr>
                <w:sz w:val="28"/>
                <w:szCs w:val="28"/>
              </w:rPr>
            </w:pPr>
            <w:r w:rsidRPr="002A248C">
              <w:rPr>
                <w:sz w:val="28"/>
                <w:szCs w:val="28"/>
              </w:rPr>
              <w:t>- 2020 – 2475,157 тыс. рублей,</w:t>
            </w:r>
          </w:p>
          <w:p w:rsidR="00CB0C30" w:rsidRPr="002A248C" w:rsidRDefault="00CB0C30" w:rsidP="00952181">
            <w:pPr>
              <w:spacing w:before="14"/>
              <w:jc w:val="both"/>
              <w:rPr>
                <w:spacing w:val="11"/>
                <w:sz w:val="28"/>
                <w:szCs w:val="28"/>
              </w:rPr>
            </w:pPr>
            <w:r w:rsidRPr="002A248C">
              <w:rPr>
                <w:sz w:val="28"/>
                <w:szCs w:val="28"/>
              </w:rPr>
              <w:t xml:space="preserve">            - 2021 – 2598,914 тыс. рублей</w:t>
            </w:r>
          </w:p>
        </w:tc>
      </w:tr>
    </w:tbl>
    <w:p w:rsidR="00CB0C30" w:rsidRPr="002A248C" w:rsidRDefault="00CB0C30" w:rsidP="00CB0C30">
      <w:pPr>
        <w:shd w:val="clear" w:color="auto" w:fill="FFFFFF"/>
        <w:jc w:val="both"/>
        <w:rPr>
          <w:spacing w:val="2"/>
          <w:sz w:val="28"/>
          <w:szCs w:val="28"/>
        </w:rPr>
      </w:pPr>
    </w:p>
    <w:p w:rsidR="00CB0C30" w:rsidRPr="002A248C" w:rsidRDefault="00CB0C30" w:rsidP="00CB0C30">
      <w:pPr>
        <w:shd w:val="clear" w:color="auto" w:fill="FFFFFF"/>
        <w:ind w:firstLine="709"/>
        <w:jc w:val="both"/>
        <w:rPr>
          <w:spacing w:val="2"/>
          <w:sz w:val="28"/>
          <w:szCs w:val="28"/>
        </w:rPr>
      </w:pPr>
      <w:r w:rsidRPr="002A248C">
        <w:rPr>
          <w:spacing w:val="2"/>
          <w:sz w:val="28"/>
          <w:szCs w:val="28"/>
        </w:rPr>
        <w:t>2) Раздел 4 «Ресурсное обеспечение подпрограммы изложить в новой редакции:</w:t>
      </w:r>
      <w:r w:rsidRPr="002A248C">
        <w:rPr>
          <w:spacing w:val="2"/>
          <w:sz w:val="28"/>
          <w:szCs w:val="28"/>
        </w:rPr>
        <w:tab/>
      </w:r>
    </w:p>
    <w:p w:rsidR="00CB0C30" w:rsidRPr="002A248C" w:rsidRDefault="00CB0C30" w:rsidP="00CB0C30">
      <w:pPr>
        <w:shd w:val="clear" w:color="auto" w:fill="FFFFFF"/>
        <w:jc w:val="center"/>
        <w:rPr>
          <w:sz w:val="28"/>
          <w:szCs w:val="28"/>
        </w:rPr>
      </w:pPr>
      <w:r w:rsidRPr="002A248C">
        <w:rPr>
          <w:b/>
          <w:bCs/>
          <w:spacing w:val="4"/>
          <w:sz w:val="28"/>
          <w:szCs w:val="28"/>
        </w:rPr>
        <w:t>4. Ресурсное обеспечение подпрограммы</w:t>
      </w:r>
    </w:p>
    <w:p w:rsidR="00CB0C30" w:rsidRPr="002A248C" w:rsidRDefault="00CB0C30" w:rsidP="00CB0C30">
      <w:pPr>
        <w:ind w:firstLine="720"/>
        <w:jc w:val="both"/>
        <w:rPr>
          <w:spacing w:val="11"/>
          <w:sz w:val="28"/>
          <w:szCs w:val="28"/>
        </w:rPr>
      </w:pPr>
      <w:r w:rsidRPr="002A248C">
        <w:rPr>
          <w:spacing w:val="3"/>
          <w:sz w:val="28"/>
          <w:szCs w:val="28"/>
        </w:rPr>
        <w:t>Объем бюджетных ассигнований, необходимый для реализации подпро</w:t>
      </w:r>
      <w:r w:rsidRPr="002A248C">
        <w:rPr>
          <w:spacing w:val="3"/>
          <w:sz w:val="28"/>
          <w:szCs w:val="28"/>
        </w:rPr>
        <w:softHyphen/>
      </w:r>
      <w:r w:rsidRPr="002A248C">
        <w:rPr>
          <w:spacing w:val="2"/>
          <w:sz w:val="28"/>
          <w:szCs w:val="28"/>
        </w:rPr>
        <w:t>граммы   в 2015-2021 гг. составляет 14</w:t>
      </w:r>
      <w:r w:rsidR="009C2214">
        <w:rPr>
          <w:spacing w:val="2"/>
          <w:sz w:val="28"/>
          <w:szCs w:val="28"/>
        </w:rPr>
        <w:t>595,78</w:t>
      </w:r>
      <w:r w:rsidRPr="002A248C">
        <w:rPr>
          <w:spacing w:val="2"/>
          <w:sz w:val="28"/>
          <w:szCs w:val="28"/>
        </w:rPr>
        <w:t xml:space="preserve"> </w:t>
      </w:r>
      <w:r w:rsidRPr="002A248C">
        <w:rPr>
          <w:spacing w:val="11"/>
          <w:sz w:val="28"/>
          <w:szCs w:val="28"/>
        </w:rPr>
        <w:t>тыс. рублей, в том числе:</w:t>
      </w:r>
    </w:p>
    <w:p w:rsidR="00CB0C30" w:rsidRPr="002A248C" w:rsidRDefault="00CB0C30" w:rsidP="00CB0C30">
      <w:pPr>
        <w:jc w:val="both"/>
        <w:rPr>
          <w:sz w:val="28"/>
          <w:szCs w:val="28"/>
        </w:rPr>
      </w:pPr>
      <w:r w:rsidRPr="002A248C">
        <w:rPr>
          <w:sz w:val="28"/>
          <w:szCs w:val="28"/>
        </w:rPr>
        <w:t>2015</w:t>
      </w:r>
      <w:r w:rsidR="009C2214">
        <w:rPr>
          <w:sz w:val="28"/>
          <w:szCs w:val="28"/>
        </w:rPr>
        <w:t xml:space="preserve">год </w:t>
      </w:r>
      <w:r w:rsidRPr="002A248C">
        <w:rPr>
          <w:sz w:val="28"/>
          <w:szCs w:val="28"/>
        </w:rPr>
        <w:t xml:space="preserve"> – </w:t>
      </w:r>
      <w:r w:rsidRPr="002A248C">
        <w:rPr>
          <w:spacing w:val="3"/>
          <w:sz w:val="28"/>
          <w:szCs w:val="28"/>
        </w:rPr>
        <w:t xml:space="preserve">1992,501 </w:t>
      </w:r>
      <w:r w:rsidRPr="002A248C">
        <w:rPr>
          <w:sz w:val="28"/>
          <w:szCs w:val="28"/>
        </w:rPr>
        <w:t>тыс. рублей,</w:t>
      </w:r>
    </w:p>
    <w:p w:rsidR="00CB0C30" w:rsidRPr="002A248C" w:rsidRDefault="00CB0C30" w:rsidP="00CB0C30">
      <w:pPr>
        <w:jc w:val="both"/>
        <w:rPr>
          <w:sz w:val="28"/>
          <w:szCs w:val="28"/>
        </w:rPr>
      </w:pPr>
      <w:r w:rsidRPr="002A248C">
        <w:rPr>
          <w:sz w:val="28"/>
          <w:szCs w:val="28"/>
        </w:rPr>
        <w:t>2016</w:t>
      </w:r>
      <w:r w:rsidR="009C2214">
        <w:rPr>
          <w:sz w:val="28"/>
          <w:szCs w:val="28"/>
        </w:rPr>
        <w:t xml:space="preserve"> год</w:t>
      </w:r>
      <w:r w:rsidRPr="002A248C">
        <w:rPr>
          <w:sz w:val="28"/>
          <w:szCs w:val="28"/>
        </w:rPr>
        <w:t xml:space="preserve"> – 1781,511 тыс. рублей,</w:t>
      </w:r>
    </w:p>
    <w:p w:rsidR="00CB0C30" w:rsidRPr="002A248C" w:rsidRDefault="00CB0C30" w:rsidP="00CB0C30">
      <w:pPr>
        <w:jc w:val="both"/>
        <w:rPr>
          <w:sz w:val="28"/>
          <w:szCs w:val="28"/>
        </w:rPr>
      </w:pPr>
      <w:r w:rsidRPr="002A248C">
        <w:rPr>
          <w:sz w:val="28"/>
          <w:szCs w:val="28"/>
        </w:rPr>
        <w:t>2017</w:t>
      </w:r>
      <w:r w:rsidR="009C2214">
        <w:rPr>
          <w:sz w:val="28"/>
          <w:szCs w:val="28"/>
        </w:rPr>
        <w:t xml:space="preserve"> год</w:t>
      </w:r>
      <w:r w:rsidRPr="002A248C">
        <w:rPr>
          <w:sz w:val="28"/>
          <w:szCs w:val="28"/>
        </w:rPr>
        <w:t xml:space="preserve"> – </w:t>
      </w:r>
      <w:r w:rsidR="009C2214">
        <w:rPr>
          <w:color w:val="000000"/>
          <w:sz w:val="28"/>
          <w:szCs w:val="28"/>
        </w:rPr>
        <w:t>2010,319</w:t>
      </w:r>
      <w:r w:rsidRPr="002A248C">
        <w:rPr>
          <w:color w:val="000000"/>
          <w:sz w:val="28"/>
          <w:szCs w:val="28"/>
        </w:rPr>
        <w:t xml:space="preserve"> </w:t>
      </w:r>
      <w:r w:rsidRPr="002A248C">
        <w:rPr>
          <w:sz w:val="28"/>
          <w:szCs w:val="28"/>
        </w:rPr>
        <w:t>тыс. рублей,</w:t>
      </w:r>
    </w:p>
    <w:p w:rsidR="00CB0C30" w:rsidRPr="002A248C" w:rsidRDefault="00CB0C30" w:rsidP="00CB0C30">
      <w:pPr>
        <w:shd w:val="clear" w:color="auto" w:fill="FFFFFF"/>
        <w:tabs>
          <w:tab w:val="left" w:pos="2102"/>
        </w:tabs>
        <w:spacing w:line="317" w:lineRule="exact"/>
        <w:ind w:right="4147"/>
        <w:rPr>
          <w:spacing w:val="-3"/>
          <w:sz w:val="28"/>
          <w:szCs w:val="28"/>
        </w:rPr>
      </w:pPr>
      <w:r w:rsidRPr="002A248C">
        <w:rPr>
          <w:spacing w:val="2"/>
          <w:sz w:val="28"/>
          <w:szCs w:val="28"/>
        </w:rPr>
        <w:lastRenderedPageBreak/>
        <w:t xml:space="preserve">2018 год – </w:t>
      </w:r>
      <w:r w:rsidRPr="002A248C">
        <w:rPr>
          <w:color w:val="000000"/>
          <w:sz w:val="28"/>
          <w:szCs w:val="28"/>
        </w:rPr>
        <w:t xml:space="preserve">1868,689 </w:t>
      </w:r>
      <w:r w:rsidRPr="002A248C">
        <w:rPr>
          <w:spacing w:val="2"/>
          <w:sz w:val="28"/>
          <w:szCs w:val="28"/>
        </w:rPr>
        <w:t>тыс. рублей;</w:t>
      </w:r>
    </w:p>
    <w:p w:rsidR="00CB0C30" w:rsidRPr="002A248C" w:rsidRDefault="00CB0C30" w:rsidP="00CB0C30">
      <w:pPr>
        <w:shd w:val="clear" w:color="auto" w:fill="FFFFFF"/>
        <w:tabs>
          <w:tab w:val="left" w:pos="2102"/>
        </w:tabs>
        <w:spacing w:line="317" w:lineRule="exact"/>
        <w:rPr>
          <w:spacing w:val="-3"/>
          <w:sz w:val="28"/>
          <w:szCs w:val="28"/>
        </w:rPr>
      </w:pPr>
      <w:r w:rsidRPr="002A248C">
        <w:rPr>
          <w:spacing w:val="2"/>
          <w:sz w:val="28"/>
          <w:szCs w:val="28"/>
        </w:rPr>
        <w:t xml:space="preserve">2019 год – </w:t>
      </w:r>
      <w:r w:rsidRPr="002A248C">
        <w:rPr>
          <w:color w:val="000000"/>
          <w:sz w:val="28"/>
          <w:szCs w:val="28"/>
        </w:rPr>
        <w:t xml:space="preserve">1868,689 </w:t>
      </w:r>
      <w:r w:rsidRPr="002A248C">
        <w:rPr>
          <w:spacing w:val="2"/>
          <w:sz w:val="28"/>
          <w:szCs w:val="28"/>
        </w:rPr>
        <w:t>тыс. рублей;</w:t>
      </w:r>
    </w:p>
    <w:p w:rsidR="00CB0C30" w:rsidRPr="002A248C" w:rsidRDefault="00CB0C30" w:rsidP="00CB0C30">
      <w:pPr>
        <w:shd w:val="clear" w:color="auto" w:fill="FFFFFF"/>
        <w:tabs>
          <w:tab w:val="left" w:pos="2102"/>
        </w:tabs>
        <w:spacing w:line="317" w:lineRule="exact"/>
        <w:rPr>
          <w:spacing w:val="-2"/>
          <w:sz w:val="28"/>
          <w:szCs w:val="28"/>
        </w:rPr>
      </w:pPr>
      <w:r w:rsidRPr="002A248C">
        <w:rPr>
          <w:spacing w:val="5"/>
          <w:sz w:val="28"/>
          <w:szCs w:val="28"/>
        </w:rPr>
        <w:t>2020 год – 2475,157 тыс. рублей;</w:t>
      </w:r>
    </w:p>
    <w:p w:rsidR="00CB0C30" w:rsidRPr="002A248C" w:rsidRDefault="00CB0C30" w:rsidP="00CB0C30">
      <w:pPr>
        <w:shd w:val="clear" w:color="auto" w:fill="FFFFFF"/>
        <w:tabs>
          <w:tab w:val="left" w:pos="2102"/>
        </w:tabs>
        <w:spacing w:line="317" w:lineRule="exact"/>
        <w:rPr>
          <w:spacing w:val="-2"/>
          <w:sz w:val="28"/>
          <w:szCs w:val="28"/>
        </w:rPr>
      </w:pPr>
      <w:r w:rsidRPr="002A248C">
        <w:rPr>
          <w:spacing w:val="5"/>
          <w:sz w:val="28"/>
          <w:szCs w:val="28"/>
        </w:rPr>
        <w:t>2021 год – 2598,914 тыс. рублей.</w:t>
      </w:r>
    </w:p>
    <w:p w:rsidR="00CB0C30" w:rsidRPr="002A248C" w:rsidRDefault="00CB0C30" w:rsidP="00CB0C30">
      <w:pPr>
        <w:shd w:val="clear" w:color="auto" w:fill="FFFFFF"/>
        <w:spacing w:line="322" w:lineRule="exact"/>
        <w:ind w:right="5" w:firstLine="715"/>
        <w:jc w:val="both"/>
        <w:rPr>
          <w:spacing w:val="1"/>
          <w:sz w:val="28"/>
          <w:szCs w:val="28"/>
        </w:rPr>
      </w:pPr>
      <w:r w:rsidRPr="002A248C">
        <w:rPr>
          <w:spacing w:val="3"/>
          <w:sz w:val="28"/>
          <w:szCs w:val="28"/>
        </w:rPr>
        <w:t xml:space="preserve">Финансирование подпрограммы в полном объеме осуществляется из </w:t>
      </w:r>
      <w:r w:rsidRPr="002A248C">
        <w:rPr>
          <w:spacing w:val="1"/>
          <w:sz w:val="28"/>
          <w:szCs w:val="28"/>
        </w:rPr>
        <w:t>районного бюджета и ресурсное обеспечение (справочное) указано в приложении №2 и №3 к муниципальной программе.</w:t>
      </w:r>
    </w:p>
    <w:p w:rsidR="00CB0C30" w:rsidRPr="002A248C" w:rsidRDefault="00CB0C30" w:rsidP="00CB0C30">
      <w:pPr>
        <w:shd w:val="clear" w:color="auto" w:fill="FFFFFF"/>
        <w:spacing w:line="322" w:lineRule="exact"/>
        <w:ind w:right="5" w:firstLine="715"/>
        <w:jc w:val="both"/>
        <w:rPr>
          <w:sz w:val="28"/>
          <w:szCs w:val="28"/>
        </w:rPr>
      </w:pPr>
      <w:r w:rsidRPr="002A248C">
        <w:rPr>
          <w:spacing w:val="1"/>
          <w:sz w:val="28"/>
          <w:szCs w:val="28"/>
        </w:rPr>
        <w:t>5. Приложения № 2 и 3 к Программе изложить в новой редакции согласно приложениям № 2 и 3 соответственно к настоящим изменениям.</w:t>
      </w:r>
    </w:p>
    <w:p w:rsidR="00CB0C30" w:rsidRDefault="00CB0C30" w:rsidP="00CB0C30">
      <w:pPr>
        <w:shd w:val="clear" w:color="auto" w:fill="FFFFFF"/>
        <w:ind w:firstLine="709"/>
        <w:jc w:val="both"/>
        <w:sectPr w:rsidR="00CB0C30" w:rsidSect="005A4FDD">
          <w:pgSz w:w="11909" w:h="16834"/>
          <w:pgMar w:top="567" w:right="709" w:bottom="993" w:left="1440" w:header="720" w:footer="720" w:gutter="0"/>
          <w:cols w:space="60"/>
          <w:noEndnote/>
        </w:sectPr>
      </w:pPr>
    </w:p>
    <w:p w:rsidR="00934309" w:rsidRPr="002A248C" w:rsidRDefault="00934309" w:rsidP="005A4FDD">
      <w:pPr>
        <w:shd w:val="clear" w:color="auto" w:fill="FFFFFF"/>
        <w:spacing w:line="322" w:lineRule="exact"/>
        <w:ind w:right="5" w:firstLine="715"/>
        <w:jc w:val="both"/>
        <w:rPr>
          <w:spacing w:val="1"/>
          <w:sz w:val="28"/>
          <w:szCs w:val="28"/>
        </w:rPr>
      </w:pPr>
    </w:p>
    <w:p w:rsidR="00CD2A43" w:rsidRDefault="00CD2A43" w:rsidP="00CD2A43">
      <w:pPr>
        <w:ind w:right="-676" w:firstLine="708"/>
        <w:jc w:val="right"/>
      </w:pPr>
      <w:r>
        <w:t>Приложение № 2</w:t>
      </w:r>
    </w:p>
    <w:p w:rsidR="00CD2A43" w:rsidRDefault="00CD2A43" w:rsidP="00CD2A43">
      <w:pPr>
        <w:ind w:right="-676" w:firstLine="708"/>
        <w:jc w:val="right"/>
      </w:pPr>
      <w:r>
        <w:t>к муниципальной программе</w:t>
      </w:r>
    </w:p>
    <w:p w:rsidR="00CD2A43" w:rsidRDefault="00CD2A43" w:rsidP="00CD2A43">
      <w:pPr>
        <w:ind w:right="-676" w:firstLine="708"/>
        <w:jc w:val="right"/>
      </w:pPr>
      <w:r>
        <w:t xml:space="preserve">«Снижение рисков и смягчение последствий </w:t>
      </w:r>
    </w:p>
    <w:p w:rsidR="00CD2A43" w:rsidRDefault="00CD2A43" w:rsidP="00CD2A43">
      <w:pPr>
        <w:ind w:right="-676" w:firstLine="708"/>
        <w:jc w:val="right"/>
      </w:pPr>
      <w:r>
        <w:t xml:space="preserve">чрезвычайных ситуаций </w:t>
      </w:r>
      <w:proofErr w:type="gramStart"/>
      <w:r>
        <w:t>природного</w:t>
      </w:r>
      <w:proofErr w:type="gramEnd"/>
      <w:r>
        <w:t xml:space="preserve"> и </w:t>
      </w:r>
    </w:p>
    <w:p w:rsidR="00CD2A43" w:rsidRDefault="00CD2A43" w:rsidP="00CD2A43">
      <w:pPr>
        <w:ind w:right="-676" w:firstLine="708"/>
        <w:jc w:val="right"/>
      </w:pPr>
      <w:r>
        <w:t xml:space="preserve">техногенного характера, а также обеспечение </w:t>
      </w:r>
    </w:p>
    <w:p w:rsidR="00CD2A43" w:rsidRDefault="00CD2A43" w:rsidP="00CD2A43">
      <w:pPr>
        <w:ind w:right="-676" w:firstLine="708"/>
        <w:jc w:val="right"/>
      </w:pPr>
      <w:r>
        <w:t>безопасности населения района</w:t>
      </w:r>
    </w:p>
    <w:p w:rsidR="00CD2A43" w:rsidRDefault="00CD2A43" w:rsidP="00CD2A43">
      <w:pPr>
        <w:ind w:right="-676" w:firstLine="708"/>
        <w:jc w:val="right"/>
      </w:pPr>
      <w:r>
        <w:t>на 2015-2021 годы»</w:t>
      </w:r>
    </w:p>
    <w:p w:rsidR="00CD2A43" w:rsidRDefault="00CD2A43" w:rsidP="00CD2A43"/>
    <w:p w:rsidR="00CD2A43" w:rsidRDefault="00CD2A43" w:rsidP="00CD2A43">
      <w:pPr>
        <w:ind w:firstLine="708"/>
        <w:jc w:val="center"/>
      </w:pPr>
      <w:r>
        <w:t>Ресурсное обеспечение реализации муниципальной программы за счет средств районного бюджета</w:t>
      </w:r>
    </w:p>
    <w:p w:rsidR="00CD2A43" w:rsidRDefault="00CD2A43" w:rsidP="00CD2A43">
      <w:pPr>
        <w:ind w:firstLine="708"/>
        <w:jc w:val="center"/>
      </w:pPr>
    </w:p>
    <w:tbl>
      <w:tblPr>
        <w:tblW w:w="157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9"/>
        <w:gridCol w:w="1949"/>
        <w:gridCol w:w="1701"/>
        <w:gridCol w:w="634"/>
        <w:gridCol w:w="75"/>
        <w:gridCol w:w="709"/>
        <w:gridCol w:w="45"/>
        <w:gridCol w:w="805"/>
        <w:gridCol w:w="71"/>
        <w:gridCol w:w="780"/>
        <w:gridCol w:w="850"/>
        <w:gridCol w:w="567"/>
        <w:gridCol w:w="992"/>
        <w:gridCol w:w="851"/>
        <w:gridCol w:w="866"/>
        <w:gridCol w:w="862"/>
        <w:gridCol w:w="115"/>
        <w:gridCol w:w="708"/>
        <w:gridCol w:w="901"/>
        <w:gridCol w:w="862"/>
        <w:gridCol w:w="862"/>
      </w:tblGrid>
      <w:tr w:rsidR="00CD2A43" w:rsidRPr="00B40915" w:rsidTr="00CD2A43">
        <w:tc>
          <w:tcPr>
            <w:tcW w:w="569" w:type="dxa"/>
            <w:vMerge w:val="restart"/>
          </w:tcPr>
          <w:p w:rsidR="00CD2A43" w:rsidRPr="00B40915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B40915">
              <w:rPr>
                <w:color w:val="000000"/>
                <w:sz w:val="16"/>
                <w:szCs w:val="16"/>
              </w:rPr>
              <w:t>Статус</w:t>
            </w:r>
          </w:p>
        </w:tc>
        <w:tc>
          <w:tcPr>
            <w:tcW w:w="1949" w:type="dxa"/>
            <w:vMerge w:val="restart"/>
          </w:tcPr>
          <w:p w:rsidR="00CD2A43" w:rsidRPr="00B40915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B40915">
              <w:rPr>
                <w:color w:val="000000"/>
                <w:sz w:val="16"/>
                <w:szCs w:val="16"/>
              </w:rPr>
              <w:t>Наименование муниципальной программы, основного мероприятия, мероприятия</w:t>
            </w:r>
          </w:p>
        </w:tc>
        <w:tc>
          <w:tcPr>
            <w:tcW w:w="1701" w:type="dxa"/>
            <w:vMerge w:val="restart"/>
          </w:tcPr>
          <w:p w:rsidR="00CD2A43" w:rsidRPr="00B40915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B40915">
              <w:rPr>
                <w:color w:val="000000"/>
                <w:sz w:val="16"/>
                <w:szCs w:val="16"/>
              </w:rPr>
              <w:t>Координатор муниципальной программы, координатор подпрограммы, участники муниципальной программы</w:t>
            </w:r>
          </w:p>
        </w:tc>
        <w:tc>
          <w:tcPr>
            <w:tcW w:w="4536" w:type="dxa"/>
            <w:gridSpan w:val="9"/>
          </w:tcPr>
          <w:p w:rsidR="00CD2A43" w:rsidRPr="00B40915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B40915">
              <w:rPr>
                <w:color w:val="000000"/>
                <w:sz w:val="16"/>
                <w:szCs w:val="16"/>
              </w:rPr>
              <w:t>Код бюджетной классификации</w:t>
            </w:r>
          </w:p>
        </w:tc>
        <w:tc>
          <w:tcPr>
            <w:tcW w:w="7019" w:type="dxa"/>
            <w:gridSpan w:val="9"/>
          </w:tcPr>
          <w:p w:rsidR="00CD2A43" w:rsidRPr="00B40915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B40915">
              <w:rPr>
                <w:color w:val="000000"/>
                <w:sz w:val="16"/>
                <w:szCs w:val="16"/>
              </w:rPr>
              <w:t>Расходы (тыс. руб.)</w:t>
            </w:r>
          </w:p>
        </w:tc>
      </w:tr>
      <w:tr w:rsidR="00CD2A43" w:rsidRPr="00AB0CD9" w:rsidTr="00524E26">
        <w:tc>
          <w:tcPr>
            <w:tcW w:w="569" w:type="dxa"/>
            <w:vMerge/>
          </w:tcPr>
          <w:p w:rsidR="00CD2A43" w:rsidRPr="00B40915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49" w:type="dxa"/>
            <w:vMerge/>
          </w:tcPr>
          <w:p w:rsidR="00CD2A43" w:rsidRPr="00B40915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:rsidR="00CD2A43" w:rsidRPr="00B40915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gridSpan w:val="2"/>
            <w:vMerge w:val="restart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ГРБС</w:t>
            </w:r>
          </w:p>
        </w:tc>
        <w:tc>
          <w:tcPr>
            <w:tcW w:w="709" w:type="dxa"/>
            <w:vMerge w:val="restart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AB0CD9">
              <w:rPr>
                <w:color w:val="000000"/>
                <w:sz w:val="16"/>
                <w:szCs w:val="16"/>
              </w:rPr>
              <w:t>РзПР</w:t>
            </w:r>
            <w:proofErr w:type="spellEnd"/>
          </w:p>
        </w:tc>
        <w:tc>
          <w:tcPr>
            <w:tcW w:w="2551" w:type="dxa"/>
            <w:gridSpan w:val="5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ЦСР</w:t>
            </w:r>
          </w:p>
        </w:tc>
        <w:tc>
          <w:tcPr>
            <w:tcW w:w="567" w:type="dxa"/>
            <w:vMerge w:val="restart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ВР</w:t>
            </w:r>
          </w:p>
        </w:tc>
        <w:tc>
          <w:tcPr>
            <w:tcW w:w="992" w:type="dxa"/>
            <w:vMerge w:val="restart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851" w:type="dxa"/>
            <w:vMerge w:val="restart"/>
          </w:tcPr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1-й год реализации</w:t>
            </w:r>
          </w:p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(</w:t>
            </w:r>
            <w:smartTag w:uri="urn:schemas-microsoft-com:office:smarttags" w:element="metricconverter">
              <w:smartTagPr>
                <w:attr w:name="ProductID" w:val="2015 г"/>
              </w:smartTagPr>
              <w:r w:rsidRPr="00AB0CD9">
                <w:rPr>
                  <w:i/>
                  <w:color w:val="000000"/>
                  <w:sz w:val="16"/>
                  <w:szCs w:val="16"/>
                </w:rPr>
                <w:t>2015 г</w:t>
              </w:r>
            </w:smartTag>
            <w:r w:rsidRPr="00AB0CD9">
              <w:rPr>
                <w:i/>
                <w:color w:val="000000"/>
                <w:sz w:val="16"/>
                <w:szCs w:val="16"/>
              </w:rPr>
              <w:t>.)</w:t>
            </w:r>
          </w:p>
        </w:tc>
        <w:tc>
          <w:tcPr>
            <w:tcW w:w="866" w:type="dxa"/>
            <w:vMerge w:val="restart"/>
          </w:tcPr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2-й год реализации</w:t>
            </w:r>
          </w:p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(</w:t>
            </w:r>
            <w:smartTag w:uri="urn:schemas-microsoft-com:office:smarttags" w:element="metricconverter">
              <w:smartTagPr>
                <w:attr w:name="ProductID" w:val="2016 г"/>
              </w:smartTagPr>
              <w:r w:rsidRPr="00AB0CD9">
                <w:rPr>
                  <w:i/>
                  <w:color w:val="000000"/>
                  <w:sz w:val="16"/>
                  <w:szCs w:val="16"/>
                </w:rPr>
                <w:t>2016 г</w:t>
              </w:r>
            </w:smartTag>
            <w:r w:rsidRPr="00AB0CD9">
              <w:rPr>
                <w:i/>
                <w:color w:val="000000"/>
                <w:sz w:val="16"/>
                <w:szCs w:val="16"/>
              </w:rPr>
              <w:t>.)</w:t>
            </w:r>
          </w:p>
        </w:tc>
        <w:tc>
          <w:tcPr>
            <w:tcW w:w="977" w:type="dxa"/>
            <w:gridSpan w:val="2"/>
            <w:vMerge w:val="restart"/>
          </w:tcPr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3-й год реализации</w:t>
            </w:r>
          </w:p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(</w:t>
            </w:r>
            <w:smartTag w:uri="urn:schemas-microsoft-com:office:smarttags" w:element="metricconverter">
              <w:smartTagPr>
                <w:attr w:name="ProductID" w:val="2017 г"/>
              </w:smartTagPr>
              <w:r w:rsidRPr="00AB0CD9">
                <w:rPr>
                  <w:i/>
                  <w:color w:val="000000"/>
                  <w:sz w:val="16"/>
                  <w:szCs w:val="16"/>
                </w:rPr>
                <w:t>2017 г</w:t>
              </w:r>
            </w:smartTag>
            <w:r w:rsidRPr="00AB0CD9">
              <w:rPr>
                <w:i/>
                <w:color w:val="000000"/>
                <w:sz w:val="16"/>
                <w:szCs w:val="16"/>
              </w:rPr>
              <w:t>.)</w:t>
            </w:r>
          </w:p>
        </w:tc>
        <w:tc>
          <w:tcPr>
            <w:tcW w:w="708" w:type="dxa"/>
            <w:vMerge w:val="restart"/>
          </w:tcPr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4-й год реализации</w:t>
            </w:r>
          </w:p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(</w:t>
            </w:r>
            <w:smartTag w:uri="urn:schemas-microsoft-com:office:smarttags" w:element="metricconverter">
              <w:smartTagPr>
                <w:attr w:name="ProductID" w:val="2018 г"/>
              </w:smartTagPr>
              <w:r w:rsidRPr="00AB0CD9">
                <w:rPr>
                  <w:i/>
                  <w:color w:val="000000"/>
                  <w:sz w:val="16"/>
                  <w:szCs w:val="16"/>
                </w:rPr>
                <w:t>2018 г</w:t>
              </w:r>
            </w:smartTag>
            <w:r w:rsidRPr="00AB0CD9">
              <w:rPr>
                <w:i/>
                <w:color w:val="000000"/>
                <w:sz w:val="16"/>
                <w:szCs w:val="16"/>
              </w:rPr>
              <w:t>.)</w:t>
            </w:r>
          </w:p>
        </w:tc>
        <w:tc>
          <w:tcPr>
            <w:tcW w:w="901" w:type="dxa"/>
            <w:vMerge w:val="restart"/>
          </w:tcPr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5-й год реализации</w:t>
            </w:r>
          </w:p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(</w:t>
            </w:r>
            <w:smartTag w:uri="urn:schemas-microsoft-com:office:smarttags" w:element="metricconverter">
              <w:smartTagPr>
                <w:attr w:name="ProductID" w:val="2019 г"/>
              </w:smartTagPr>
              <w:r w:rsidRPr="00AB0CD9">
                <w:rPr>
                  <w:i/>
                  <w:color w:val="000000"/>
                  <w:sz w:val="16"/>
                  <w:szCs w:val="16"/>
                </w:rPr>
                <w:t>2019 г</w:t>
              </w:r>
            </w:smartTag>
            <w:r w:rsidRPr="00AB0CD9">
              <w:rPr>
                <w:i/>
                <w:color w:val="000000"/>
                <w:sz w:val="16"/>
                <w:szCs w:val="16"/>
              </w:rPr>
              <w:t>.)</w:t>
            </w:r>
          </w:p>
        </w:tc>
        <w:tc>
          <w:tcPr>
            <w:tcW w:w="862" w:type="dxa"/>
            <w:vMerge w:val="restart"/>
          </w:tcPr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6-й год реализации</w:t>
            </w:r>
          </w:p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(</w:t>
            </w:r>
            <w:smartTag w:uri="urn:schemas-microsoft-com:office:smarttags" w:element="metricconverter">
              <w:smartTagPr>
                <w:attr w:name="ProductID" w:val="2020 г"/>
              </w:smartTagPr>
              <w:r w:rsidRPr="00AB0CD9">
                <w:rPr>
                  <w:i/>
                  <w:color w:val="000000"/>
                  <w:sz w:val="16"/>
                  <w:szCs w:val="16"/>
                </w:rPr>
                <w:t>2020 г</w:t>
              </w:r>
            </w:smartTag>
            <w:r w:rsidRPr="00AB0CD9">
              <w:rPr>
                <w:i/>
                <w:color w:val="000000"/>
                <w:sz w:val="16"/>
                <w:szCs w:val="16"/>
              </w:rPr>
              <w:t>.)</w:t>
            </w:r>
          </w:p>
        </w:tc>
        <w:tc>
          <w:tcPr>
            <w:tcW w:w="862" w:type="dxa"/>
            <w:vMerge w:val="restart"/>
          </w:tcPr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7-й год реализации</w:t>
            </w:r>
          </w:p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(</w:t>
            </w:r>
            <w:smartTag w:uri="urn:schemas-microsoft-com:office:smarttags" w:element="metricconverter">
              <w:smartTagPr>
                <w:attr w:name="ProductID" w:val="2021 г"/>
              </w:smartTagPr>
              <w:r w:rsidRPr="00AB0CD9">
                <w:rPr>
                  <w:i/>
                  <w:color w:val="000000"/>
                  <w:sz w:val="16"/>
                  <w:szCs w:val="16"/>
                </w:rPr>
                <w:t>2021 г</w:t>
              </w:r>
            </w:smartTag>
            <w:r w:rsidRPr="00AB0CD9">
              <w:rPr>
                <w:i/>
                <w:color w:val="000000"/>
                <w:sz w:val="16"/>
                <w:szCs w:val="16"/>
              </w:rPr>
              <w:t>.)</w:t>
            </w:r>
          </w:p>
        </w:tc>
      </w:tr>
      <w:tr w:rsidR="00CD2A43" w:rsidRPr="00AB0CD9" w:rsidTr="00524E26">
        <w:tc>
          <w:tcPr>
            <w:tcW w:w="569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49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gridSpan w:val="2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программа</w:t>
            </w: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AB0CD9">
              <w:rPr>
                <w:color w:val="000000"/>
                <w:sz w:val="16"/>
                <w:szCs w:val="16"/>
              </w:rPr>
              <w:t>подпрог</w:t>
            </w:r>
            <w:proofErr w:type="spellEnd"/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AB0CD9">
              <w:rPr>
                <w:color w:val="000000"/>
                <w:sz w:val="16"/>
                <w:szCs w:val="16"/>
              </w:rPr>
              <w:t>рамма</w:t>
            </w:r>
            <w:proofErr w:type="spellEnd"/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AB0CD9">
              <w:rPr>
                <w:color w:val="000000"/>
                <w:sz w:val="16"/>
                <w:szCs w:val="16"/>
              </w:rPr>
              <w:t>меропри</w:t>
            </w:r>
            <w:proofErr w:type="spellEnd"/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AB0CD9">
              <w:rPr>
                <w:color w:val="000000"/>
                <w:sz w:val="16"/>
                <w:szCs w:val="16"/>
              </w:rPr>
              <w:t>ятия</w:t>
            </w:r>
            <w:proofErr w:type="spellEnd"/>
          </w:p>
        </w:tc>
        <w:tc>
          <w:tcPr>
            <w:tcW w:w="567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66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77" w:type="dxa"/>
            <w:gridSpan w:val="2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01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62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62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CD2A43" w:rsidRPr="00AB0CD9" w:rsidTr="00524E26">
        <w:tc>
          <w:tcPr>
            <w:tcW w:w="56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1.</w:t>
            </w:r>
          </w:p>
        </w:tc>
        <w:tc>
          <w:tcPr>
            <w:tcW w:w="194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2.</w:t>
            </w: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3.</w:t>
            </w:r>
          </w:p>
        </w:tc>
        <w:tc>
          <w:tcPr>
            <w:tcW w:w="709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4.</w:t>
            </w:r>
          </w:p>
        </w:tc>
        <w:tc>
          <w:tcPr>
            <w:tcW w:w="70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5.</w:t>
            </w: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6.</w:t>
            </w: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7.</w:t>
            </w: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8.</w:t>
            </w: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9.</w:t>
            </w:r>
          </w:p>
        </w:tc>
        <w:tc>
          <w:tcPr>
            <w:tcW w:w="99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10.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11.</w:t>
            </w: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12.</w:t>
            </w:r>
          </w:p>
        </w:tc>
        <w:tc>
          <w:tcPr>
            <w:tcW w:w="977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13.</w:t>
            </w:r>
          </w:p>
        </w:tc>
        <w:tc>
          <w:tcPr>
            <w:tcW w:w="708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14.</w:t>
            </w:r>
          </w:p>
        </w:tc>
        <w:tc>
          <w:tcPr>
            <w:tcW w:w="9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15.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16.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17.</w:t>
            </w:r>
          </w:p>
        </w:tc>
      </w:tr>
      <w:tr w:rsidR="00CD2A43" w:rsidRPr="00714AF6" w:rsidTr="00524E26">
        <w:tc>
          <w:tcPr>
            <w:tcW w:w="569" w:type="dxa"/>
            <w:vMerge w:val="restart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49" w:type="dxa"/>
            <w:vMerge w:val="restart"/>
          </w:tcPr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t>Муниципальная программа</w:t>
            </w:r>
          </w:p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t>«Снижение рисков и смягчение последствий</w:t>
            </w:r>
          </w:p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t xml:space="preserve">чрезвычайных ситуаций </w:t>
            </w:r>
            <w:proofErr w:type="gramStart"/>
            <w:r w:rsidRPr="00AB0CD9">
              <w:rPr>
                <w:b/>
                <w:color w:val="000000"/>
                <w:sz w:val="16"/>
                <w:szCs w:val="16"/>
              </w:rPr>
              <w:t>природного</w:t>
            </w:r>
            <w:proofErr w:type="gramEnd"/>
            <w:r w:rsidRPr="00AB0CD9">
              <w:rPr>
                <w:b/>
                <w:color w:val="000000"/>
                <w:sz w:val="16"/>
                <w:szCs w:val="16"/>
              </w:rPr>
              <w:t xml:space="preserve"> и</w:t>
            </w:r>
          </w:p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t xml:space="preserve">техногенного </w:t>
            </w:r>
            <w:proofErr w:type="spellStart"/>
            <w:proofErr w:type="gramStart"/>
            <w:r w:rsidRPr="00AB0CD9">
              <w:rPr>
                <w:b/>
                <w:color w:val="000000"/>
                <w:sz w:val="16"/>
                <w:szCs w:val="16"/>
              </w:rPr>
              <w:t>харак-тера</w:t>
            </w:r>
            <w:proofErr w:type="spellEnd"/>
            <w:proofErr w:type="gramEnd"/>
            <w:r w:rsidRPr="00AB0CD9">
              <w:rPr>
                <w:b/>
                <w:color w:val="000000"/>
                <w:sz w:val="16"/>
                <w:szCs w:val="16"/>
              </w:rPr>
              <w:t xml:space="preserve">, а также </w:t>
            </w:r>
            <w:proofErr w:type="spellStart"/>
            <w:r w:rsidRPr="00AB0CD9">
              <w:rPr>
                <w:b/>
                <w:color w:val="000000"/>
                <w:sz w:val="16"/>
                <w:szCs w:val="16"/>
              </w:rPr>
              <w:t>обеспече-ние</w:t>
            </w:r>
            <w:proofErr w:type="spellEnd"/>
            <w:r w:rsidRPr="00AB0CD9">
              <w:rPr>
                <w:b/>
                <w:color w:val="000000"/>
                <w:sz w:val="16"/>
                <w:szCs w:val="16"/>
              </w:rPr>
              <w:t xml:space="preserve"> безопасности населения района</w:t>
            </w:r>
          </w:p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t>на 2015-2021 годы»</w:t>
            </w: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t>всего, в том числе</w:t>
            </w:r>
          </w:p>
        </w:tc>
        <w:tc>
          <w:tcPr>
            <w:tcW w:w="709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CD2A43" w:rsidRPr="00AB0CD9" w:rsidRDefault="0016377D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16819</w:t>
            </w:r>
            <w:r w:rsidR="00CD2A43">
              <w:rPr>
                <w:b/>
                <w:color w:val="000000"/>
                <w:sz w:val="16"/>
                <w:szCs w:val="16"/>
              </w:rPr>
              <w:t>,0</w:t>
            </w:r>
            <w:r>
              <w:rPr>
                <w:b/>
                <w:color w:val="000000"/>
                <w:sz w:val="16"/>
                <w:szCs w:val="16"/>
              </w:rPr>
              <w:t>67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t>2042,501</w:t>
            </w: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t>2733,798</w:t>
            </w:r>
          </w:p>
        </w:tc>
        <w:tc>
          <w:tcPr>
            <w:tcW w:w="977" w:type="dxa"/>
            <w:gridSpan w:val="2"/>
          </w:tcPr>
          <w:p w:rsidR="00CD2A43" w:rsidRPr="0016377D" w:rsidRDefault="004F0875" w:rsidP="00CD2A43">
            <w:pPr>
              <w:jc w:val="center"/>
              <w:rPr>
                <w:b/>
                <w:sz w:val="16"/>
                <w:szCs w:val="16"/>
              </w:rPr>
            </w:pPr>
            <w:r w:rsidRPr="0016377D">
              <w:rPr>
                <w:sz w:val="18"/>
                <w:szCs w:val="18"/>
              </w:rPr>
              <w:t>2082,319</w:t>
            </w:r>
          </w:p>
        </w:tc>
        <w:tc>
          <w:tcPr>
            <w:tcW w:w="708" w:type="dxa"/>
          </w:tcPr>
          <w:p w:rsidR="00CD2A43" w:rsidRPr="00714AF6" w:rsidRDefault="00CD2A43" w:rsidP="00CD2A43">
            <w:pPr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714AF6">
              <w:rPr>
                <w:b/>
                <w:color w:val="000000" w:themeColor="text1"/>
                <w:sz w:val="16"/>
                <w:szCs w:val="16"/>
              </w:rPr>
              <w:t>1968,689</w:t>
            </w:r>
          </w:p>
        </w:tc>
        <w:tc>
          <w:tcPr>
            <w:tcW w:w="901" w:type="dxa"/>
          </w:tcPr>
          <w:p w:rsidR="00CD2A43" w:rsidRPr="00714AF6" w:rsidRDefault="00CD2A43" w:rsidP="00CD2A43">
            <w:pPr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714AF6">
              <w:rPr>
                <w:b/>
                <w:color w:val="000000" w:themeColor="text1"/>
                <w:sz w:val="16"/>
                <w:szCs w:val="16"/>
              </w:rPr>
              <w:t>1968,689</w:t>
            </w:r>
          </w:p>
        </w:tc>
        <w:tc>
          <w:tcPr>
            <w:tcW w:w="862" w:type="dxa"/>
          </w:tcPr>
          <w:p w:rsidR="00CD2A43" w:rsidRPr="00714AF6" w:rsidRDefault="00CD2A43" w:rsidP="00CD2A43">
            <w:pPr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714AF6">
              <w:rPr>
                <w:b/>
                <w:color w:val="000000" w:themeColor="text1"/>
                <w:sz w:val="16"/>
                <w:szCs w:val="16"/>
              </w:rPr>
              <w:t>2993,157</w:t>
            </w:r>
          </w:p>
        </w:tc>
        <w:tc>
          <w:tcPr>
            <w:tcW w:w="862" w:type="dxa"/>
          </w:tcPr>
          <w:p w:rsidR="00CD2A43" w:rsidRPr="00714AF6" w:rsidRDefault="00CD2A43" w:rsidP="00CD2A43">
            <w:pPr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714AF6">
              <w:rPr>
                <w:b/>
                <w:color w:val="000000" w:themeColor="text1"/>
                <w:sz w:val="16"/>
                <w:szCs w:val="16"/>
              </w:rPr>
              <w:t>3029,914</w:t>
            </w:r>
          </w:p>
        </w:tc>
      </w:tr>
      <w:tr w:rsidR="00CD2A43" w:rsidRPr="00714AF6" w:rsidTr="00524E26">
        <w:tc>
          <w:tcPr>
            <w:tcW w:w="569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49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Координатор муниципальной программы:</w:t>
            </w:r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Администрация района</w:t>
            </w:r>
          </w:p>
        </w:tc>
        <w:tc>
          <w:tcPr>
            <w:tcW w:w="709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CD2A43" w:rsidRPr="0016377D" w:rsidRDefault="0016377D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16377D">
              <w:rPr>
                <w:color w:val="000000"/>
                <w:sz w:val="16"/>
                <w:szCs w:val="16"/>
              </w:rPr>
              <w:t>16819,067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2042,501</w:t>
            </w: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2733,798</w:t>
            </w:r>
          </w:p>
        </w:tc>
        <w:tc>
          <w:tcPr>
            <w:tcW w:w="977" w:type="dxa"/>
            <w:gridSpan w:val="2"/>
          </w:tcPr>
          <w:p w:rsidR="00CD2A43" w:rsidRPr="0016377D" w:rsidRDefault="004F0875" w:rsidP="00CD2A43">
            <w:pPr>
              <w:jc w:val="center"/>
              <w:rPr>
                <w:sz w:val="16"/>
                <w:szCs w:val="16"/>
              </w:rPr>
            </w:pPr>
            <w:r w:rsidRPr="0016377D">
              <w:rPr>
                <w:sz w:val="18"/>
                <w:szCs w:val="18"/>
              </w:rPr>
              <w:t>2082,319</w:t>
            </w:r>
          </w:p>
        </w:tc>
        <w:tc>
          <w:tcPr>
            <w:tcW w:w="708" w:type="dxa"/>
          </w:tcPr>
          <w:p w:rsidR="00CD2A43" w:rsidRPr="00714AF6" w:rsidRDefault="00CD2A43" w:rsidP="00CD2A4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714AF6">
              <w:rPr>
                <w:color w:val="000000" w:themeColor="text1"/>
                <w:sz w:val="16"/>
                <w:szCs w:val="16"/>
              </w:rPr>
              <w:t>1968,689</w:t>
            </w:r>
          </w:p>
        </w:tc>
        <w:tc>
          <w:tcPr>
            <w:tcW w:w="901" w:type="dxa"/>
          </w:tcPr>
          <w:p w:rsidR="00CD2A43" w:rsidRPr="00714AF6" w:rsidRDefault="00CD2A43" w:rsidP="00CD2A43">
            <w:pPr>
              <w:rPr>
                <w:color w:val="000000" w:themeColor="text1"/>
                <w:sz w:val="16"/>
                <w:szCs w:val="16"/>
              </w:rPr>
            </w:pPr>
            <w:r w:rsidRPr="00714AF6">
              <w:rPr>
                <w:color w:val="000000" w:themeColor="text1"/>
                <w:sz w:val="16"/>
                <w:szCs w:val="16"/>
              </w:rPr>
              <w:t>1968,689</w:t>
            </w:r>
          </w:p>
        </w:tc>
        <w:tc>
          <w:tcPr>
            <w:tcW w:w="862" w:type="dxa"/>
          </w:tcPr>
          <w:p w:rsidR="00CD2A43" w:rsidRPr="00714AF6" w:rsidRDefault="00CD2A43" w:rsidP="00CD2A4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714AF6">
              <w:rPr>
                <w:color w:val="000000" w:themeColor="text1"/>
                <w:sz w:val="16"/>
                <w:szCs w:val="16"/>
              </w:rPr>
              <w:t>2993,157</w:t>
            </w:r>
          </w:p>
        </w:tc>
        <w:tc>
          <w:tcPr>
            <w:tcW w:w="862" w:type="dxa"/>
          </w:tcPr>
          <w:p w:rsidR="00CD2A43" w:rsidRPr="00714AF6" w:rsidRDefault="00CD2A43" w:rsidP="00CD2A4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714AF6">
              <w:rPr>
                <w:color w:val="000000" w:themeColor="text1"/>
                <w:sz w:val="16"/>
                <w:szCs w:val="16"/>
              </w:rPr>
              <w:t>3029,914</w:t>
            </w:r>
          </w:p>
        </w:tc>
      </w:tr>
      <w:tr w:rsidR="00CD2A43" w:rsidRPr="00714AF6" w:rsidTr="00524E26">
        <w:tc>
          <w:tcPr>
            <w:tcW w:w="56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4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 xml:space="preserve">Координатор </w:t>
            </w:r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подпрограммы 1:</w:t>
            </w:r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Администрация района (главный специалист по ГЗ)</w:t>
            </w:r>
          </w:p>
        </w:tc>
        <w:tc>
          <w:tcPr>
            <w:tcW w:w="709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001</w:t>
            </w:r>
          </w:p>
        </w:tc>
        <w:tc>
          <w:tcPr>
            <w:tcW w:w="70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0204</w:t>
            </w:r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0309</w:t>
            </w: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0900000000</w:t>
            </w: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0910000000</w:t>
            </w: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200</w:t>
            </w:r>
          </w:p>
        </w:tc>
        <w:tc>
          <w:tcPr>
            <w:tcW w:w="992" w:type="dxa"/>
          </w:tcPr>
          <w:p w:rsidR="00CD2A43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973,667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50,0</w:t>
            </w: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653,667</w:t>
            </w:r>
          </w:p>
        </w:tc>
        <w:tc>
          <w:tcPr>
            <w:tcW w:w="977" w:type="dxa"/>
            <w:gridSpan w:val="2"/>
          </w:tcPr>
          <w:p w:rsidR="00CD2A43" w:rsidRPr="0016377D" w:rsidRDefault="004F0875" w:rsidP="00CD2A43">
            <w:pPr>
              <w:jc w:val="center"/>
              <w:rPr>
                <w:sz w:val="16"/>
                <w:szCs w:val="16"/>
              </w:rPr>
            </w:pPr>
            <w:r w:rsidRPr="0016377D">
              <w:rPr>
                <w:sz w:val="16"/>
                <w:szCs w:val="16"/>
              </w:rPr>
              <w:t>70</w:t>
            </w:r>
            <w:r w:rsidR="00CD2A43" w:rsidRPr="0016377D">
              <w:rPr>
                <w:sz w:val="16"/>
                <w:szCs w:val="16"/>
              </w:rPr>
              <w:t>,0</w:t>
            </w:r>
          </w:p>
        </w:tc>
        <w:tc>
          <w:tcPr>
            <w:tcW w:w="708" w:type="dxa"/>
          </w:tcPr>
          <w:p w:rsidR="00CD2A43" w:rsidRPr="00714AF6" w:rsidRDefault="00CD2A43" w:rsidP="00CD2A4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714AF6">
              <w:rPr>
                <w:color w:val="000000" w:themeColor="text1"/>
                <w:sz w:val="16"/>
                <w:szCs w:val="16"/>
              </w:rPr>
              <w:t>100,0</w:t>
            </w:r>
          </w:p>
        </w:tc>
        <w:tc>
          <w:tcPr>
            <w:tcW w:w="901" w:type="dxa"/>
          </w:tcPr>
          <w:p w:rsidR="00CD2A43" w:rsidRPr="00714AF6" w:rsidRDefault="00CD2A43" w:rsidP="00CD2A4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714AF6">
              <w:rPr>
                <w:color w:val="000000" w:themeColor="text1"/>
                <w:sz w:val="16"/>
                <w:szCs w:val="16"/>
              </w:rPr>
              <w:t>100,0</w:t>
            </w:r>
          </w:p>
        </w:tc>
        <w:tc>
          <w:tcPr>
            <w:tcW w:w="862" w:type="dxa"/>
          </w:tcPr>
          <w:p w:rsidR="00CD2A43" w:rsidRPr="00714AF6" w:rsidRDefault="00CD2A43" w:rsidP="00CD2A4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714AF6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CD2A43" w:rsidRPr="00714AF6" w:rsidRDefault="00CD2A43" w:rsidP="00CD2A4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714AF6">
              <w:rPr>
                <w:color w:val="000000" w:themeColor="text1"/>
                <w:sz w:val="16"/>
                <w:szCs w:val="16"/>
              </w:rPr>
              <w:t>0,0</w:t>
            </w:r>
          </w:p>
        </w:tc>
      </w:tr>
      <w:tr w:rsidR="00CD2A43" w:rsidRPr="00714AF6" w:rsidTr="00524E26">
        <w:tc>
          <w:tcPr>
            <w:tcW w:w="56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4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 xml:space="preserve">Координатор </w:t>
            </w:r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подпрограммы 2:</w:t>
            </w:r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Отдел культуры Администрации района</w:t>
            </w:r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Комитет по ФКС и МП Администрации района</w:t>
            </w:r>
          </w:p>
        </w:tc>
        <w:tc>
          <w:tcPr>
            <w:tcW w:w="709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006</w:t>
            </w:r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034</w:t>
            </w:r>
          </w:p>
        </w:tc>
        <w:tc>
          <w:tcPr>
            <w:tcW w:w="70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0801</w:t>
            </w:r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1102</w:t>
            </w: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0900000000</w:t>
            </w: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0920000000</w:t>
            </w: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200</w:t>
            </w:r>
          </w:p>
        </w:tc>
        <w:tc>
          <w:tcPr>
            <w:tcW w:w="992" w:type="dxa"/>
          </w:tcPr>
          <w:p w:rsidR="00CD2A43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1249,62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298,620</w:t>
            </w:r>
          </w:p>
        </w:tc>
        <w:tc>
          <w:tcPr>
            <w:tcW w:w="977" w:type="dxa"/>
            <w:gridSpan w:val="2"/>
          </w:tcPr>
          <w:p w:rsidR="00CD2A43" w:rsidRPr="0016377D" w:rsidRDefault="0016377D" w:rsidP="00CD2A43">
            <w:pPr>
              <w:jc w:val="center"/>
              <w:rPr>
                <w:sz w:val="16"/>
                <w:szCs w:val="16"/>
              </w:rPr>
            </w:pPr>
            <w:r w:rsidRPr="0016377D">
              <w:rPr>
                <w:sz w:val="16"/>
                <w:szCs w:val="16"/>
              </w:rPr>
              <w:t>2</w:t>
            </w:r>
            <w:r w:rsidR="00CD2A43" w:rsidRPr="0016377D">
              <w:rPr>
                <w:sz w:val="16"/>
                <w:szCs w:val="16"/>
              </w:rPr>
              <w:t>,0</w:t>
            </w:r>
          </w:p>
        </w:tc>
        <w:tc>
          <w:tcPr>
            <w:tcW w:w="708" w:type="dxa"/>
          </w:tcPr>
          <w:p w:rsidR="00CD2A43" w:rsidRPr="00714AF6" w:rsidRDefault="00CD2A43" w:rsidP="00CD2A4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714AF6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901" w:type="dxa"/>
          </w:tcPr>
          <w:p w:rsidR="00CD2A43" w:rsidRPr="00714AF6" w:rsidRDefault="00CD2A43" w:rsidP="00CD2A4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714AF6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CD2A43" w:rsidRPr="00714AF6" w:rsidRDefault="00CD2A43" w:rsidP="00CD2A4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714AF6">
              <w:rPr>
                <w:color w:val="000000" w:themeColor="text1"/>
                <w:sz w:val="16"/>
                <w:szCs w:val="16"/>
              </w:rPr>
              <w:t>518,0</w:t>
            </w:r>
          </w:p>
        </w:tc>
        <w:tc>
          <w:tcPr>
            <w:tcW w:w="862" w:type="dxa"/>
          </w:tcPr>
          <w:p w:rsidR="00CD2A43" w:rsidRPr="00714AF6" w:rsidRDefault="00CD2A43" w:rsidP="00CD2A4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714AF6">
              <w:rPr>
                <w:color w:val="000000" w:themeColor="text1"/>
                <w:sz w:val="16"/>
                <w:szCs w:val="16"/>
              </w:rPr>
              <w:t>431,0</w:t>
            </w:r>
          </w:p>
        </w:tc>
      </w:tr>
      <w:tr w:rsidR="00CD2A43" w:rsidRPr="00714AF6" w:rsidTr="00524E26">
        <w:tc>
          <w:tcPr>
            <w:tcW w:w="56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4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 xml:space="preserve">Координатор </w:t>
            </w:r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подпрограммы 3:</w:t>
            </w:r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Администрация района</w:t>
            </w:r>
          </w:p>
        </w:tc>
        <w:tc>
          <w:tcPr>
            <w:tcW w:w="709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001</w:t>
            </w:r>
          </w:p>
        </w:tc>
        <w:tc>
          <w:tcPr>
            <w:tcW w:w="70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0309</w:t>
            </w: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0900000000</w:t>
            </w: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0930000000</w:t>
            </w: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992" w:type="dxa"/>
          </w:tcPr>
          <w:p w:rsidR="00CD2A43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14595,78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1992,501</w:t>
            </w:r>
          </w:p>
        </w:tc>
        <w:tc>
          <w:tcPr>
            <w:tcW w:w="866" w:type="dxa"/>
          </w:tcPr>
          <w:p w:rsidR="00CD2A43" w:rsidRPr="00AB0CD9" w:rsidRDefault="00CD2A43" w:rsidP="00CD2A43">
            <w:pPr>
              <w:rPr>
                <w:color w:val="000000"/>
              </w:rPr>
            </w:pPr>
            <w:r w:rsidRPr="00AB0CD9">
              <w:rPr>
                <w:color w:val="000000"/>
                <w:sz w:val="16"/>
                <w:szCs w:val="16"/>
              </w:rPr>
              <w:t>1781,511</w:t>
            </w:r>
          </w:p>
        </w:tc>
        <w:tc>
          <w:tcPr>
            <w:tcW w:w="977" w:type="dxa"/>
            <w:gridSpan w:val="2"/>
          </w:tcPr>
          <w:p w:rsidR="00CD2A43" w:rsidRPr="0016377D" w:rsidRDefault="0016377D" w:rsidP="00CD2A43">
            <w:r w:rsidRPr="0016377D">
              <w:rPr>
                <w:sz w:val="16"/>
                <w:szCs w:val="16"/>
              </w:rPr>
              <w:t>2010</w:t>
            </w:r>
            <w:r w:rsidR="00CD2A43" w:rsidRPr="0016377D">
              <w:rPr>
                <w:sz w:val="16"/>
                <w:szCs w:val="16"/>
              </w:rPr>
              <w:t>,3</w:t>
            </w:r>
            <w:r w:rsidRPr="0016377D">
              <w:rPr>
                <w:sz w:val="16"/>
                <w:szCs w:val="16"/>
              </w:rPr>
              <w:t>19</w:t>
            </w:r>
          </w:p>
        </w:tc>
        <w:tc>
          <w:tcPr>
            <w:tcW w:w="708" w:type="dxa"/>
          </w:tcPr>
          <w:p w:rsidR="00CD2A43" w:rsidRPr="00714AF6" w:rsidRDefault="00CD2A43" w:rsidP="00CD2A43">
            <w:pPr>
              <w:rPr>
                <w:color w:val="000000" w:themeColor="text1"/>
              </w:rPr>
            </w:pPr>
            <w:r w:rsidRPr="00714AF6">
              <w:rPr>
                <w:color w:val="000000" w:themeColor="text1"/>
                <w:sz w:val="16"/>
                <w:szCs w:val="16"/>
              </w:rPr>
              <w:t>1868,689</w:t>
            </w:r>
          </w:p>
        </w:tc>
        <w:tc>
          <w:tcPr>
            <w:tcW w:w="901" w:type="dxa"/>
          </w:tcPr>
          <w:p w:rsidR="00CD2A43" w:rsidRPr="00714AF6" w:rsidRDefault="00CD2A43" w:rsidP="00CD2A43">
            <w:pPr>
              <w:rPr>
                <w:color w:val="000000" w:themeColor="text1"/>
              </w:rPr>
            </w:pPr>
            <w:r w:rsidRPr="00714AF6">
              <w:rPr>
                <w:color w:val="000000" w:themeColor="text1"/>
                <w:sz w:val="16"/>
                <w:szCs w:val="16"/>
              </w:rPr>
              <w:t>1868,689</w:t>
            </w:r>
          </w:p>
        </w:tc>
        <w:tc>
          <w:tcPr>
            <w:tcW w:w="862" w:type="dxa"/>
          </w:tcPr>
          <w:p w:rsidR="00CD2A43" w:rsidRPr="00714AF6" w:rsidRDefault="00CD2A43" w:rsidP="00CD2A4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714AF6">
              <w:rPr>
                <w:color w:val="000000" w:themeColor="text1"/>
                <w:sz w:val="16"/>
                <w:szCs w:val="16"/>
              </w:rPr>
              <w:t>2475,157</w:t>
            </w:r>
          </w:p>
        </w:tc>
        <w:tc>
          <w:tcPr>
            <w:tcW w:w="862" w:type="dxa"/>
          </w:tcPr>
          <w:p w:rsidR="00CD2A43" w:rsidRPr="00714AF6" w:rsidRDefault="00CD2A43" w:rsidP="00CD2A43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714AF6">
              <w:rPr>
                <w:color w:val="000000" w:themeColor="text1"/>
                <w:sz w:val="16"/>
                <w:szCs w:val="16"/>
              </w:rPr>
              <w:t>2598,914</w:t>
            </w:r>
          </w:p>
        </w:tc>
      </w:tr>
      <w:tr w:rsidR="00CD2A43" w:rsidRPr="00AB0CD9" w:rsidTr="00524E26">
        <w:tc>
          <w:tcPr>
            <w:tcW w:w="56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1.</w:t>
            </w:r>
          </w:p>
        </w:tc>
        <w:tc>
          <w:tcPr>
            <w:tcW w:w="1949" w:type="dxa"/>
          </w:tcPr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t xml:space="preserve">Подпрограмма «Развитие системы гражданской обороны, защиты населения и </w:t>
            </w:r>
            <w:r w:rsidRPr="00AB0CD9">
              <w:rPr>
                <w:b/>
                <w:color w:val="000000"/>
                <w:sz w:val="16"/>
                <w:szCs w:val="16"/>
              </w:rPr>
              <w:lastRenderedPageBreak/>
              <w:t>территорий от ЧС»</w:t>
            </w: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lastRenderedPageBreak/>
              <w:t>Координатор подпрограммы:</w:t>
            </w:r>
          </w:p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t xml:space="preserve">Администрация района (главный </w:t>
            </w:r>
            <w:r w:rsidRPr="00AB0CD9">
              <w:rPr>
                <w:b/>
                <w:color w:val="000000"/>
                <w:sz w:val="16"/>
                <w:szCs w:val="16"/>
              </w:rPr>
              <w:lastRenderedPageBreak/>
              <w:t>специалист по ГЗ)</w:t>
            </w:r>
          </w:p>
        </w:tc>
        <w:tc>
          <w:tcPr>
            <w:tcW w:w="4536" w:type="dxa"/>
            <w:gridSpan w:val="9"/>
          </w:tcPr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lastRenderedPageBreak/>
              <w:t>итого по подпрограмме</w:t>
            </w:r>
          </w:p>
        </w:tc>
        <w:tc>
          <w:tcPr>
            <w:tcW w:w="992" w:type="dxa"/>
          </w:tcPr>
          <w:p w:rsidR="00CD2A43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973,667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50,0</w:t>
            </w: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653,667</w:t>
            </w:r>
          </w:p>
        </w:tc>
        <w:tc>
          <w:tcPr>
            <w:tcW w:w="977" w:type="dxa"/>
            <w:gridSpan w:val="2"/>
          </w:tcPr>
          <w:p w:rsidR="00CD2A43" w:rsidRPr="0016377D" w:rsidRDefault="00714AF6" w:rsidP="00CD2A43">
            <w:pPr>
              <w:jc w:val="center"/>
              <w:rPr>
                <w:sz w:val="16"/>
                <w:szCs w:val="16"/>
              </w:rPr>
            </w:pPr>
            <w:r w:rsidRPr="0016377D">
              <w:rPr>
                <w:sz w:val="16"/>
                <w:szCs w:val="16"/>
              </w:rPr>
              <w:t>70</w:t>
            </w:r>
            <w:r w:rsidR="00CD2A43" w:rsidRPr="0016377D">
              <w:rPr>
                <w:sz w:val="16"/>
                <w:szCs w:val="16"/>
              </w:rPr>
              <w:t>,0</w:t>
            </w:r>
          </w:p>
        </w:tc>
        <w:tc>
          <w:tcPr>
            <w:tcW w:w="708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9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</w:tr>
      <w:tr w:rsidR="00CD2A43" w:rsidRPr="00AB0CD9" w:rsidTr="00524E26">
        <w:trPr>
          <w:trHeight w:val="70"/>
        </w:trPr>
        <w:tc>
          <w:tcPr>
            <w:tcW w:w="569" w:type="dxa"/>
            <w:vMerge w:val="restart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1.1</w:t>
            </w:r>
          </w:p>
        </w:tc>
        <w:tc>
          <w:tcPr>
            <w:tcW w:w="1949" w:type="dxa"/>
            <w:vMerge w:val="restart"/>
          </w:tcPr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t>Основное мероприятие</w:t>
            </w:r>
          </w:p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t>Обеспечение мобилизационной готовности экономики</w:t>
            </w: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Координатор подпрограммы:</w:t>
            </w:r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Администрация района (главный специалист по ГЗ)</w:t>
            </w:r>
          </w:p>
        </w:tc>
        <w:tc>
          <w:tcPr>
            <w:tcW w:w="709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77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CD2A43" w:rsidRPr="00AB0CD9" w:rsidTr="00524E26">
        <w:trPr>
          <w:trHeight w:val="912"/>
        </w:trPr>
        <w:tc>
          <w:tcPr>
            <w:tcW w:w="569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49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участники: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Отдел по развитию Администрация района (главный специалист по ГЗ)</w:t>
            </w:r>
          </w:p>
        </w:tc>
        <w:tc>
          <w:tcPr>
            <w:tcW w:w="709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001</w:t>
            </w:r>
          </w:p>
        </w:tc>
        <w:tc>
          <w:tcPr>
            <w:tcW w:w="70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0204</w:t>
            </w: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0900000000</w:t>
            </w: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0910000000</w:t>
            </w: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0910177300</w:t>
            </w: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200</w:t>
            </w:r>
          </w:p>
        </w:tc>
        <w:tc>
          <w:tcPr>
            <w:tcW w:w="992" w:type="dxa"/>
          </w:tcPr>
          <w:p w:rsidR="00CD2A43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423,667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50,0</w:t>
            </w: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</w:rPr>
            </w:pPr>
            <w:r w:rsidRPr="00AB0CD9">
              <w:rPr>
                <w:color w:val="000000"/>
                <w:sz w:val="16"/>
                <w:szCs w:val="16"/>
              </w:rPr>
              <w:t>253,667</w:t>
            </w:r>
          </w:p>
        </w:tc>
        <w:tc>
          <w:tcPr>
            <w:tcW w:w="977" w:type="dxa"/>
            <w:gridSpan w:val="2"/>
          </w:tcPr>
          <w:p w:rsidR="00CD2A43" w:rsidRPr="00186BDB" w:rsidRDefault="00CD2A43" w:rsidP="004F0875">
            <w:pPr>
              <w:jc w:val="center"/>
            </w:pPr>
            <w:r w:rsidRPr="00186BDB">
              <w:rPr>
                <w:sz w:val="16"/>
                <w:szCs w:val="16"/>
              </w:rPr>
              <w:t>20,0</w:t>
            </w:r>
          </w:p>
        </w:tc>
        <w:tc>
          <w:tcPr>
            <w:tcW w:w="708" w:type="dxa"/>
          </w:tcPr>
          <w:p w:rsidR="00CD2A43" w:rsidRPr="00AB0CD9" w:rsidRDefault="00CD2A43" w:rsidP="00CD2A43">
            <w:pPr>
              <w:rPr>
                <w:color w:val="000000"/>
              </w:rPr>
            </w:pPr>
            <w:r w:rsidRPr="00AB0CD9">
              <w:rPr>
                <w:color w:val="000000"/>
                <w:sz w:val="16"/>
                <w:szCs w:val="16"/>
              </w:rPr>
              <w:t>50,0</w:t>
            </w:r>
          </w:p>
        </w:tc>
        <w:tc>
          <w:tcPr>
            <w:tcW w:w="901" w:type="dxa"/>
          </w:tcPr>
          <w:p w:rsidR="00CD2A43" w:rsidRPr="00AB0CD9" w:rsidRDefault="00CD2A43" w:rsidP="00CD2A43">
            <w:pPr>
              <w:rPr>
                <w:color w:val="000000"/>
              </w:rPr>
            </w:pPr>
            <w:r w:rsidRPr="00AB0CD9">
              <w:rPr>
                <w:color w:val="000000"/>
                <w:sz w:val="16"/>
                <w:szCs w:val="16"/>
              </w:rPr>
              <w:t>50,0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rPr>
                <w:color w:val="000000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rPr>
                <w:color w:val="000000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</w:tr>
      <w:tr w:rsidR="00CD2A43" w:rsidRPr="00AB0CD9" w:rsidTr="00524E26">
        <w:tc>
          <w:tcPr>
            <w:tcW w:w="569" w:type="dxa"/>
            <w:vMerge w:val="restart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1.2</w:t>
            </w:r>
          </w:p>
        </w:tc>
        <w:tc>
          <w:tcPr>
            <w:tcW w:w="1949" w:type="dxa"/>
            <w:vMerge w:val="restart"/>
          </w:tcPr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t>Основное мероприятие</w:t>
            </w:r>
          </w:p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t>Создание, хранение, использование и восполнение материальных ресурсов для ликвидации чрезвычайных ситуаций муниципального характера на территории  района</w:t>
            </w: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Координатор подпрограммы:</w:t>
            </w:r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Администрация района (главный специалист по ГЗ)</w:t>
            </w:r>
          </w:p>
        </w:tc>
        <w:tc>
          <w:tcPr>
            <w:tcW w:w="709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977" w:type="dxa"/>
            <w:gridSpan w:val="2"/>
          </w:tcPr>
          <w:p w:rsidR="00CD2A43" w:rsidRPr="00186BDB" w:rsidRDefault="00CD2A43" w:rsidP="004F0875">
            <w:pPr>
              <w:jc w:val="center"/>
              <w:rPr>
                <w:sz w:val="16"/>
                <w:szCs w:val="16"/>
              </w:rPr>
            </w:pPr>
            <w:r w:rsidRPr="00186BDB"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9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-</w:t>
            </w:r>
          </w:p>
        </w:tc>
      </w:tr>
      <w:tr w:rsidR="00CD2A43" w:rsidRPr="00AB0CD9" w:rsidTr="00524E26">
        <w:trPr>
          <w:trHeight w:val="736"/>
        </w:trPr>
        <w:tc>
          <w:tcPr>
            <w:tcW w:w="569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49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 xml:space="preserve">участники: </w:t>
            </w:r>
          </w:p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Администрация района (главный специалист по ГЗ)</w:t>
            </w:r>
          </w:p>
        </w:tc>
        <w:tc>
          <w:tcPr>
            <w:tcW w:w="709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001</w:t>
            </w:r>
          </w:p>
        </w:tc>
        <w:tc>
          <w:tcPr>
            <w:tcW w:w="70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0309</w:t>
            </w: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0900000000</w:t>
            </w: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0910000000</w:t>
            </w: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0910277310</w:t>
            </w: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200</w:t>
            </w:r>
          </w:p>
        </w:tc>
        <w:tc>
          <w:tcPr>
            <w:tcW w:w="99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550,0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</w:rPr>
            </w:pPr>
            <w:r w:rsidRPr="00AB0CD9">
              <w:rPr>
                <w:color w:val="000000"/>
                <w:sz w:val="16"/>
                <w:szCs w:val="16"/>
              </w:rPr>
              <w:t>400,0</w:t>
            </w:r>
          </w:p>
        </w:tc>
        <w:tc>
          <w:tcPr>
            <w:tcW w:w="977" w:type="dxa"/>
            <w:gridSpan w:val="2"/>
          </w:tcPr>
          <w:p w:rsidR="00CD2A43" w:rsidRPr="00186BDB" w:rsidRDefault="00CD2A43" w:rsidP="004F0875">
            <w:pPr>
              <w:jc w:val="center"/>
            </w:pPr>
            <w:r w:rsidRPr="00186BDB">
              <w:rPr>
                <w:sz w:val="16"/>
                <w:szCs w:val="16"/>
              </w:rPr>
              <w:t>50,0</w:t>
            </w:r>
          </w:p>
        </w:tc>
        <w:tc>
          <w:tcPr>
            <w:tcW w:w="708" w:type="dxa"/>
          </w:tcPr>
          <w:p w:rsidR="00CD2A43" w:rsidRPr="00AB0CD9" w:rsidRDefault="00CD2A43" w:rsidP="00CD2A43">
            <w:pPr>
              <w:rPr>
                <w:color w:val="000000"/>
              </w:rPr>
            </w:pPr>
            <w:r w:rsidRPr="00AB0CD9">
              <w:rPr>
                <w:color w:val="000000"/>
                <w:sz w:val="16"/>
                <w:szCs w:val="16"/>
              </w:rPr>
              <w:t>50,0</w:t>
            </w:r>
          </w:p>
        </w:tc>
        <w:tc>
          <w:tcPr>
            <w:tcW w:w="901" w:type="dxa"/>
          </w:tcPr>
          <w:p w:rsidR="00CD2A43" w:rsidRPr="00AB0CD9" w:rsidRDefault="00CD2A43" w:rsidP="00CD2A43">
            <w:pPr>
              <w:rPr>
                <w:color w:val="000000"/>
              </w:rPr>
            </w:pPr>
            <w:r w:rsidRPr="00AB0CD9">
              <w:rPr>
                <w:color w:val="000000"/>
                <w:sz w:val="16"/>
                <w:szCs w:val="16"/>
              </w:rPr>
              <w:t>50,0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rPr>
                <w:color w:val="000000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rPr>
                <w:color w:val="000000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</w:tr>
      <w:tr w:rsidR="00CD2A43" w:rsidRPr="00AB0CD9" w:rsidTr="00524E26">
        <w:tc>
          <w:tcPr>
            <w:tcW w:w="56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2.</w:t>
            </w:r>
          </w:p>
        </w:tc>
        <w:tc>
          <w:tcPr>
            <w:tcW w:w="1949" w:type="dxa"/>
          </w:tcPr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t>Подпрограмма «Профилактика правонарушений, терроризма и экстремизма»</w:t>
            </w: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Координатор подпрограммы:</w:t>
            </w:r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 xml:space="preserve">Администрация района </w:t>
            </w:r>
          </w:p>
        </w:tc>
        <w:tc>
          <w:tcPr>
            <w:tcW w:w="4536" w:type="dxa"/>
            <w:gridSpan w:val="9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Итого по подпрограмме</w:t>
            </w:r>
          </w:p>
        </w:tc>
        <w:tc>
          <w:tcPr>
            <w:tcW w:w="992" w:type="dxa"/>
          </w:tcPr>
          <w:p w:rsidR="00CD2A43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1249</w:t>
            </w:r>
            <w:r w:rsidR="00CD2A43" w:rsidRPr="00AB0CD9">
              <w:rPr>
                <w:color w:val="000000"/>
                <w:sz w:val="16"/>
                <w:szCs w:val="16"/>
              </w:rPr>
              <w:t>,62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298,620</w:t>
            </w:r>
          </w:p>
        </w:tc>
        <w:tc>
          <w:tcPr>
            <w:tcW w:w="977" w:type="dxa"/>
            <w:gridSpan w:val="2"/>
          </w:tcPr>
          <w:p w:rsidR="00CD2A43" w:rsidRPr="00186BDB" w:rsidRDefault="004F0875" w:rsidP="00CD2A43">
            <w:pPr>
              <w:jc w:val="center"/>
              <w:rPr>
                <w:sz w:val="16"/>
                <w:szCs w:val="16"/>
              </w:rPr>
            </w:pPr>
            <w:r w:rsidRPr="00186BDB">
              <w:rPr>
                <w:sz w:val="16"/>
                <w:szCs w:val="16"/>
              </w:rPr>
              <w:t>2</w:t>
            </w:r>
            <w:r w:rsidR="00CD2A43" w:rsidRPr="00186BDB">
              <w:rPr>
                <w:sz w:val="16"/>
                <w:szCs w:val="16"/>
              </w:rPr>
              <w:t>,0</w:t>
            </w:r>
          </w:p>
        </w:tc>
        <w:tc>
          <w:tcPr>
            <w:tcW w:w="708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518,0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431,0</w:t>
            </w:r>
          </w:p>
        </w:tc>
      </w:tr>
      <w:tr w:rsidR="00CD2A43" w:rsidRPr="00AB0CD9" w:rsidTr="00524E26">
        <w:trPr>
          <w:trHeight w:val="315"/>
        </w:trPr>
        <w:tc>
          <w:tcPr>
            <w:tcW w:w="569" w:type="dxa"/>
            <w:vMerge w:val="restart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2.1</w:t>
            </w:r>
          </w:p>
        </w:tc>
        <w:tc>
          <w:tcPr>
            <w:tcW w:w="1949" w:type="dxa"/>
            <w:vMerge w:val="restart"/>
          </w:tcPr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Основное мероприятие</w:t>
            </w:r>
          </w:p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Развитие аппаратно-программного комплекса «Безопасный город»</w:t>
            </w: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Администрация района</w:t>
            </w:r>
          </w:p>
        </w:tc>
        <w:tc>
          <w:tcPr>
            <w:tcW w:w="709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600,0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77" w:type="dxa"/>
            <w:gridSpan w:val="2"/>
          </w:tcPr>
          <w:p w:rsidR="00CD2A43" w:rsidRPr="00186BDB" w:rsidRDefault="00CD2A43" w:rsidP="00CD2A43">
            <w:pPr>
              <w:jc w:val="center"/>
              <w:rPr>
                <w:sz w:val="16"/>
                <w:szCs w:val="16"/>
              </w:rPr>
            </w:pPr>
            <w:r w:rsidRPr="00186BDB">
              <w:rPr>
                <w:sz w:val="16"/>
                <w:szCs w:val="16"/>
              </w:rPr>
              <w:t>0,0</w:t>
            </w:r>
          </w:p>
        </w:tc>
        <w:tc>
          <w:tcPr>
            <w:tcW w:w="708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300,0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300,0</w:t>
            </w:r>
          </w:p>
        </w:tc>
      </w:tr>
      <w:tr w:rsidR="00CD2A43" w:rsidRPr="00AB0CD9" w:rsidTr="00524E26">
        <w:trPr>
          <w:trHeight w:val="195"/>
        </w:trPr>
        <w:tc>
          <w:tcPr>
            <w:tcW w:w="569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49" w:type="dxa"/>
            <w:vMerge/>
          </w:tcPr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Отдел культуры Администрации района</w:t>
            </w:r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(РДК)</w:t>
            </w:r>
          </w:p>
        </w:tc>
        <w:tc>
          <w:tcPr>
            <w:tcW w:w="709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006</w:t>
            </w:r>
          </w:p>
        </w:tc>
        <w:tc>
          <w:tcPr>
            <w:tcW w:w="70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0920000000</w:t>
            </w: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0920177600</w:t>
            </w: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600</w:t>
            </w:r>
          </w:p>
        </w:tc>
        <w:tc>
          <w:tcPr>
            <w:tcW w:w="99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86,09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86,09</w:t>
            </w:r>
          </w:p>
        </w:tc>
        <w:tc>
          <w:tcPr>
            <w:tcW w:w="977" w:type="dxa"/>
            <w:gridSpan w:val="2"/>
          </w:tcPr>
          <w:p w:rsidR="00CD2A43" w:rsidRPr="00186BDB" w:rsidRDefault="00CD2A43" w:rsidP="00CD2A43">
            <w:pPr>
              <w:jc w:val="center"/>
              <w:rPr>
                <w:sz w:val="16"/>
                <w:szCs w:val="16"/>
              </w:rPr>
            </w:pPr>
            <w:r w:rsidRPr="00186BDB">
              <w:rPr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9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</w:t>
            </w:r>
          </w:p>
        </w:tc>
      </w:tr>
      <w:tr w:rsidR="00CD2A43" w:rsidRPr="00AB0CD9" w:rsidTr="00524E26">
        <w:trPr>
          <w:trHeight w:val="165"/>
        </w:trPr>
        <w:tc>
          <w:tcPr>
            <w:tcW w:w="569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49" w:type="dxa"/>
            <w:vMerge/>
          </w:tcPr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Отдел культуры Администрации района</w:t>
            </w:r>
          </w:p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(Музей)</w:t>
            </w:r>
          </w:p>
        </w:tc>
        <w:tc>
          <w:tcPr>
            <w:tcW w:w="709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006</w:t>
            </w:r>
          </w:p>
        </w:tc>
        <w:tc>
          <w:tcPr>
            <w:tcW w:w="70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0920000000</w:t>
            </w: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0920177600</w:t>
            </w: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600</w:t>
            </w:r>
          </w:p>
        </w:tc>
        <w:tc>
          <w:tcPr>
            <w:tcW w:w="99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63,53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63,53</w:t>
            </w:r>
          </w:p>
        </w:tc>
        <w:tc>
          <w:tcPr>
            <w:tcW w:w="977" w:type="dxa"/>
            <w:gridSpan w:val="2"/>
          </w:tcPr>
          <w:p w:rsidR="00CD2A43" w:rsidRPr="00186BDB" w:rsidRDefault="00CD2A43" w:rsidP="00CD2A43">
            <w:pPr>
              <w:jc w:val="center"/>
              <w:rPr>
                <w:sz w:val="16"/>
                <w:szCs w:val="16"/>
              </w:rPr>
            </w:pPr>
            <w:r w:rsidRPr="00186BDB">
              <w:rPr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9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</w:t>
            </w:r>
          </w:p>
        </w:tc>
      </w:tr>
      <w:tr w:rsidR="00CD2A43" w:rsidRPr="00AB0CD9" w:rsidTr="00524E26">
        <w:trPr>
          <w:trHeight w:val="163"/>
        </w:trPr>
        <w:tc>
          <w:tcPr>
            <w:tcW w:w="569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49" w:type="dxa"/>
            <w:vMerge/>
          </w:tcPr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Комитет по ФКС и МП Администрации района (Районный центр спорта)</w:t>
            </w:r>
          </w:p>
        </w:tc>
        <w:tc>
          <w:tcPr>
            <w:tcW w:w="709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034</w:t>
            </w:r>
          </w:p>
        </w:tc>
        <w:tc>
          <w:tcPr>
            <w:tcW w:w="70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1102</w:t>
            </w: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0920000000</w:t>
            </w: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0920177600</w:t>
            </w: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600</w:t>
            </w:r>
          </w:p>
        </w:tc>
        <w:tc>
          <w:tcPr>
            <w:tcW w:w="99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149,0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149,0</w:t>
            </w:r>
          </w:p>
        </w:tc>
        <w:tc>
          <w:tcPr>
            <w:tcW w:w="977" w:type="dxa"/>
            <w:gridSpan w:val="2"/>
          </w:tcPr>
          <w:p w:rsidR="00CD2A43" w:rsidRPr="00186BDB" w:rsidRDefault="00CD2A43" w:rsidP="00CD2A43">
            <w:pPr>
              <w:jc w:val="center"/>
              <w:rPr>
                <w:sz w:val="16"/>
                <w:szCs w:val="16"/>
              </w:rPr>
            </w:pPr>
            <w:r w:rsidRPr="00186BDB">
              <w:rPr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9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</w:t>
            </w:r>
          </w:p>
        </w:tc>
      </w:tr>
      <w:tr w:rsidR="00BC4BEB" w:rsidRPr="00AB0CD9" w:rsidTr="00524E26">
        <w:tc>
          <w:tcPr>
            <w:tcW w:w="569" w:type="dxa"/>
            <w:vMerge w:val="restart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2.2</w:t>
            </w:r>
          </w:p>
        </w:tc>
        <w:tc>
          <w:tcPr>
            <w:tcW w:w="1949" w:type="dxa"/>
            <w:vMerge w:val="restart"/>
          </w:tcPr>
          <w:p w:rsidR="00BC4BEB" w:rsidRPr="00AB0CD9" w:rsidRDefault="00BC4BEB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Основное мероприятие</w:t>
            </w:r>
          </w:p>
          <w:p w:rsidR="00BC4BEB" w:rsidRPr="00AB0CD9" w:rsidRDefault="00BC4BEB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Пропаганда здорового и социально активного образа жизни</w:t>
            </w:r>
          </w:p>
        </w:tc>
        <w:tc>
          <w:tcPr>
            <w:tcW w:w="1701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Отдел культуры Администрации района</w:t>
            </w:r>
          </w:p>
        </w:tc>
        <w:tc>
          <w:tcPr>
            <w:tcW w:w="709" w:type="dxa"/>
            <w:gridSpan w:val="2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gridSpan w:val="2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89,75</w:t>
            </w:r>
          </w:p>
        </w:tc>
        <w:tc>
          <w:tcPr>
            <w:tcW w:w="851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6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77" w:type="dxa"/>
            <w:gridSpan w:val="2"/>
          </w:tcPr>
          <w:p w:rsidR="00BC4BEB" w:rsidRPr="00186BDB" w:rsidRDefault="00BC4BEB" w:rsidP="00CD2A43">
            <w:pPr>
              <w:jc w:val="center"/>
              <w:rPr>
                <w:sz w:val="16"/>
                <w:szCs w:val="16"/>
              </w:rPr>
            </w:pPr>
            <w:r w:rsidRPr="00186BDB">
              <w:rPr>
                <w:sz w:val="16"/>
                <w:szCs w:val="16"/>
              </w:rPr>
              <w:t>2,0</w:t>
            </w:r>
          </w:p>
        </w:tc>
        <w:tc>
          <w:tcPr>
            <w:tcW w:w="708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01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58,25</w:t>
            </w:r>
          </w:p>
        </w:tc>
        <w:tc>
          <w:tcPr>
            <w:tcW w:w="862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31,5</w:t>
            </w:r>
          </w:p>
        </w:tc>
      </w:tr>
      <w:tr w:rsidR="00BC4BEB" w:rsidRPr="00AB0CD9" w:rsidTr="00524E26">
        <w:tc>
          <w:tcPr>
            <w:tcW w:w="569" w:type="dxa"/>
            <w:vMerge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49" w:type="dxa"/>
            <w:vMerge/>
          </w:tcPr>
          <w:p w:rsidR="00BC4BEB" w:rsidRPr="00AB0CD9" w:rsidRDefault="00BC4BEB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Комитет по ФКС и МП Администрации района</w:t>
            </w:r>
          </w:p>
        </w:tc>
        <w:tc>
          <w:tcPr>
            <w:tcW w:w="709" w:type="dxa"/>
            <w:gridSpan w:val="2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gridSpan w:val="2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80,0</w:t>
            </w:r>
          </w:p>
        </w:tc>
        <w:tc>
          <w:tcPr>
            <w:tcW w:w="851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6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77" w:type="dxa"/>
            <w:gridSpan w:val="2"/>
          </w:tcPr>
          <w:p w:rsidR="00BC4BEB" w:rsidRPr="00186BDB" w:rsidRDefault="00BC4BEB" w:rsidP="00CD2A43">
            <w:pPr>
              <w:jc w:val="center"/>
              <w:rPr>
                <w:sz w:val="16"/>
                <w:szCs w:val="16"/>
              </w:rPr>
            </w:pPr>
            <w:r w:rsidRPr="00186BDB">
              <w:rPr>
                <w:sz w:val="16"/>
                <w:szCs w:val="16"/>
              </w:rPr>
              <w:t>0,0</w:t>
            </w:r>
          </w:p>
        </w:tc>
        <w:tc>
          <w:tcPr>
            <w:tcW w:w="708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01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50,0</w:t>
            </w:r>
          </w:p>
        </w:tc>
        <w:tc>
          <w:tcPr>
            <w:tcW w:w="862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30,0</w:t>
            </w:r>
          </w:p>
        </w:tc>
      </w:tr>
      <w:tr w:rsidR="00BC4BEB" w:rsidRPr="00AB0CD9" w:rsidTr="00524E26">
        <w:tc>
          <w:tcPr>
            <w:tcW w:w="569" w:type="dxa"/>
            <w:vMerge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49" w:type="dxa"/>
            <w:vMerge/>
          </w:tcPr>
          <w:p w:rsidR="00BC4BEB" w:rsidRPr="00AB0CD9" w:rsidRDefault="00BC4BEB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 xml:space="preserve">Администрация </w:t>
            </w:r>
            <w:r w:rsidR="00524E26">
              <w:rPr>
                <w:color w:val="000000"/>
                <w:sz w:val="16"/>
                <w:szCs w:val="16"/>
              </w:rPr>
              <w:t xml:space="preserve">Тамбовского </w:t>
            </w:r>
            <w:r w:rsidRPr="00AB0CD9">
              <w:rPr>
                <w:color w:val="000000"/>
                <w:sz w:val="16"/>
                <w:szCs w:val="16"/>
              </w:rPr>
              <w:t>района</w:t>
            </w:r>
            <w:r>
              <w:rPr>
                <w:color w:val="000000"/>
                <w:sz w:val="16"/>
                <w:szCs w:val="16"/>
              </w:rPr>
              <w:t xml:space="preserve"> (ГО и ЧС)</w:t>
            </w:r>
          </w:p>
        </w:tc>
        <w:tc>
          <w:tcPr>
            <w:tcW w:w="709" w:type="dxa"/>
            <w:gridSpan w:val="2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gridSpan w:val="2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2,0</w:t>
            </w:r>
          </w:p>
        </w:tc>
        <w:tc>
          <w:tcPr>
            <w:tcW w:w="851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6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77" w:type="dxa"/>
            <w:gridSpan w:val="2"/>
          </w:tcPr>
          <w:p w:rsidR="00BC4BEB" w:rsidRPr="00186BDB" w:rsidRDefault="00BC4BEB" w:rsidP="00CD2A43">
            <w:pPr>
              <w:jc w:val="center"/>
              <w:rPr>
                <w:sz w:val="16"/>
                <w:szCs w:val="16"/>
              </w:rPr>
            </w:pPr>
            <w:r w:rsidRPr="00186BDB">
              <w:rPr>
                <w:sz w:val="16"/>
                <w:szCs w:val="16"/>
              </w:rPr>
              <w:t>2,0</w:t>
            </w:r>
          </w:p>
        </w:tc>
        <w:tc>
          <w:tcPr>
            <w:tcW w:w="708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01" w:type="dxa"/>
          </w:tcPr>
          <w:p w:rsidR="00BC4BEB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BC4BEB" w:rsidRPr="00AB0CD9" w:rsidRDefault="003A0586" w:rsidP="00CD2A4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BC4BEB" w:rsidRPr="00AB0CD9" w:rsidRDefault="003A0586" w:rsidP="00CD2A4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</w:t>
            </w:r>
          </w:p>
        </w:tc>
      </w:tr>
      <w:tr w:rsidR="00CD2A43" w:rsidRPr="00AB0CD9" w:rsidTr="00524E26">
        <w:trPr>
          <w:trHeight w:val="440"/>
        </w:trPr>
        <w:tc>
          <w:tcPr>
            <w:tcW w:w="56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2.3</w:t>
            </w:r>
          </w:p>
        </w:tc>
        <w:tc>
          <w:tcPr>
            <w:tcW w:w="1949" w:type="dxa"/>
          </w:tcPr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Основное мероприятие</w:t>
            </w:r>
          </w:p>
          <w:p w:rsidR="00CD2A43" w:rsidRPr="00524E26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 xml:space="preserve">Правовое информирование </w:t>
            </w:r>
            <w:r w:rsidRPr="00AB0CD9">
              <w:rPr>
                <w:i/>
                <w:color w:val="000000"/>
                <w:sz w:val="16"/>
                <w:szCs w:val="16"/>
              </w:rPr>
              <w:lastRenderedPageBreak/>
              <w:t>населения Тамбовского района</w:t>
            </w: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lastRenderedPageBreak/>
              <w:t>Администрация района</w:t>
            </w:r>
          </w:p>
        </w:tc>
        <w:tc>
          <w:tcPr>
            <w:tcW w:w="709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50,0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77" w:type="dxa"/>
            <w:gridSpan w:val="2"/>
          </w:tcPr>
          <w:p w:rsidR="00CD2A43" w:rsidRPr="00186BDB" w:rsidRDefault="00CD2A43" w:rsidP="00CD2A43">
            <w:pPr>
              <w:jc w:val="center"/>
              <w:rPr>
                <w:sz w:val="16"/>
                <w:szCs w:val="16"/>
              </w:rPr>
            </w:pPr>
            <w:r w:rsidRPr="00186BDB">
              <w:rPr>
                <w:sz w:val="16"/>
                <w:szCs w:val="16"/>
              </w:rPr>
              <w:t>0,0</w:t>
            </w:r>
          </w:p>
        </w:tc>
        <w:tc>
          <w:tcPr>
            <w:tcW w:w="708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25,0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25,0</w:t>
            </w:r>
          </w:p>
        </w:tc>
      </w:tr>
      <w:tr w:rsidR="00CD2A43" w:rsidRPr="00AB0CD9" w:rsidTr="00524E26">
        <w:tc>
          <w:tcPr>
            <w:tcW w:w="569" w:type="dxa"/>
            <w:vMerge w:val="restart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lastRenderedPageBreak/>
              <w:br w:type="page"/>
            </w:r>
            <w:r w:rsidRPr="00AB0CD9">
              <w:rPr>
                <w:color w:val="000000"/>
                <w:sz w:val="16"/>
                <w:szCs w:val="16"/>
              </w:rPr>
              <w:t>2.4</w:t>
            </w:r>
          </w:p>
        </w:tc>
        <w:tc>
          <w:tcPr>
            <w:tcW w:w="1949" w:type="dxa"/>
            <w:vMerge w:val="restart"/>
          </w:tcPr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Основное мероприятие</w:t>
            </w:r>
          </w:p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Формирование правосознания несовершеннолетних и молодежи с целью противодействия распространению идеологии терроризма и экстремизма</w:t>
            </w: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Отдел образования Администрации района</w:t>
            </w:r>
          </w:p>
        </w:tc>
        <w:tc>
          <w:tcPr>
            <w:tcW w:w="709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46,0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23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30,5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15,5</w:t>
            </w:r>
          </w:p>
        </w:tc>
      </w:tr>
      <w:tr w:rsidR="00CD2A43" w:rsidRPr="00AB0CD9" w:rsidTr="00524E26">
        <w:tc>
          <w:tcPr>
            <w:tcW w:w="569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49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Отдел культуры Администрации района</w:t>
            </w:r>
          </w:p>
        </w:tc>
        <w:tc>
          <w:tcPr>
            <w:tcW w:w="709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41,625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23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27,125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14,5</w:t>
            </w:r>
          </w:p>
        </w:tc>
      </w:tr>
      <w:tr w:rsidR="00CD2A43" w:rsidRPr="00AB0CD9" w:rsidTr="00524E26">
        <w:tc>
          <w:tcPr>
            <w:tcW w:w="569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49" w:type="dxa"/>
            <w:vMerge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Комитет по ФКС и МП Администрации района</w:t>
            </w:r>
          </w:p>
        </w:tc>
        <w:tc>
          <w:tcPr>
            <w:tcW w:w="709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41,625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23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27,125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14,5</w:t>
            </w:r>
          </w:p>
        </w:tc>
      </w:tr>
      <w:tr w:rsidR="00CD2A43" w:rsidRPr="00AB0CD9" w:rsidTr="00524E26">
        <w:tc>
          <w:tcPr>
            <w:tcW w:w="56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3.</w:t>
            </w:r>
          </w:p>
        </w:tc>
        <w:tc>
          <w:tcPr>
            <w:tcW w:w="1949" w:type="dxa"/>
          </w:tcPr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t>Подпрограмма</w:t>
            </w:r>
          </w:p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t xml:space="preserve">«Обеспечение реализации основных направлений </w:t>
            </w:r>
            <w:proofErr w:type="spellStart"/>
            <w:proofErr w:type="gramStart"/>
            <w:r w:rsidRPr="00AB0CD9">
              <w:rPr>
                <w:b/>
                <w:color w:val="000000"/>
                <w:sz w:val="16"/>
                <w:szCs w:val="16"/>
              </w:rPr>
              <w:t>повсед-невного</w:t>
            </w:r>
            <w:proofErr w:type="spellEnd"/>
            <w:proofErr w:type="gramEnd"/>
            <w:r w:rsidRPr="00AB0CD9">
              <w:rPr>
                <w:b/>
                <w:color w:val="000000"/>
                <w:sz w:val="16"/>
                <w:szCs w:val="16"/>
              </w:rPr>
              <w:t xml:space="preserve"> управления Тамбовского </w:t>
            </w:r>
            <w:proofErr w:type="spellStart"/>
            <w:r w:rsidRPr="00AB0CD9">
              <w:rPr>
                <w:b/>
                <w:color w:val="000000"/>
                <w:sz w:val="16"/>
                <w:szCs w:val="16"/>
              </w:rPr>
              <w:t>район-ного</w:t>
            </w:r>
            <w:proofErr w:type="spellEnd"/>
            <w:r w:rsidRPr="00AB0CD9">
              <w:rPr>
                <w:b/>
                <w:color w:val="000000"/>
                <w:sz w:val="16"/>
                <w:szCs w:val="16"/>
              </w:rPr>
              <w:t xml:space="preserve"> звена </w:t>
            </w:r>
            <w:proofErr w:type="spellStart"/>
            <w:r w:rsidRPr="00AB0CD9">
              <w:rPr>
                <w:b/>
                <w:color w:val="000000"/>
                <w:sz w:val="16"/>
                <w:szCs w:val="16"/>
              </w:rPr>
              <w:t>террито-риальной</w:t>
            </w:r>
            <w:proofErr w:type="spellEnd"/>
            <w:r w:rsidRPr="00AB0CD9">
              <w:rPr>
                <w:b/>
                <w:color w:val="000000"/>
                <w:sz w:val="16"/>
                <w:szCs w:val="16"/>
              </w:rPr>
              <w:t xml:space="preserve"> подсистемы единой </w:t>
            </w:r>
            <w:proofErr w:type="spellStart"/>
            <w:r w:rsidRPr="00AB0CD9">
              <w:rPr>
                <w:b/>
                <w:color w:val="000000"/>
                <w:sz w:val="16"/>
                <w:szCs w:val="16"/>
              </w:rPr>
              <w:t>государствен-ной</w:t>
            </w:r>
            <w:proofErr w:type="spellEnd"/>
            <w:r w:rsidRPr="00AB0CD9">
              <w:rPr>
                <w:b/>
                <w:color w:val="000000"/>
                <w:sz w:val="16"/>
                <w:szCs w:val="16"/>
              </w:rPr>
              <w:t xml:space="preserve"> системы </w:t>
            </w:r>
            <w:proofErr w:type="spellStart"/>
            <w:r w:rsidRPr="00AB0CD9">
              <w:rPr>
                <w:b/>
                <w:color w:val="000000"/>
                <w:sz w:val="16"/>
                <w:szCs w:val="16"/>
              </w:rPr>
              <w:t>преду-преждения</w:t>
            </w:r>
            <w:proofErr w:type="spellEnd"/>
            <w:r w:rsidRPr="00AB0CD9">
              <w:rPr>
                <w:b/>
                <w:color w:val="000000"/>
                <w:sz w:val="16"/>
                <w:szCs w:val="16"/>
              </w:rPr>
              <w:t xml:space="preserve"> и </w:t>
            </w:r>
            <w:proofErr w:type="spellStart"/>
            <w:r w:rsidRPr="00AB0CD9">
              <w:rPr>
                <w:b/>
                <w:color w:val="000000"/>
                <w:sz w:val="16"/>
                <w:szCs w:val="16"/>
              </w:rPr>
              <w:t>ликви-дации</w:t>
            </w:r>
            <w:proofErr w:type="spellEnd"/>
            <w:r w:rsidRPr="00AB0CD9">
              <w:rPr>
                <w:b/>
                <w:color w:val="000000"/>
                <w:sz w:val="16"/>
                <w:szCs w:val="16"/>
              </w:rPr>
              <w:t xml:space="preserve"> чрезвычайных ситуаций субъекта РФ»</w:t>
            </w: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Администрация района</w:t>
            </w:r>
          </w:p>
        </w:tc>
        <w:tc>
          <w:tcPr>
            <w:tcW w:w="4536" w:type="dxa"/>
            <w:gridSpan w:val="9"/>
          </w:tcPr>
          <w:p w:rsidR="00CD2A43" w:rsidRPr="00AB0CD9" w:rsidRDefault="00CD2A43" w:rsidP="00CD2A4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AB0CD9">
              <w:rPr>
                <w:b/>
                <w:color w:val="000000"/>
                <w:sz w:val="16"/>
                <w:szCs w:val="16"/>
              </w:rPr>
              <w:t>Итого по подпрограмме</w:t>
            </w:r>
          </w:p>
        </w:tc>
        <w:tc>
          <w:tcPr>
            <w:tcW w:w="992" w:type="dxa"/>
          </w:tcPr>
          <w:p w:rsidR="00CD2A43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14595</w:t>
            </w:r>
            <w:r w:rsidR="00CD2A43">
              <w:rPr>
                <w:color w:val="000000"/>
                <w:sz w:val="16"/>
                <w:szCs w:val="16"/>
              </w:rPr>
              <w:t>,78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1992,501</w:t>
            </w:r>
          </w:p>
        </w:tc>
        <w:tc>
          <w:tcPr>
            <w:tcW w:w="866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1781,511</w:t>
            </w:r>
          </w:p>
        </w:tc>
        <w:tc>
          <w:tcPr>
            <w:tcW w:w="862" w:type="dxa"/>
          </w:tcPr>
          <w:p w:rsidR="00CD2A43" w:rsidRPr="00186BDB" w:rsidRDefault="004F0875" w:rsidP="00CD2A43">
            <w:pPr>
              <w:jc w:val="center"/>
              <w:rPr>
                <w:sz w:val="16"/>
                <w:szCs w:val="16"/>
              </w:rPr>
            </w:pPr>
            <w:r w:rsidRPr="00186BDB">
              <w:rPr>
                <w:sz w:val="16"/>
                <w:szCs w:val="16"/>
              </w:rPr>
              <w:t>2010,319</w:t>
            </w:r>
          </w:p>
        </w:tc>
        <w:tc>
          <w:tcPr>
            <w:tcW w:w="823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1868,689</w:t>
            </w:r>
          </w:p>
        </w:tc>
        <w:tc>
          <w:tcPr>
            <w:tcW w:w="9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1868,689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2475,157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2598,914</w:t>
            </w:r>
          </w:p>
        </w:tc>
      </w:tr>
      <w:tr w:rsidR="00CD2A43" w:rsidRPr="00B40915" w:rsidTr="00524E26">
        <w:tc>
          <w:tcPr>
            <w:tcW w:w="569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3.1</w:t>
            </w:r>
          </w:p>
        </w:tc>
        <w:tc>
          <w:tcPr>
            <w:tcW w:w="1949" w:type="dxa"/>
          </w:tcPr>
          <w:p w:rsidR="00CD2A43" w:rsidRPr="00AB0CD9" w:rsidRDefault="00CD2A43" w:rsidP="00CD2A43">
            <w:pPr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z w:val="16"/>
                <w:szCs w:val="16"/>
              </w:rPr>
              <w:t>Основное мероприятие</w:t>
            </w:r>
          </w:p>
          <w:p w:rsidR="00CD2A43" w:rsidRPr="00AB0CD9" w:rsidRDefault="00CD2A43" w:rsidP="00CD2A43">
            <w:pPr>
              <w:ind w:left="-29" w:right="-38"/>
              <w:jc w:val="center"/>
              <w:rPr>
                <w:i/>
                <w:color w:val="000000"/>
                <w:sz w:val="16"/>
                <w:szCs w:val="16"/>
              </w:rPr>
            </w:pPr>
            <w:r w:rsidRPr="00AB0CD9">
              <w:rPr>
                <w:i/>
                <w:color w:val="000000"/>
                <w:spacing w:val="11"/>
                <w:sz w:val="16"/>
                <w:szCs w:val="16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7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МКУ «Единая дежурно-диспетчерская служба»</w:t>
            </w:r>
          </w:p>
        </w:tc>
        <w:tc>
          <w:tcPr>
            <w:tcW w:w="634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001</w:t>
            </w:r>
          </w:p>
        </w:tc>
        <w:tc>
          <w:tcPr>
            <w:tcW w:w="829" w:type="dxa"/>
            <w:gridSpan w:val="3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0309</w:t>
            </w:r>
          </w:p>
        </w:tc>
        <w:tc>
          <w:tcPr>
            <w:tcW w:w="876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0900000000</w:t>
            </w:r>
          </w:p>
        </w:tc>
        <w:tc>
          <w:tcPr>
            <w:tcW w:w="78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0930000000</w:t>
            </w:r>
          </w:p>
        </w:tc>
        <w:tc>
          <w:tcPr>
            <w:tcW w:w="850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0930177010</w:t>
            </w:r>
          </w:p>
        </w:tc>
        <w:tc>
          <w:tcPr>
            <w:tcW w:w="567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992" w:type="dxa"/>
          </w:tcPr>
          <w:p w:rsidR="00CD2A43" w:rsidRPr="00AB0CD9" w:rsidRDefault="00BC4BEB" w:rsidP="00CD2A43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14595</w:t>
            </w:r>
            <w:r w:rsidR="00CD2A43">
              <w:rPr>
                <w:color w:val="000000"/>
                <w:sz w:val="16"/>
                <w:szCs w:val="16"/>
              </w:rPr>
              <w:t>,78</w:t>
            </w:r>
          </w:p>
        </w:tc>
        <w:tc>
          <w:tcPr>
            <w:tcW w:w="85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1992,501</w:t>
            </w:r>
          </w:p>
        </w:tc>
        <w:tc>
          <w:tcPr>
            <w:tcW w:w="866" w:type="dxa"/>
          </w:tcPr>
          <w:p w:rsidR="00CD2A43" w:rsidRPr="00AB0CD9" w:rsidRDefault="00CD2A43" w:rsidP="00CD2A43">
            <w:pPr>
              <w:rPr>
                <w:color w:val="000000"/>
              </w:rPr>
            </w:pPr>
            <w:r w:rsidRPr="00AB0CD9">
              <w:rPr>
                <w:color w:val="000000"/>
                <w:sz w:val="16"/>
                <w:szCs w:val="16"/>
              </w:rPr>
              <w:t>1781,511</w:t>
            </w:r>
          </w:p>
        </w:tc>
        <w:tc>
          <w:tcPr>
            <w:tcW w:w="862" w:type="dxa"/>
          </w:tcPr>
          <w:p w:rsidR="00CD2A43" w:rsidRPr="00186BDB" w:rsidRDefault="004F0875" w:rsidP="00CD2A43">
            <w:r w:rsidRPr="00186BDB">
              <w:rPr>
                <w:sz w:val="16"/>
                <w:szCs w:val="16"/>
              </w:rPr>
              <w:t>2010</w:t>
            </w:r>
            <w:r w:rsidR="00CD2A43" w:rsidRPr="00186BDB">
              <w:rPr>
                <w:sz w:val="16"/>
                <w:szCs w:val="16"/>
              </w:rPr>
              <w:t>,3</w:t>
            </w:r>
            <w:r w:rsidRPr="00186BDB">
              <w:rPr>
                <w:sz w:val="16"/>
                <w:szCs w:val="16"/>
              </w:rPr>
              <w:t>19</w:t>
            </w:r>
          </w:p>
        </w:tc>
        <w:tc>
          <w:tcPr>
            <w:tcW w:w="823" w:type="dxa"/>
            <w:gridSpan w:val="2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1868,689</w:t>
            </w:r>
          </w:p>
        </w:tc>
        <w:tc>
          <w:tcPr>
            <w:tcW w:w="901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1868,689</w:t>
            </w:r>
          </w:p>
        </w:tc>
        <w:tc>
          <w:tcPr>
            <w:tcW w:w="862" w:type="dxa"/>
          </w:tcPr>
          <w:p w:rsidR="00CD2A43" w:rsidRPr="00AB0CD9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2475,157</w:t>
            </w:r>
          </w:p>
        </w:tc>
        <w:tc>
          <w:tcPr>
            <w:tcW w:w="862" w:type="dxa"/>
          </w:tcPr>
          <w:p w:rsidR="00CD2A43" w:rsidRPr="00EE02C4" w:rsidRDefault="00CD2A43" w:rsidP="00CD2A43">
            <w:pPr>
              <w:jc w:val="center"/>
              <w:rPr>
                <w:color w:val="000000"/>
                <w:sz w:val="16"/>
                <w:szCs w:val="16"/>
              </w:rPr>
            </w:pPr>
            <w:r w:rsidRPr="00AB0CD9">
              <w:rPr>
                <w:color w:val="000000"/>
                <w:sz w:val="16"/>
                <w:szCs w:val="16"/>
              </w:rPr>
              <w:t>2598,914</w:t>
            </w:r>
            <w:r>
              <w:rPr>
                <w:color w:val="000000"/>
                <w:sz w:val="16"/>
                <w:szCs w:val="16"/>
              </w:rPr>
              <w:t xml:space="preserve">  </w:t>
            </w:r>
          </w:p>
        </w:tc>
      </w:tr>
    </w:tbl>
    <w:p w:rsidR="00CD2A43" w:rsidRDefault="00CD2A43" w:rsidP="00CD2A43"/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  <w:r>
        <w:t>Приложение № 3</w:t>
      </w:r>
    </w:p>
    <w:p w:rsidR="00CD2A43" w:rsidRDefault="00CD2A43" w:rsidP="00CD2A43">
      <w:pPr>
        <w:ind w:firstLine="708"/>
        <w:jc w:val="right"/>
      </w:pPr>
      <w:r>
        <w:t>к муниципальной программе</w:t>
      </w:r>
    </w:p>
    <w:p w:rsidR="00CD2A43" w:rsidRDefault="00CD2A43" w:rsidP="00CD2A43">
      <w:pPr>
        <w:ind w:firstLine="708"/>
        <w:jc w:val="right"/>
      </w:pPr>
      <w:r>
        <w:t xml:space="preserve">«Снижение рисков и смягчение последствий </w:t>
      </w:r>
    </w:p>
    <w:p w:rsidR="00CD2A43" w:rsidRDefault="00CD2A43" w:rsidP="00CD2A43">
      <w:pPr>
        <w:ind w:firstLine="708"/>
        <w:jc w:val="right"/>
      </w:pPr>
      <w:r>
        <w:t xml:space="preserve">чрезвычайных ситуаций </w:t>
      </w:r>
      <w:proofErr w:type="gramStart"/>
      <w:r>
        <w:t>природного</w:t>
      </w:r>
      <w:proofErr w:type="gramEnd"/>
      <w:r>
        <w:t xml:space="preserve"> и </w:t>
      </w:r>
    </w:p>
    <w:p w:rsidR="00CD2A43" w:rsidRDefault="00CD2A43" w:rsidP="00CD2A43">
      <w:pPr>
        <w:ind w:firstLine="708"/>
        <w:jc w:val="right"/>
      </w:pPr>
      <w:r>
        <w:t xml:space="preserve">техногенного характера, а также обеспечение </w:t>
      </w:r>
    </w:p>
    <w:p w:rsidR="00CD2A43" w:rsidRDefault="00CD2A43" w:rsidP="00CD2A43">
      <w:pPr>
        <w:ind w:firstLine="708"/>
        <w:jc w:val="right"/>
      </w:pPr>
      <w:r>
        <w:t>безопасности населения района</w:t>
      </w:r>
    </w:p>
    <w:p w:rsidR="00CD2A43" w:rsidRDefault="00CD2A43" w:rsidP="00CD2A43">
      <w:pPr>
        <w:ind w:firstLine="708"/>
        <w:jc w:val="right"/>
      </w:pPr>
      <w:r>
        <w:t>на 2015-2021 годы»</w:t>
      </w: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right"/>
      </w:pPr>
    </w:p>
    <w:p w:rsidR="00CD2A43" w:rsidRDefault="00CD2A43" w:rsidP="00CD2A43">
      <w:pPr>
        <w:ind w:firstLine="708"/>
        <w:jc w:val="center"/>
      </w:pPr>
      <w:r>
        <w:t xml:space="preserve">Ресурсное обеспечение и прогнозная (справочная) оценка расходов на реализацию мероприятий муниципальной программы района </w:t>
      </w:r>
    </w:p>
    <w:p w:rsidR="00CD2A43" w:rsidRDefault="00CD2A43" w:rsidP="00CD2A43">
      <w:pPr>
        <w:ind w:firstLine="708"/>
        <w:jc w:val="center"/>
      </w:pPr>
      <w:r>
        <w:t>из различных источников финансирования</w:t>
      </w:r>
    </w:p>
    <w:p w:rsidR="00CD2A43" w:rsidRDefault="00CD2A43" w:rsidP="00CD2A43">
      <w:pPr>
        <w:ind w:firstLine="708"/>
        <w:jc w:val="center"/>
      </w:pPr>
    </w:p>
    <w:tbl>
      <w:tblPr>
        <w:tblW w:w="15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45"/>
        <w:gridCol w:w="2544"/>
        <w:gridCol w:w="1499"/>
        <w:gridCol w:w="1260"/>
        <w:gridCol w:w="1260"/>
        <w:gridCol w:w="1440"/>
        <w:gridCol w:w="1440"/>
        <w:gridCol w:w="1260"/>
        <w:gridCol w:w="1260"/>
        <w:gridCol w:w="1260"/>
        <w:gridCol w:w="1260"/>
      </w:tblGrid>
      <w:tr w:rsidR="00CD2A43" w:rsidRPr="00955B36" w:rsidTr="00CD2A43">
        <w:tc>
          <w:tcPr>
            <w:tcW w:w="745" w:type="dxa"/>
            <w:vMerge w:val="restart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Статус</w:t>
            </w:r>
          </w:p>
        </w:tc>
        <w:tc>
          <w:tcPr>
            <w:tcW w:w="2544" w:type="dxa"/>
            <w:vMerge w:val="restart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Наименование муниципальной программы, подпрограммы</w:t>
            </w:r>
          </w:p>
        </w:tc>
        <w:tc>
          <w:tcPr>
            <w:tcW w:w="1499" w:type="dxa"/>
            <w:vMerge w:val="restart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0440" w:type="dxa"/>
            <w:gridSpan w:val="8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Оценка расходов (тыс. руб.)</w:t>
            </w:r>
          </w:p>
        </w:tc>
      </w:tr>
      <w:tr w:rsidR="00CD2A43" w:rsidRPr="00955B36" w:rsidTr="00CD2A43">
        <w:tc>
          <w:tcPr>
            <w:tcW w:w="745" w:type="dxa"/>
            <w:vMerge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44" w:type="dxa"/>
            <w:vMerge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vMerge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0" w:type="dxa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 xml:space="preserve">Всего </w:t>
            </w:r>
          </w:p>
        </w:tc>
        <w:tc>
          <w:tcPr>
            <w:tcW w:w="1260" w:type="dxa"/>
          </w:tcPr>
          <w:p w:rsidR="00CD2A43" w:rsidRPr="00955B36" w:rsidRDefault="00CD2A43" w:rsidP="00CD2A43">
            <w:pPr>
              <w:jc w:val="center"/>
              <w:rPr>
                <w:i/>
                <w:sz w:val="18"/>
                <w:szCs w:val="18"/>
              </w:rPr>
            </w:pPr>
            <w:r w:rsidRPr="00955B36">
              <w:rPr>
                <w:i/>
                <w:sz w:val="18"/>
                <w:szCs w:val="18"/>
              </w:rPr>
              <w:t>1-й год реализации</w:t>
            </w:r>
          </w:p>
        </w:tc>
        <w:tc>
          <w:tcPr>
            <w:tcW w:w="1440" w:type="dxa"/>
          </w:tcPr>
          <w:p w:rsidR="00CD2A43" w:rsidRPr="00955B36" w:rsidRDefault="00CD2A43" w:rsidP="00CD2A43">
            <w:pPr>
              <w:jc w:val="center"/>
              <w:rPr>
                <w:i/>
                <w:sz w:val="18"/>
                <w:szCs w:val="18"/>
              </w:rPr>
            </w:pPr>
            <w:r w:rsidRPr="00955B36">
              <w:rPr>
                <w:i/>
                <w:sz w:val="18"/>
                <w:szCs w:val="18"/>
              </w:rPr>
              <w:t>2-й год реализации</w:t>
            </w:r>
          </w:p>
        </w:tc>
        <w:tc>
          <w:tcPr>
            <w:tcW w:w="1440" w:type="dxa"/>
          </w:tcPr>
          <w:p w:rsidR="00CD2A43" w:rsidRPr="00955B36" w:rsidRDefault="00CD2A43" w:rsidP="00CD2A43">
            <w:pPr>
              <w:jc w:val="center"/>
              <w:rPr>
                <w:i/>
                <w:sz w:val="18"/>
                <w:szCs w:val="18"/>
              </w:rPr>
            </w:pPr>
            <w:r w:rsidRPr="00955B36">
              <w:rPr>
                <w:i/>
                <w:sz w:val="18"/>
                <w:szCs w:val="18"/>
              </w:rPr>
              <w:t>3-й год реализации</w:t>
            </w:r>
          </w:p>
        </w:tc>
        <w:tc>
          <w:tcPr>
            <w:tcW w:w="1260" w:type="dxa"/>
          </w:tcPr>
          <w:p w:rsidR="00CD2A43" w:rsidRPr="00955B36" w:rsidRDefault="00CD2A43" w:rsidP="00CD2A43">
            <w:pPr>
              <w:jc w:val="center"/>
              <w:rPr>
                <w:i/>
                <w:sz w:val="18"/>
                <w:szCs w:val="18"/>
              </w:rPr>
            </w:pPr>
            <w:r w:rsidRPr="00955B36">
              <w:rPr>
                <w:i/>
                <w:sz w:val="18"/>
                <w:szCs w:val="18"/>
              </w:rPr>
              <w:t>4-й год реализации</w:t>
            </w:r>
          </w:p>
        </w:tc>
        <w:tc>
          <w:tcPr>
            <w:tcW w:w="1260" w:type="dxa"/>
          </w:tcPr>
          <w:p w:rsidR="00CD2A43" w:rsidRPr="00955B36" w:rsidRDefault="00CD2A43" w:rsidP="00CD2A43">
            <w:pPr>
              <w:jc w:val="center"/>
              <w:rPr>
                <w:i/>
                <w:sz w:val="18"/>
                <w:szCs w:val="18"/>
              </w:rPr>
            </w:pPr>
            <w:r w:rsidRPr="00955B36">
              <w:rPr>
                <w:i/>
                <w:sz w:val="18"/>
                <w:szCs w:val="18"/>
              </w:rPr>
              <w:t>5-й год реализации</w:t>
            </w:r>
          </w:p>
        </w:tc>
        <w:tc>
          <w:tcPr>
            <w:tcW w:w="1260" w:type="dxa"/>
          </w:tcPr>
          <w:p w:rsidR="00CD2A43" w:rsidRPr="00955B36" w:rsidRDefault="00CD2A43" w:rsidP="00CD2A43">
            <w:pPr>
              <w:jc w:val="center"/>
              <w:rPr>
                <w:i/>
                <w:sz w:val="18"/>
                <w:szCs w:val="18"/>
              </w:rPr>
            </w:pPr>
            <w:r w:rsidRPr="00955B36">
              <w:rPr>
                <w:i/>
                <w:sz w:val="18"/>
                <w:szCs w:val="18"/>
              </w:rPr>
              <w:t>6-й год реализации</w:t>
            </w:r>
          </w:p>
        </w:tc>
        <w:tc>
          <w:tcPr>
            <w:tcW w:w="1260" w:type="dxa"/>
          </w:tcPr>
          <w:p w:rsidR="00CD2A43" w:rsidRPr="00955B36" w:rsidRDefault="00CD2A43" w:rsidP="00CD2A43">
            <w:pPr>
              <w:jc w:val="center"/>
              <w:rPr>
                <w:i/>
                <w:sz w:val="18"/>
                <w:szCs w:val="18"/>
              </w:rPr>
            </w:pPr>
            <w:r w:rsidRPr="00955B36">
              <w:rPr>
                <w:i/>
                <w:sz w:val="18"/>
                <w:szCs w:val="18"/>
              </w:rPr>
              <w:t>7-й год реализации</w:t>
            </w:r>
          </w:p>
        </w:tc>
      </w:tr>
      <w:tr w:rsidR="00CD2A43" w:rsidRPr="00955B36" w:rsidTr="00CD2A43">
        <w:tc>
          <w:tcPr>
            <w:tcW w:w="745" w:type="dxa"/>
            <w:vMerge w:val="restart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44" w:type="dxa"/>
            <w:vMerge w:val="restart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Муниципальная программа</w:t>
            </w:r>
          </w:p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«Снижение рисков и смягчение последствий</w:t>
            </w:r>
          </w:p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 xml:space="preserve">чрезвычайных ситуаций </w:t>
            </w:r>
            <w:proofErr w:type="gramStart"/>
            <w:r w:rsidRPr="00955B36">
              <w:rPr>
                <w:sz w:val="18"/>
                <w:szCs w:val="18"/>
              </w:rPr>
              <w:t>природного</w:t>
            </w:r>
            <w:proofErr w:type="gramEnd"/>
            <w:r w:rsidRPr="00955B36">
              <w:rPr>
                <w:sz w:val="18"/>
                <w:szCs w:val="18"/>
              </w:rPr>
              <w:t xml:space="preserve"> и</w:t>
            </w:r>
          </w:p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техногенного характера, а также обеспечение</w:t>
            </w:r>
          </w:p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безопасности населения района</w:t>
            </w:r>
          </w:p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на 2015-2021 годы»</w:t>
            </w:r>
          </w:p>
        </w:tc>
        <w:tc>
          <w:tcPr>
            <w:tcW w:w="1499" w:type="dxa"/>
          </w:tcPr>
          <w:p w:rsidR="00CD2A43" w:rsidRPr="00955B36" w:rsidRDefault="00CD2A43" w:rsidP="00CD2A43">
            <w:pPr>
              <w:jc w:val="center"/>
              <w:rPr>
                <w:b/>
                <w:sz w:val="18"/>
                <w:szCs w:val="18"/>
              </w:rPr>
            </w:pPr>
            <w:r w:rsidRPr="00955B36">
              <w:rPr>
                <w:b/>
                <w:sz w:val="18"/>
                <w:szCs w:val="18"/>
              </w:rPr>
              <w:t xml:space="preserve">Всего 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16871,075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b/>
                <w:sz w:val="18"/>
                <w:szCs w:val="18"/>
              </w:rPr>
            </w:pPr>
            <w:r w:rsidRPr="00955B36">
              <w:rPr>
                <w:b/>
                <w:sz w:val="18"/>
                <w:szCs w:val="18"/>
              </w:rPr>
              <w:t>20</w:t>
            </w:r>
            <w:r>
              <w:rPr>
                <w:b/>
                <w:sz w:val="18"/>
                <w:szCs w:val="18"/>
              </w:rPr>
              <w:t>42</w:t>
            </w:r>
            <w:r w:rsidRPr="00955B36">
              <w:rPr>
                <w:b/>
                <w:sz w:val="18"/>
                <w:szCs w:val="18"/>
              </w:rPr>
              <w:t>,5</w:t>
            </w:r>
            <w:r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440" w:type="dxa"/>
            <w:vAlign w:val="center"/>
          </w:tcPr>
          <w:p w:rsidR="00CD2A43" w:rsidRPr="00955B36" w:rsidRDefault="00CD2A43" w:rsidP="00CD2A4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2733</w:t>
            </w:r>
            <w:r w:rsidRPr="00955B36">
              <w:rPr>
                <w:b/>
                <w:sz w:val="18"/>
                <w:szCs w:val="18"/>
              </w:rPr>
              <w:t>,</w:t>
            </w:r>
            <w:r>
              <w:rPr>
                <w:b/>
                <w:sz w:val="18"/>
                <w:szCs w:val="18"/>
              </w:rPr>
              <w:t>798</w:t>
            </w:r>
          </w:p>
        </w:tc>
        <w:tc>
          <w:tcPr>
            <w:tcW w:w="1440" w:type="dxa"/>
            <w:vAlign w:val="center"/>
          </w:tcPr>
          <w:p w:rsidR="00CD2A43" w:rsidRPr="004F0875" w:rsidRDefault="004F0875" w:rsidP="00CD2A43">
            <w:pPr>
              <w:jc w:val="center"/>
              <w:rPr>
                <w:b/>
                <w:color w:val="FF0000"/>
                <w:sz w:val="18"/>
                <w:szCs w:val="18"/>
              </w:rPr>
            </w:pPr>
            <w:r w:rsidRPr="004F0875">
              <w:rPr>
                <w:b/>
                <w:color w:val="FF0000"/>
                <w:sz w:val="18"/>
                <w:szCs w:val="18"/>
              </w:rPr>
              <w:t>2082</w:t>
            </w:r>
            <w:r w:rsidR="00CD2A43" w:rsidRPr="004F0875">
              <w:rPr>
                <w:b/>
                <w:color w:val="FF0000"/>
                <w:sz w:val="18"/>
                <w:szCs w:val="18"/>
              </w:rPr>
              <w:t>,3</w:t>
            </w:r>
            <w:r w:rsidRPr="004F0875">
              <w:rPr>
                <w:b/>
                <w:color w:val="FF0000"/>
                <w:sz w:val="18"/>
                <w:szCs w:val="18"/>
              </w:rPr>
              <w:t>19</w:t>
            </w:r>
          </w:p>
        </w:tc>
        <w:tc>
          <w:tcPr>
            <w:tcW w:w="1260" w:type="dxa"/>
          </w:tcPr>
          <w:p w:rsidR="00CD2A43" w:rsidRPr="00D20E42" w:rsidRDefault="00CD2A43" w:rsidP="00CD2A43">
            <w:pPr>
              <w:jc w:val="center"/>
              <w:rPr>
                <w:b/>
                <w:sz w:val="18"/>
                <w:szCs w:val="18"/>
              </w:rPr>
            </w:pPr>
            <w:r w:rsidRPr="00D20E42">
              <w:rPr>
                <w:b/>
                <w:sz w:val="18"/>
                <w:szCs w:val="18"/>
              </w:rPr>
              <w:t>1968,689</w:t>
            </w:r>
          </w:p>
        </w:tc>
        <w:tc>
          <w:tcPr>
            <w:tcW w:w="1260" w:type="dxa"/>
          </w:tcPr>
          <w:p w:rsidR="00CD2A43" w:rsidRPr="00D20E42" w:rsidRDefault="00CD2A43" w:rsidP="00CD2A43">
            <w:pPr>
              <w:jc w:val="center"/>
              <w:rPr>
                <w:b/>
                <w:sz w:val="18"/>
                <w:szCs w:val="18"/>
              </w:rPr>
            </w:pPr>
            <w:r w:rsidRPr="00D20E42">
              <w:rPr>
                <w:b/>
                <w:sz w:val="18"/>
                <w:szCs w:val="18"/>
              </w:rPr>
              <w:t>1968,689</w:t>
            </w:r>
          </w:p>
        </w:tc>
        <w:tc>
          <w:tcPr>
            <w:tcW w:w="1260" w:type="dxa"/>
          </w:tcPr>
          <w:p w:rsidR="00CD2A43" w:rsidRPr="00955B36" w:rsidRDefault="00CD2A43" w:rsidP="00CD2A4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29</w:t>
            </w:r>
            <w:r w:rsidRPr="00955B36">
              <w:rPr>
                <w:b/>
                <w:sz w:val="18"/>
                <w:szCs w:val="18"/>
              </w:rPr>
              <w:t>93,157</w:t>
            </w:r>
          </w:p>
        </w:tc>
        <w:tc>
          <w:tcPr>
            <w:tcW w:w="1260" w:type="dxa"/>
          </w:tcPr>
          <w:p w:rsidR="00CD2A43" w:rsidRPr="00955B36" w:rsidRDefault="00CD2A43" w:rsidP="00CD2A43">
            <w:pPr>
              <w:jc w:val="center"/>
              <w:rPr>
                <w:b/>
                <w:sz w:val="18"/>
                <w:szCs w:val="18"/>
              </w:rPr>
            </w:pPr>
            <w:r w:rsidRPr="00955B36">
              <w:rPr>
                <w:b/>
                <w:sz w:val="18"/>
                <w:szCs w:val="18"/>
              </w:rPr>
              <w:t>3</w:t>
            </w:r>
            <w:r>
              <w:rPr>
                <w:b/>
                <w:sz w:val="18"/>
                <w:szCs w:val="18"/>
              </w:rPr>
              <w:t>0</w:t>
            </w:r>
            <w:r w:rsidRPr="00955B36">
              <w:rPr>
                <w:b/>
                <w:sz w:val="18"/>
                <w:szCs w:val="18"/>
              </w:rPr>
              <w:t>29,914</w:t>
            </w:r>
          </w:p>
        </w:tc>
      </w:tr>
      <w:tr w:rsidR="00CD2A43" w:rsidRPr="00955B36" w:rsidTr="00CD2A43">
        <w:tc>
          <w:tcPr>
            <w:tcW w:w="745" w:type="dxa"/>
            <w:vMerge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44" w:type="dxa"/>
            <w:vMerge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районный бюджет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16871,075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20</w:t>
            </w:r>
            <w:r>
              <w:rPr>
                <w:sz w:val="18"/>
                <w:szCs w:val="18"/>
              </w:rPr>
              <w:t>4</w:t>
            </w:r>
            <w:r w:rsidRPr="00955B36">
              <w:rPr>
                <w:sz w:val="18"/>
                <w:szCs w:val="18"/>
              </w:rPr>
              <w:t>2,5</w:t>
            </w:r>
            <w:r>
              <w:rPr>
                <w:sz w:val="18"/>
                <w:szCs w:val="18"/>
              </w:rPr>
              <w:t>01</w:t>
            </w:r>
          </w:p>
        </w:tc>
        <w:tc>
          <w:tcPr>
            <w:tcW w:w="144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2733</w:t>
            </w:r>
            <w:r w:rsidRPr="00955B36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798</w:t>
            </w:r>
          </w:p>
        </w:tc>
        <w:tc>
          <w:tcPr>
            <w:tcW w:w="1440" w:type="dxa"/>
            <w:vAlign w:val="center"/>
          </w:tcPr>
          <w:p w:rsidR="00CD2A43" w:rsidRPr="004F0875" w:rsidRDefault="004F0875" w:rsidP="00CD2A43">
            <w:pPr>
              <w:jc w:val="center"/>
              <w:rPr>
                <w:color w:val="FF0000"/>
                <w:sz w:val="18"/>
                <w:szCs w:val="18"/>
              </w:rPr>
            </w:pPr>
            <w:r w:rsidRPr="004F0875">
              <w:rPr>
                <w:color w:val="FF0000"/>
                <w:sz w:val="18"/>
                <w:szCs w:val="18"/>
              </w:rPr>
              <w:t>2082</w:t>
            </w:r>
            <w:r w:rsidR="00CD2A43" w:rsidRPr="004F0875">
              <w:rPr>
                <w:color w:val="FF0000"/>
                <w:sz w:val="18"/>
                <w:szCs w:val="18"/>
              </w:rPr>
              <w:t>,3</w:t>
            </w:r>
            <w:r w:rsidRPr="004F0875">
              <w:rPr>
                <w:color w:val="FF0000"/>
                <w:sz w:val="18"/>
                <w:szCs w:val="18"/>
              </w:rPr>
              <w:t>19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1968</w:t>
            </w:r>
            <w:r w:rsidRPr="00955B36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689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1968</w:t>
            </w:r>
            <w:r w:rsidRPr="00955B36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689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  <w:r w:rsidRPr="00955B36">
              <w:rPr>
                <w:sz w:val="18"/>
                <w:szCs w:val="18"/>
              </w:rPr>
              <w:t>93,157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>0</w:t>
            </w:r>
            <w:r w:rsidRPr="00955B36">
              <w:rPr>
                <w:sz w:val="18"/>
                <w:szCs w:val="18"/>
              </w:rPr>
              <w:t>29,914</w:t>
            </w:r>
          </w:p>
        </w:tc>
      </w:tr>
      <w:tr w:rsidR="00CD2A43" w:rsidRPr="00955B36" w:rsidTr="00CD2A43">
        <w:tc>
          <w:tcPr>
            <w:tcW w:w="745" w:type="dxa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44" w:type="dxa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Подпрограмма «Развитие системы гражданской обороны, защиты населения и территорий от ЧС»</w:t>
            </w:r>
          </w:p>
        </w:tc>
        <w:tc>
          <w:tcPr>
            <w:tcW w:w="1499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районный бюджет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1153,667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</w:t>
            </w:r>
            <w:r w:rsidRPr="00955B36">
              <w:rPr>
                <w:sz w:val="18"/>
                <w:szCs w:val="18"/>
              </w:rPr>
              <w:t>,0</w:t>
            </w:r>
          </w:p>
        </w:tc>
        <w:tc>
          <w:tcPr>
            <w:tcW w:w="144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653</w:t>
            </w:r>
            <w:r w:rsidRPr="00955B36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667</w:t>
            </w:r>
          </w:p>
        </w:tc>
        <w:tc>
          <w:tcPr>
            <w:tcW w:w="1440" w:type="dxa"/>
            <w:vAlign w:val="center"/>
          </w:tcPr>
          <w:p w:rsidR="00CD2A43" w:rsidRPr="004F0875" w:rsidRDefault="004F0875" w:rsidP="00CD2A43">
            <w:pPr>
              <w:jc w:val="center"/>
              <w:rPr>
                <w:color w:val="FF0000"/>
                <w:sz w:val="18"/>
                <w:szCs w:val="18"/>
              </w:rPr>
            </w:pPr>
            <w:r w:rsidRPr="004F0875">
              <w:rPr>
                <w:color w:val="FF0000"/>
                <w:sz w:val="18"/>
                <w:szCs w:val="18"/>
              </w:rPr>
              <w:t>70</w:t>
            </w:r>
            <w:r w:rsidR="00CD2A43" w:rsidRPr="004F0875">
              <w:rPr>
                <w:color w:val="FF0000"/>
                <w:sz w:val="18"/>
                <w:szCs w:val="18"/>
              </w:rPr>
              <w:t>,0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  <w:r w:rsidRPr="00955B36">
              <w:rPr>
                <w:sz w:val="18"/>
                <w:szCs w:val="18"/>
              </w:rPr>
              <w:t>,0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  <w:r w:rsidRPr="00955B36">
              <w:rPr>
                <w:sz w:val="18"/>
                <w:szCs w:val="18"/>
              </w:rPr>
              <w:t>,0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Pr="00955B36">
              <w:rPr>
                <w:sz w:val="18"/>
                <w:szCs w:val="18"/>
              </w:rPr>
              <w:t>,0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Pr="00955B36">
              <w:rPr>
                <w:sz w:val="18"/>
                <w:szCs w:val="18"/>
              </w:rPr>
              <w:t>,0</w:t>
            </w:r>
          </w:p>
        </w:tc>
      </w:tr>
      <w:tr w:rsidR="00CD2A43" w:rsidRPr="00955B36" w:rsidTr="00CD2A43">
        <w:tc>
          <w:tcPr>
            <w:tcW w:w="745" w:type="dxa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44" w:type="dxa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Подпрограмма «Профилактика правонарушений, терроризма и экстремизма»</w:t>
            </w:r>
          </w:p>
        </w:tc>
        <w:tc>
          <w:tcPr>
            <w:tcW w:w="1499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районный бюджет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1247</w:t>
            </w:r>
            <w:r w:rsidRPr="00955B36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62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0,0</w:t>
            </w:r>
          </w:p>
        </w:tc>
        <w:tc>
          <w:tcPr>
            <w:tcW w:w="144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298</w:t>
            </w:r>
            <w:r w:rsidRPr="00955B36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620</w:t>
            </w:r>
          </w:p>
        </w:tc>
        <w:tc>
          <w:tcPr>
            <w:tcW w:w="1440" w:type="dxa"/>
            <w:vAlign w:val="center"/>
          </w:tcPr>
          <w:p w:rsidR="00CD2A43" w:rsidRPr="004F0875" w:rsidRDefault="004F0875" w:rsidP="00CD2A43">
            <w:pPr>
              <w:jc w:val="center"/>
              <w:rPr>
                <w:color w:val="FF0000"/>
                <w:sz w:val="18"/>
                <w:szCs w:val="18"/>
              </w:rPr>
            </w:pPr>
            <w:r w:rsidRPr="004F0875">
              <w:rPr>
                <w:color w:val="FF0000"/>
                <w:sz w:val="18"/>
                <w:szCs w:val="18"/>
              </w:rPr>
              <w:t>2</w:t>
            </w:r>
            <w:r w:rsidR="00CD2A43" w:rsidRPr="004F0875">
              <w:rPr>
                <w:color w:val="FF0000"/>
                <w:sz w:val="18"/>
                <w:szCs w:val="18"/>
              </w:rPr>
              <w:t>,0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Pr="00955B36">
              <w:rPr>
                <w:sz w:val="18"/>
                <w:szCs w:val="18"/>
              </w:rPr>
              <w:t>,0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Pr="00955B36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518,0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431,0</w:t>
            </w:r>
          </w:p>
        </w:tc>
      </w:tr>
      <w:tr w:rsidR="00CD2A43" w:rsidRPr="00955B36" w:rsidTr="00CD2A43">
        <w:tc>
          <w:tcPr>
            <w:tcW w:w="745" w:type="dxa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44" w:type="dxa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Подпрограмма</w:t>
            </w:r>
          </w:p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 xml:space="preserve">«Обеспечение </w:t>
            </w:r>
            <w:proofErr w:type="gramStart"/>
            <w:r w:rsidRPr="00955B36">
              <w:rPr>
                <w:sz w:val="18"/>
                <w:szCs w:val="18"/>
              </w:rPr>
              <w:t>реализации основных направлений повседневного управления Тамбовского районного звена территориальной подсистемы единой государственной системы предупреждения</w:t>
            </w:r>
            <w:proofErr w:type="gramEnd"/>
            <w:r w:rsidRPr="00955B36">
              <w:rPr>
                <w:sz w:val="18"/>
                <w:szCs w:val="18"/>
              </w:rPr>
              <w:t xml:space="preserve"> и ликвидации чрезвычайных ситуаций субъекта РФ»</w:t>
            </w:r>
          </w:p>
        </w:tc>
        <w:tc>
          <w:tcPr>
            <w:tcW w:w="1499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районный бюджет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14469,788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1992,5</w:t>
            </w:r>
            <w:r>
              <w:rPr>
                <w:sz w:val="18"/>
                <w:szCs w:val="18"/>
              </w:rPr>
              <w:t>01</w:t>
            </w:r>
          </w:p>
        </w:tc>
        <w:tc>
          <w:tcPr>
            <w:tcW w:w="144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781,511</w:t>
            </w:r>
          </w:p>
        </w:tc>
        <w:tc>
          <w:tcPr>
            <w:tcW w:w="1440" w:type="dxa"/>
            <w:vAlign w:val="center"/>
          </w:tcPr>
          <w:p w:rsidR="00CD2A43" w:rsidRPr="004F0875" w:rsidRDefault="004F0875" w:rsidP="00CD2A43">
            <w:pPr>
              <w:jc w:val="center"/>
              <w:rPr>
                <w:color w:val="FF0000"/>
                <w:sz w:val="18"/>
                <w:szCs w:val="18"/>
              </w:rPr>
            </w:pPr>
            <w:r w:rsidRPr="004F0875">
              <w:rPr>
                <w:color w:val="FF0000"/>
                <w:sz w:val="18"/>
                <w:szCs w:val="18"/>
              </w:rPr>
              <w:t>2010</w:t>
            </w:r>
            <w:r w:rsidR="00CD2A43" w:rsidRPr="004F0875">
              <w:rPr>
                <w:color w:val="FF0000"/>
                <w:sz w:val="18"/>
                <w:szCs w:val="18"/>
              </w:rPr>
              <w:t>,3</w:t>
            </w:r>
            <w:r w:rsidRPr="004F0875">
              <w:rPr>
                <w:color w:val="FF0000"/>
                <w:sz w:val="18"/>
                <w:szCs w:val="18"/>
              </w:rPr>
              <w:t>19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1868</w:t>
            </w:r>
            <w:r w:rsidRPr="00955B36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689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1868</w:t>
            </w:r>
            <w:r w:rsidRPr="00955B36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689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2475,157</w:t>
            </w:r>
          </w:p>
        </w:tc>
        <w:tc>
          <w:tcPr>
            <w:tcW w:w="1260" w:type="dxa"/>
            <w:vAlign w:val="center"/>
          </w:tcPr>
          <w:p w:rsidR="00CD2A43" w:rsidRPr="00955B36" w:rsidRDefault="00CD2A43" w:rsidP="00CD2A43">
            <w:pPr>
              <w:jc w:val="center"/>
              <w:rPr>
                <w:sz w:val="18"/>
                <w:szCs w:val="18"/>
              </w:rPr>
            </w:pPr>
            <w:r w:rsidRPr="00955B36">
              <w:rPr>
                <w:sz w:val="18"/>
                <w:szCs w:val="18"/>
              </w:rPr>
              <w:t>2598,914</w:t>
            </w:r>
          </w:p>
        </w:tc>
      </w:tr>
    </w:tbl>
    <w:p w:rsidR="00CD2A43" w:rsidRDefault="00CD2A43" w:rsidP="00CD2A43"/>
    <w:p w:rsidR="00C522BD" w:rsidRPr="006703D5" w:rsidRDefault="00C522BD" w:rsidP="005A4FDD">
      <w:pPr>
        <w:shd w:val="clear" w:color="auto" w:fill="FFFFFF"/>
        <w:ind w:firstLine="709"/>
        <w:jc w:val="both"/>
      </w:pPr>
    </w:p>
    <w:sectPr w:rsidR="00C522BD" w:rsidRPr="006703D5" w:rsidSect="00CD2A43">
      <w:pgSz w:w="16838" w:h="11906" w:orient="landscape"/>
      <w:pgMar w:top="426" w:right="1134" w:bottom="1079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4486" w:rsidRDefault="00F94486">
      <w:r>
        <w:separator/>
      </w:r>
    </w:p>
  </w:endnote>
  <w:endnote w:type="continuationSeparator" w:id="1">
    <w:p w:rsidR="00F94486" w:rsidRDefault="00F9448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4486" w:rsidRDefault="00F94486">
      <w:r>
        <w:separator/>
      </w:r>
    </w:p>
  </w:footnote>
  <w:footnote w:type="continuationSeparator" w:id="1">
    <w:p w:rsidR="00F94486" w:rsidRDefault="00F9448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D02E0F22"/>
    <w:lvl w:ilvl="0">
      <w:numFmt w:val="bullet"/>
      <w:lvlText w:val="*"/>
      <w:lvlJc w:val="left"/>
    </w:lvl>
  </w:abstractNum>
  <w:abstractNum w:abstractNumId="1">
    <w:nsid w:val="03044F29"/>
    <w:multiLevelType w:val="singleLevel"/>
    <w:tmpl w:val="442225D6"/>
    <w:lvl w:ilvl="0">
      <w:start w:val="2015"/>
      <w:numFmt w:val="decimal"/>
      <w:lvlText w:val="%1"/>
      <w:legacy w:legacy="1" w:legacySpace="0" w:legacyIndent="644"/>
      <w:lvlJc w:val="left"/>
      <w:rPr>
        <w:rFonts w:ascii="Courier New" w:hAnsi="Courier New" w:cs="Courier New" w:hint="default"/>
      </w:rPr>
    </w:lvl>
  </w:abstractNum>
  <w:abstractNum w:abstractNumId="2">
    <w:nsid w:val="086F2B0C"/>
    <w:multiLevelType w:val="singleLevel"/>
    <w:tmpl w:val="3656F376"/>
    <w:lvl w:ilvl="0">
      <w:start w:val="6"/>
      <w:numFmt w:val="decimal"/>
      <w:lvlText w:val="%1."/>
      <w:legacy w:legacy="1" w:legacySpace="0" w:legacyIndent="284"/>
      <w:lvlJc w:val="left"/>
      <w:rPr>
        <w:rFonts w:ascii="Times New Roman" w:hAnsi="Times New Roman" w:cs="Times New Roman" w:hint="default"/>
      </w:rPr>
    </w:lvl>
  </w:abstractNum>
  <w:abstractNum w:abstractNumId="3">
    <w:nsid w:val="093145D1"/>
    <w:multiLevelType w:val="singleLevel"/>
    <w:tmpl w:val="4F68BC6C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4">
    <w:nsid w:val="09704F3B"/>
    <w:multiLevelType w:val="singleLevel"/>
    <w:tmpl w:val="8102CE3E"/>
    <w:lvl w:ilvl="0">
      <w:start w:val="3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5">
    <w:nsid w:val="0B3352AB"/>
    <w:multiLevelType w:val="singleLevel"/>
    <w:tmpl w:val="72A6DE30"/>
    <w:lvl w:ilvl="0">
      <w:start w:val="1"/>
      <w:numFmt w:val="decimal"/>
      <w:lvlText w:val="%1.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6">
    <w:nsid w:val="0B7424E4"/>
    <w:multiLevelType w:val="singleLevel"/>
    <w:tmpl w:val="CD0613CE"/>
    <w:lvl w:ilvl="0">
      <w:start w:val="3"/>
      <w:numFmt w:val="decimal"/>
      <w:lvlText w:val="%1.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7">
    <w:nsid w:val="0BFE4D5B"/>
    <w:multiLevelType w:val="singleLevel"/>
    <w:tmpl w:val="DE228328"/>
    <w:lvl w:ilvl="0">
      <w:start w:val="1"/>
      <w:numFmt w:val="decimal"/>
      <w:lvlText w:val="%1)"/>
      <w:legacy w:legacy="1" w:legacySpace="0" w:legacyIndent="327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8">
    <w:nsid w:val="10B94E2F"/>
    <w:multiLevelType w:val="singleLevel"/>
    <w:tmpl w:val="2CE46BF6"/>
    <w:lvl w:ilvl="0">
      <w:start w:val="1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9">
    <w:nsid w:val="158C4F4A"/>
    <w:multiLevelType w:val="singleLevel"/>
    <w:tmpl w:val="43FA5E60"/>
    <w:lvl w:ilvl="0">
      <w:start w:val="1"/>
      <w:numFmt w:val="decimal"/>
      <w:lvlText w:val="%1.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10">
    <w:nsid w:val="23757029"/>
    <w:multiLevelType w:val="singleLevel"/>
    <w:tmpl w:val="62F25BB6"/>
    <w:lvl w:ilvl="0">
      <w:start w:val="1"/>
      <w:numFmt w:val="decimal"/>
      <w:lvlText w:val="%1.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11">
    <w:nsid w:val="2C2E09F9"/>
    <w:multiLevelType w:val="singleLevel"/>
    <w:tmpl w:val="6ED664A8"/>
    <w:lvl w:ilvl="0">
      <w:start w:val="3"/>
      <w:numFmt w:val="decimal"/>
      <w:lvlText w:val="%1)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12">
    <w:nsid w:val="31815F0C"/>
    <w:multiLevelType w:val="singleLevel"/>
    <w:tmpl w:val="25E881C2"/>
    <w:lvl w:ilvl="0">
      <w:start w:val="10"/>
      <w:numFmt w:val="decimal"/>
      <w:lvlText w:val="%1."/>
      <w:legacy w:legacy="1" w:legacySpace="0" w:legacyIndent="428"/>
      <w:lvlJc w:val="left"/>
      <w:rPr>
        <w:rFonts w:ascii="Times New Roman" w:hAnsi="Times New Roman" w:cs="Times New Roman" w:hint="default"/>
      </w:rPr>
    </w:lvl>
  </w:abstractNum>
  <w:abstractNum w:abstractNumId="13">
    <w:nsid w:val="357E6AD1"/>
    <w:multiLevelType w:val="hybridMultilevel"/>
    <w:tmpl w:val="256C2BF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66A3675"/>
    <w:multiLevelType w:val="multilevel"/>
    <w:tmpl w:val="C4045F88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imes New Roman CYR" w:hAnsi="Times New Roman CYR" w:hint="default"/>
      </w:rPr>
    </w:lvl>
    <w:lvl w:ilvl="1">
      <w:start w:val="14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ascii="Times New Roman CYR" w:hAnsi="Times New Roman CYR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ascii="Times New Roman CYR" w:hAnsi="Times New Roman CYR"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ascii="Times New Roman CYR" w:hAnsi="Times New Roman CYR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ascii="Times New Roman CYR" w:hAnsi="Times New Roman CYR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ascii="Times New Roman CYR" w:hAnsi="Times New Roman CYR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ascii="Times New Roman CYR" w:hAnsi="Times New Roman CYR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ascii="Times New Roman CYR" w:hAnsi="Times New Roman CYR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ascii="Times New Roman CYR" w:hAnsi="Times New Roman CYR" w:hint="default"/>
      </w:rPr>
    </w:lvl>
  </w:abstractNum>
  <w:abstractNum w:abstractNumId="15">
    <w:nsid w:val="36AE6807"/>
    <w:multiLevelType w:val="singleLevel"/>
    <w:tmpl w:val="42D454C0"/>
    <w:lvl w:ilvl="0">
      <w:start w:val="2019"/>
      <w:numFmt w:val="decimal"/>
      <w:lvlText w:val="%1"/>
      <w:legacy w:legacy="1" w:legacySpace="0" w:legacyIndent="652"/>
      <w:lvlJc w:val="left"/>
      <w:rPr>
        <w:rFonts w:ascii="Times New Roman" w:hAnsi="Times New Roman" w:cs="Times New Roman" w:hint="default"/>
      </w:rPr>
    </w:lvl>
  </w:abstractNum>
  <w:abstractNum w:abstractNumId="16">
    <w:nsid w:val="36B46892"/>
    <w:multiLevelType w:val="singleLevel"/>
    <w:tmpl w:val="0E7CFBF4"/>
    <w:lvl w:ilvl="0">
      <w:start w:val="5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17">
    <w:nsid w:val="4334711F"/>
    <w:multiLevelType w:val="hybridMultilevel"/>
    <w:tmpl w:val="9EA80EC4"/>
    <w:lvl w:ilvl="0" w:tplc="9F0873F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3DF03F9"/>
    <w:multiLevelType w:val="singleLevel"/>
    <w:tmpl w:val="15F6BB8C"/>
    <w:lvl w:ilvl="0">
      <w:start w:val="5"/>
      <w:numFmt w:val="decimal"/>
      <w:lvlText w:val="%1.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19">
    <w:nsid w:val="4D5E5B8C"/>
    <w:multiLevelType w:val="singleLevel"/>
    <w:tmpl w:val="95F42CE4"/>
    <w:lvl w:ilvl="0">
      <w:start w:val="4"/>
      <w:numFmt w:val="decimal"/>
      <w:lvlText w:val="%1."/>
      <w:legacy w:legacy="1" w:legacySpace="0" w:legacyIndent="316"/>
      <w:lvlJc w:val="left"/>
      <w:rPr>
        <w:rFonts w:ascii="Times New Roman" w:hAnsi="Times New Roman" w:cs="Times New Roman" w:hint="default"/>
      </w:rPr>
    </w:lvl>
  </w:abstractNum>
  <w:abstractNum w:abstractNumId="20">
    <w:nsid w:val="50AB7B85"/>
    <w:multiLevelType w:val="singleLevel"/>
    <w:tmpl w:val="BDE46886"/>
    <w:lvl w:ilvl="0">
      <w:start w:val="2014"/>
      <w:numFmt w:val="decimal"/>
      <w:lvlText w:val="%1"/>
      <w:legacy w:legacy="1" w:legacySpace="0" w:legacyIndent="652"/>
      <w:lvlJc w:val="left"/>
      <w:rPr>
        <w:rFonts w:ascii="Times New Roman" w:hAnsi="Times New Roman" w:cs="Times New Roman" w:hint="default"/>
      </w:rPr>
    </w:lvl>
  </w:abstractNum>
  <w:abstractNum w:abstractNumId="21">
    <w:nsid w:val="55D63E88"/>
    <w:multiLevelType w:val="hybridMultilevel"/>
    <w:tmpl w:val="E7CC038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59AA0CB2"/>
    <w:multiLevelType w:val="singleLevel"/>
    <w:tmpl w:val="60DE8EA4"/>
    <w:lvl w:ilvl="0">
      <w:start w:val="3"/>
      <w:numFmt w:val="decimal"/>
      <w:lvlText w:val="%1."/>
      <w:legacy w:legacy="1" w:legacySpace="0" w:legacyIndent="313"/>
      <w:lvlJc w:val="left"/>
      <w:rPr>
        <w:rFonts w:ascii="Times New Roman" w:hAnsi="Times New Roman" w:cs="Times New Roman" w:hint="default"/>
      </w:rPr>
    </w:lvl>
  </w:abstractNum>
  <w:abstractNum w:abstractNumId="23">
    <w:nsid w:val="5BC42D89"/>
    <w:multiLevelType w:val="singleLevel"/>
    <w:tmpl w:val="1796266C"/>
    <w:lvl w:ilvl="0">
      <w:start w:val="8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24">
    <w:nsid w:val="5F9949E5"/>
    <w:multiLevelType w:val="singleLevel"/>
    <w:tmpl w:val="5454969E"/>
    <w:lvl w:ilvl="0">
      <w:start w:val="15"/>
      <w:numFmt w:val="decimal"/>
      <w:lvlText w:val="%1."/>
      <w:legacy w:legacy="1" w:legacySpace="0" w:legacyIndent="423"/>
      <w:lvlJc w:val="left"/>
      <w:rPr>
        <w:rFonts w:ascii="Times New Roman" w:hAnsi="Times New Roman" w:cs="Times New Roman" w:hint="default"/>
      </w:rPr>
    </w:lvl>
  </w:abstractNum>
  <w:abstractNum w:abstractNumId="25">
    <w:nsid w:val="61CE5BC2"/>
    <w:multiLevelType w:val="singleLevel"/>
    <w:tmpl w:val="D3E21D00"/>
    <w:lvl w:ilvl="0">
      <w:start w:val="1"/>
      <w:numFmt w:val="decimal"/>
      <w:lvlText w:val="%1.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26">
    <w:nsid w:val="640D1EF5"/>
    <w:multiLevelType w:val="singleLevel"/>
    <w:tmpl w:val="9EAA667A"/>
    <w:lvl w:ilvl="0">
      <w:start w:val="2016"/>
      <w:numFmt w:val="decimal"/>
      <w:lvlText w:val="%1"/>
      <w:legacy w:legacy="1" w:legacySpace="0" w:legacyIndent="638"/>
      <w:lvlJc w:val="left"/>
      <w:rPr>
        <w:rFonts w:ascii="Times New Roman" w:hAnsi="Times New Roman" w:cs="Times New Roman" w:hint="default"/>
      </w:rPr>
    </w:lvl>
  </w:abstractNum>
  <w:abstractNum w:abstractNumId="27">
    <w:nsid w:val="646E1B9E"/>
    <w:multiLevelType w:val="singleLevel"/>
    <w:tmpl w:val="5144FC74"/>
    <w:lvl w:ilvl="0">
      <w:start w:val="6"/>
      <w:numFmt w:val="decimal"/>
      <w:lvlText w:val="%1.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28">
    <w:nsid w:val="658B4B28"/>
    <w:multiLevelType w:val="hybridMultilevel"/>
    <w:tmpl w:val="627832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9DB323D"/>
    <w:multiLevelType w:val="singleLevel"/>
    <w:tmpl w:val="F4B431AE"/>
    <w:lvl w:ilvl="0">
      <w:start w:val="1"/>
      <w:numFmt w:val="decimal"/>
      <w:lvlText w:val="%1."/>
      <w:legacy w:legacy="1" w:legacySpace="0" w:legacyIndent="326"/>
      <w:lvlJc w:val="left"/>
      <w:rPr>
        <w:rFonts w:ascii="Times New Roman" w:hAnsi="Times New Roman" w:cs="Times New Roman" w:hint="default"/>
      </w:rPr>
    </w:lvl>
  </w:abstractNum>
  <w:abstractNum w:abstractNumId="30">
    <w:nsid w:val="72644985"/>
    <w:multiLevelType w:val="singleLevel"/>
    <w:tmpl w:val="7452E406"/>
    <w:lvl w:ilvl="0">
      <w:start w:val="1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31">
    <w:nsid w:val="75A92361"/>
    <w:multiLevelType w:val="hybridMultilevel"/>
    <w:tmpl w:val="8CA63648"/>
    <w:lvl w:ilvl="0" w:tplc="0484ACB0">
      <w:start w:val="2015"/>
      <w:numFmt w:val="decimal"/>
      <w:lvlText w:val="%1"/>
      <w:lvlJc w:val="left"/>
      <w:pPr>
        <w:tabs>
          <w:tab w:val="num" w:pos="2005"/>
        </w:tabs>
        <w:ind w:left="200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530"/>
        </w:tabs>
        <w:ind w:left="25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50"/>
        </w:tabs>
        <w:ind w:left="32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70"/>
        </w:tabs>
        <w:ind w:left="39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90"/>
        </w:tabs>
        <w:ind w:left="46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10"/>
        </w:tabs>
        <w:ind w:left="54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30"/>
        </w:tabs>
        <w:ind w:left="61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50"/>
        </w:tabs>
        <w:ind w:left="68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70"/>
        </w:tabs>
        <w:ind w:left="7570" w:hanging="180"/>
      </w:pPr>
    </w:lvl>
  </w:abstractNum>
  <w:abstractNum w:abstractNumId="32">
    <w:nsid w:val="75BE4C51"/>
    <w:multiLevelType w:val="hybridMultilevel"/>
    <w:tmpl w:val="A9E8CEE0"/>
    <w:lvl w:ilvl="0" w:tplc="05CA84F8">
      <w:start w:val="1"/>
      <w:numFmt w:val="decimal"/>
      <w:lvlText w:val="%1."/>
      <w:lvlJc w:val="left"/>
      <w:pPr>
        <w:tabs>
          <w:tab w:val="num" w:pos="975"/>
        </w:tabs>
        <w:ind w:left="97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33">
    <w:nsid w:val="76F3108B"/>
    <w:multiLevelType w:val="hybridMultilevel"/>
    <w:tmpl w:val="3BC0A1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6"/>
  </w:num>
  <w:num w:numId="3">
    <w:abstractNumId w:val="2"/>
  </w:num>
  <w:num w:numId="4">
    <w:abstractNumId w:val="18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83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19"/>
  </w:num>
  <w:num w:numId="9">
    <w:abstractNumId w:val="0"/>
    <w:lvlOverride w:ilvl="0">
      <w:lvl w:ilvl="0">
        <w:start w:val="65535"/>
        <w:numFmt w:val="bullet"/>
        <w:lvlText w:val="-"/>
        <w:legacy w:legacy="1" w:legacySpace="0" w:legacyIndent="201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26"/>
  </w:num>
  <w:num w:numId="11">
    <w:abstractNumId w:val="1"/>
  </w:num>
  <w:num w:numId="12">
    <w:abstractNumId w:val="1"/>
    <w:lvlOverride w:ilvl="0">
      <w:lvl w:ilvl="0">
        <w:start w:val="2015"/>
        <w:numFmt w:val="decimal"/>
        <w:lvlText w:val="%1"/>
        <w:legacy w:legacy="1" w:legacySpace="0" w:legacyIndent="644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29"/>
  </w:num>
  <w:num w:numId="14">
    <w:abstractNumId w:val="17"/>
  </w:num>
  <w:num w:numId="15">
    <w:abstractNumId w:val="21"/>
  </w:num>
  <w:num w:numId="16">
    <w:abstractNumId w:val="33"/>
  </w:num>
  <w:num w:numId="17">
    <w:abstractNumId w:val="14"/>
  </w:num>
  <w:num w:numId="18">
    <w:abstractNumId w:val="7"/>
  </w:num>
  <w:num w:numId="19">
    <w:abstractNumId w:val="22"/>
  </w:num>
  <w:num w:numId="20">
    <w:abstractNumId w:val="3"/>
  </w:num>
  <w:num w:numId="21">
    <w:abstractNumId w:val="4"/>
  </w:num>
  <w:num w:numId="22">
    <w:abstractNumId w:val="0"/>
    <w:lvlOverride w:ilvl="0">
      <w:lvl w:ilvl="0">
        <w:start w:val="65535"/>
        <w:numFmt w:val="bullet"/>
        <w:lvlText w:val="-"/>
        <w:legacy w:legacy="1" w:legacySpace="0" w:legacyIndent="202"/>
        <w:lvlJc w:val="left"/>
        <w:rPr>
          <w:rFonts w:ascii="Times New Roman" w:hAnsi="Times New Roman" w:cs="Times New Roman" w:hint="default"/>
        </w:rPr>
      </w:lvl>
    </w:lvlOverride>
  </w:num>
  <w:num w:numId="23">
    <w:abstractNumId w:val="5"/>
  </w:num>
  <w:num w:numId="24">
    <w:abstractNumId w:val="11"/>
  </w:num>
  <w:num w:numId="25">
    <w:abstractNumId w:val="32"/>
  </w:num>
  <w:num w:numId="26">
    <w:abstractNumId w:val="13"/>
  </w:num>
  <w:num w:numId="27">
    <w:abstractNumId w:val="25"/>
  </w:num>
  <w:num w:numId="28">
    <w:abstractNumId w:val="30"/>
  </w:num>
  <w:num w:numId="29">
    <w:abstractNumId w:val="20"/>
  </w:num>
  <w:num w:numId="30">
    <w:abstractNumId w:val="20"/>
    <w:lvlOverride w:ilvl="0">
      <w:lvl w:ilvl="0">
        <w:start w:val="2014"/>
        <w:numFmt w:val="decimal"/>
        <w:lvlText w:val="%1"/>
        <w:legacy w:legacy="1" w:legacySpace="0" w:legacyIndent="653"/>
        <w:lvlJc w:val="left"/>
        <w:rPr>
          <w:rFonts w:ascii="Times New Roman" w:hAnsi="Times New Roman" w:cs="Times New Roman" w:hint="default"/>
        </w:rPr>
      </w:lvl>
    </w:lvlOverride>
  </w:num>
  <w:num w:numId="31">
    <w:abstractNumId w:val="15"/>
  </w:num>
  <w:num w:numId="32">
    <w:abstractNumId w:val="10"/>
  </w:num>
  <w:num w:numId="33">
    <w:abstractNumId w:val="27"/>
  </w:num>
  <w:num w:numId="34">
    <w:abstractNumId w:val="23"/>
  </w:num>
  <w:num w:numId="35">
    <w:abstractNumId w:val="8"/>
  </w:num>
  <w:num w:numId="36">
    <w:abstractNumId w:val="16"/>
  </w:num>
  <w:num w:numId="37">
    <w:abstractNumId w:val="12"/>
  </w:num>
  <w:num w:numId="38">
    <w:abstractNumId w:val="24"/>
  </w:num>
  <w:num w:numId="39">
    <w:abstractNumId w:val="0"/>
    <w:lvlOverride w:ilvl="0">
      <w:lvl w:ilvl="0">
        <w:start w:val="65535"/>
        <w:numFmt w:val="bullet"/>
        <w:lvlText w:val="-"/>
        <w:legacy w:legacy="1" w:legacySpace="0" w:legacyIndent="172"/>
        <w:lvlJc w:val="left"/>
        <w:rPr>
          <w:rFonts w:ascii="Times New Roman" w:hAnsi="Times New Roman" w:cs="Times New Roman" w:hint="default"/>
        </w:rPr>
      </w:lvl>
    </w:lvlOverride>
  </w:num>
  <w:num w:numId="40">
    <w:abstractNumId w:val="31"/>
  </w:num>
  <w:num w:numId="41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6C0495"/>
    <w:rsid w:val="00011B27"/>
    <w:rsid w:val="0001202B"/>
    <w:rsid w:val="000169BF"/>
    <w:rsid w:val="0002593F"/>
    <w:rsid w:val="00031F5B"/>
    <w:rsid w:val="0003361C"/>
    <w:rsid w:val="00034448"/>
    <w:rsid w:val="00034474"/>
    <w:rsid w:val="00051118"/>
    <w:rsid w:val="00063D96"/>
    <w:rsid w:val="00071F4F"/>
    <w:rsid w:val="00074D36"/>
    <w:rsid w:val="000759F0"/>
    <w:rsid w:val="00091CB8"/>
    <w:rsid w:val="0009337A"/>
    <w:rsid w:val="00093B19"/>
    <w:rsid w:val="000A29EB"/>
    <w:rsid w:val="000B5CEB"/>
    <w:rsid w:val="000C575C"/>
    <w:rsid w:val="000D57BB"/>
    <w:rsid w:val="000D7E0A"/>
    <w:rsid w:val="000E2456"/>
    <w:rsid w:val="0010105F"/>
    <w:rsid w:val="00102368"/>
    <w:rsid w:val="00116B90"/>
    <w:rsid w:val="001240C1"/>
    <w:rsid w:val="00125BB6"/>
    <w:rsid w:val="00125EBA"/>
    <w:rsid w:val="00127FD9"/>
    <w:rsid w:val="00132B37"/>
    <w:rsid w:val="00134170"/>
    <w:rsid w:val="001419D4"/>
    <w:rsid w:val="00144AD1"/>
    <w:rsid w:val="00154699"/>
    <w:rsid w:val="00157864"/>
    <w:rsid w:val="0016377D"/>
    <w:rsid w:val="00165229"/>
    <w:rsid w:val="0017227F"/>
    <w:rsid w:val="00186BDB"/>
    <w:rsid w:val="00191E4A"/>
    <w:rsid w:val="00193E24"/>
    <w:rsid w:val="00195A80"/>
    <w:rsid w:val="00196D9A"/>
    <w:rsid w:val="001A163F"/>
    <w:rsid w:val="001B3A9A"/>
    <w:rsid w:val="001C52B7"/>
    <w:rsid w:val="001C530D"/>
    <w:rsid w:val="001D0F20"/>
    <w:rsid w:val="001D11C5"/>
    <w:rsid w:val="001D14AB"/>
    <w:rsid w:val="001D2A4E"/>
    <w:rsid w:val="001D37ED"/>
    <w:rsid w:val="001D6289"/>
    <w:rsid w:val="001E4AAE"/>
    <w:rsid w:val="001E609F"/>
    <w:rsid w:val="001F0C6E"/>
    <w:rsid w:val="001F1336"/>
    <w:rsid w:val="001F277A"/>
    <w:rsid w:val="001F3B4E"/>
    <w:rsid w:val="00216597"/>
    <w:rsid w:val="00217F50"/>
    <w:rsid w:val="00231C14"/>
    <w:rsid w:val="00233837"/>
    <w:rsid w:val="00235BA6"/>
    <w:rsid w:val="002377B6"/>
    <w:rsid w:val="00241A3A"/>
    <w:rsid w:val="00241FEC"/>
    <w:rsid w:val="0025008C"/>
    <w:rsid w:val="00251A4D"/>
    <w:rsid w:val="002521C3"/>
    <w:rsid w:val="0026208F"/>
    <w:rsid w:val="002647C8"/>
    <w:rsid w:val="0027004D"/>
    <w:rsid w:val="00271F59"/>
    <w:rsid w:val="0027616A"/>
    <w:rsid w:val="00277DFD"/>
    <w:rsid w:val="0028362A"/>
    <w:rsid w:val="00283E68"/>
    <w:rsid w:val="002913FF"/>
    <w:rsid w:val="0029181F"/>
    <w:rsid w:val="00293DE2"/>
    <w:rsid w:val="002A248C"/>
    <w:rsid w:val="002A28F2"/>
    <w:rsid w:val="002B0534"/>
    <w:rsid w:val="002B063A"/>
    <w:rsid w:val="002B5CB4"/>
    <w:rsid w:val="002C2855"/>
    <w:rsid w:val="002D221D"/>
    <w:rsid w:val="002D32F0"/>
    <w:rsid w:val="002D4522"/>
    <w:rsid w:val="002D742D"/>
    <w:rsid w:val="002E768F"/>
    <w:rsid w:val="002F027D"/>
    <w:rsid w:val="002F1340"/>
    <w:rsid w:val="002F2784"/>
    <w:rsid w:val="002F3E5F"/>
    <w:rsid w:val="00304EBC"/>
    <w:rsid w:val="00311356"/>
    <w:rsid w:val="00317745"/>
    <w:rsid w:val="00322E9D"/>
    <w:rsid w:val="00330147"/>
    <w:rsid w:val="003429E3"/>
    <w:rsid w:val="00345182"/>
    <w:rsid w:val="003553AF"/>
    <w:rsid w:val="0035723D"/>
    <w:rsid w:val="00361ABD"/>
    <w:rsid w:val="00367F31"/>
    <w:rsid w:val="0039071E"/>
    <w:rsid w:val="00393386"/>
    <w:rsid w:val="0039526D"/>
    <w:rsid w:val="003A0586"/>
    <w:rsid w:val="003B145B"/>
    <w:rsid w:val="003B169C"/>
    <w:rsid w:val="003B1A9E"/>
    <w:rsid w:val="003B323B"/>
    <w:rsid w:val="003C3061"/>
    <w:rsid w:val="003D7456"/>
    <w:rsid w:val="003E1741"/>
    <w:rsid w:val="003E7999"/>
    <w:rsid w:val="004012B3"/>
    <w:rsid w:val="0041471D"/>
    <w:rsid w:val="00435A69"/>
    <w:rsid w:val="004479D1"/>
    <w:rsid w:val="0045091C"/>
    <w:rsid w:val="00453976"/>
    <w:rsid w:val="00453C5F"/>
    <w:rsid w:val="00454608"/>
    <w:rsid w:val="00456CDC"/>
    <w:rsid w:val="00462490"/>
    <w:rsid w:val="004658AE"/>
    <w:rsid w:val="004726AD"/>
    <w:rsid w:val="00484EC7"/>
    <w:rsid w:val="004910B3"/>
    <w:rsid w:val="004A0D2D"/>
    <w:rsid w:val="004A631B"/>
    <w:rsid w:val="004B22BE"/>
    <w:rsid w:val="004B27AF"/>
    <w:rsid w:val="004B3EC0"/>
    <w:rsid w:val="004D1124"/>
    <w:rsid w:val="004D3508"/>
    <w:rsid w:val="004E5E0B"/>
    <w:rsid w:val="004F0875"/>
    <w:rsid w:val="004F0C61"/>
    <w:rsid w:val="004F157D"/>
    <w:rsid w:val="004F2F23"/>
    <w:rsid w:val="004F4C0E"/>
    <w:rsid w:val="005004B9"/>
    <w:rsid w:val="00511FEA"/>
    <w:rsid w:val="00521A6D"/>
    <w:rsid w:val="00524E26"/>
    <w:rsid w:val="0053129E"/>
    <w:rsid w:val="0053303D"/>
    <w:rsid w:val="005367E5"/>
    <w:rsid w:val="005470FF"/>
    <w:rsid w:val="00550166"/>
    <w:rsid w:val="00567721"/>
    <w:rsid w:val="00567DB2"/>
    <w:rsid w:val="005711E2"/>
    <w:rsid w:val="00584344"/>
    <w:rsid w:val="00591511"/>
    <w:rsid w:val="005972C3"/>
    <w:rsid w:val="005A4FDD"/>
    <w:rsid w:val="005A5109"/>
    <w:rsid w:val="005B08DE"/>
    <w:rsid w:val="005B47F3"/>
    <w:rsid w:val="005D7D3B"/>
    <w:rsid w:val="005E2665"/>
    <w:rsid w:val="005F278E"/>
    <w:rsid w:val="005F2EE1"/>
    <w:rsid w:val="005F32A3"/>
    <w:rsid w:val="005F492E"/>
    <w:rsid w:val="005F4B80"/>
    <w:rsid w:val="006101DA"/>
    <w:rsid w:val="006124CB"/>
    <w:rsid w:val="00616EC2"/>
    <w:rsid w:val="0064245D"/>
    <w:rsid w:val="00652C99"/>
    <w:rsid w:val="00653309"/>
    <w:rsid w:val="00653695"/>
    <w:rsid w:val="0065624A"/>
    <w:rsid w:val="00663295"/>
    <w:rsid w:val="00664785"/>
    <w:rsid w:val="006703D5"/>
    <w:rsid w:val="00673F27"/>
    <w:rsid w:val="0067525E"/>
    <w:rsid w:val="00677398"/>
    <w:rsid w:val="00691070"/>
    <w:rsid w:val="006A2362"/>
    <w:rsid w:val="006A5B47"/>
    <w:rsid w:val="006B410E"/>
    <w:rsid w:val="006B48DC"/>
    <w:rsid w:val="006B63CC"/>
    <w:rsid w:val="006C0495"/>
    <w:rsid w:val="006C0B1C"/>
    <w:rsid w:val="006D2858"/>
    <w:rsid w:val="006D2E6C"/>
    <w:rsid w:val="006D3E8F"/>
    <w:rsid w:val="006E0C14"/>
    <w:rsid w:val="006E428A"/>
    <w:rsid w:val="006F0D31"/>
    <w:rsid w:val="006F0F0C"/>
    <w:rsid w:val="0070043C"/>
    <w:rsid w:val="00706F22"/>
    <w:rsid w:val="00711A49"/>
    <w:rsid w:val="00713302"/>
    <w:rsid w:val="00713EED"/>
    <w:rsid w:val="00714AF6"/>
    <w:rsid w:val="0071660C"/>
    <w:rsid w:val="00720106"/>
    <w:rsid w:val="00723D39"/>
    <w:rsid w:val="0073183B"/>
    <w:rsid w:val="00736B3B"/>
    <w:rsid w:val="00740E18"/>
    <w:rsid w:val="00741FF1"/>
    <w:rsid w:val="00745E83"/>
    <w:rsid w:val="007463CD"/>
    <w:rsid w:val="00755FDE"/>
    <w:rsid w:val="00762B63"/>
    <w:rsid w:val="00766833"/>
    <w:rsid w:val="00774255"/>
    <w:rsid w:val="00781675"/>
    <w:rsid w:val="007821EE"/>
    <w:rsid w:val="00783CF3"/>
    <w:rsid w:val="00790250"/>
    <w:rsid w:val="00791954"/>
    <w:rsid w:val="00795463"/>
    <w:rsid w:val="00796F80"/>
    <w:rsid w:val="007A0409"/>
    <w:rsid w:val="007A04A1"/>
    <w:rsid w:val="007B113E"/>
    <w:rsid w:val="007C0591"/>
    <w:rsid w:val="007C22A0"/>
    <w:rsid w:val="007C5C45"/>
    <w:rsid w:val="007C634C"/>
    <w:rsid w:val="007C6C72"/>
    <w:rsid w:val="007D06E1"/>
    <w:rsid w:val="007D19F3"/>
    <w:rsid w:val="007D65B8"/>
    <w:rsid w:val="007D77F8"/>
    <w:rsid w:val="007E7386"/>
    <w:rsid w:val="007E7A7D"/>
    <w:rsid w:val="007F0C56"/>
    <w:rsid w:val="007F17EC"/>
    <w:rsid w:val="007F6B62"/>
    <w:rsid w:val="007F7693"/>
    <w:rsid w:val="00814C39"/>
    <w:rsid w:val="00821691"/>
    <w:rsid w:val="0082261E"/>
    <w:rsid w:val="00832974"/>
    <w:rsid w:val="008332C3"/>
    <w:rsid w:val="00844AD0"/>
    <w:rsid w:val="008500D6"/>
    <w:rsid w:val="00851471"/>
    <w:rsid w:val="008516A9"/>
    <w:rsid w:val="008525CB"/>
    <w:rsid w:val="00854B93"/>
    <w:rsid w:val="00862C83"/>
    <w:rsid w:val="00863495"/>
    <w:rsid w:val="00864EAB"/>
    <w:rsid w:val="008717F4"/>
    <w:rsid w:val="00881FB3"/>
    <w:rsid w:val="00886AD9"/>
    <w:rsid w:val="008926B1"/>
    <w:rsid w:val="008B13B1"/>
    <w:rsid w:val="008B56F0"/>
    <w:rsid w:val="008C0913"/>
    <w:rsid w:val="008C7C00"/>
    <w:rsid w:val="008D58DF"/>
    <w:rsid w:val="008E34F8"/>
    <w:rsid w:val="009018EE"/>
    <w:rsid w:val="0091104D"/>
    <w:rsid w:val="009211C7"/>
    <w:rsid w:val="00921882"/>
    <w:rsid w:val="00922D31"/>
    <w:rsid w:val="0093110A"/>
    <w:rsid w:val="00934309"/>
    <w:rsid w:val="009446ED"/>
    <w:rsid w:val="00944B94"/>
    <w:rsid w:val="00947722"/>
    <w:rsid w:val="00950C89"/>
    <w:rsid w:val="0095331C"/>
    <w:rsid w:val="009562D2"/>
    <w:rsid w:val="00963448"/>
    <w:rsid w:val="0096790E"/>
    <w:rsid w:val="009732D5"/>
    <w:rsid w:val="0097708E"/>
    <w:rsid w:val="00982257"/>
    <w:rsid w:val="009823E5"/>
    <w:rsid w:val="009829A9"/>
    <w:rsid w:val="0098329D"/>
    <w:rsid w:val="009843E7"/>
    <w:rsid w:val="009A5132"/>
    <w:rsid w:val="009A746B"/>
    <w:rsid w:val="009B599E"/>
    <w:rsid w:val="009B5B18"/>
    <w:rsid w:val="009B6E60"/>
    <w:rsid w:val="009C2214"/>
    <w:rsid w:val="009C64E8"/>
    <w:rsid w:val="009C6E86"/>
    <w:rsid w:val="009C724D"/>
    <w:rsid w:val="009D0730"/>
    <w:rsid w:val="009D232D"/>
    <w:rsid w:val="009F3498"/>
    <w:rsid w:val="00A01FD6"/>
    <w:rsid w:val="00A06645"/>
    <w:rsid w:val="00A1544F"/>
    <w:rsid w:val="00A22B34"/>
    <w:rsid w:val="00A3512A"/>
    <w:rsid w:val="00A42A9B"/>
    <w:rsid w:val="00A433C4"/>
    <w:rsid w:val="00A44304"/>
    <w:rsid w:val="00A55606"/>
    <w:rsid w:val="00A55F6E"/>
    <w:rsid w:val="00A56614"/>
    <w:rsid w:val="00A56CB4"/>
    <w:rsid w:val="00A66F9E"/>
    <w:rsid w:val="00A719BB"/>
    <w:rsid w:val="00A953D2"/>
    <w:rsid w:val="00AA58AA"/>
    <w:rsid w:val="00AA7AEA"/>
    <w:rsid w:val="00AB15F2"/>
    <w:rsid w:val="00AB1967"/>
    <w:rsid w:val="00AB45BC"/>
    <w:rsid w:val="00AB4990"/>
    <w:rsid w:val="00AB7137"/>
    <w:rsid w:val="00AC3777"/>
    <w:rsid w:val="00AC4F87"/>
    <w:rsid w:val="00AD0DDD"/>
    <w:rsid w:val="00AD39F7"/>
    <w:rsid w:val="00AD59DC"/>
    <w:rsid w:val="00AE2300"/>
    <w:rsid w:val="00AE29C5"/>
    <w:rsid w:val="00AF4036"/>
    <w:rsid w:val="00AF651B"/>
    <w:rsid w:val="00B01542"/>
    <w:rsid w:val="00B03389"/>
    <w:rsid w:val="00B03BAD"/>
    <w:rsid w:val="00B1129E"/>
    <w:rsid w:val="00B15772"/>
    <w:rsid w:val="00B22B60"/>
    <w:rsid w:val="00B27A97"/>
    <w:rsid w:val="00B33869"/>
    <w:rsid w:val="00B35E00"/>
    <w:rsid w:val="00B46731"/>
    <w:rsid w:val="00B51CA4"/>
    <w:rsid w:val="00B55DDB"/>
    <w:rsid w:val="00B664D4"/>
    <w:rsid w:val="00B73E97"/>
    <w:rsid w:val="00B76294"/>
    <w:rsid w:val="00B806C2"/>
    <w:rsid w:val="00B93307"/>
    <w:rsid w:val="00B96EAE"/>
    <w:rsid w:val="00BA0FBF"/>
    <w:rsid w:val="00BA7112"/>
    <w:rsid w:val="00BB29CB"/>
    <w:rsid w:val="00BB3917"/>
    <w:rsid w:val="00BC2498"/>
    <w:rsid w:val="00BC4BEB"/>
    <w:rsid w:val="00BC65E2"/>
    <w:rsid w:val="00BF79E4"/>
    <w:rsid w:val="00C0789E"/>
    <w:rsid w:val="00C12602"/>
    <w:rsid w:val="00C16ED9"/>
    <w:rsid w:val="00C21767"/>
    <w:rsid w:val="00C2247A"/>
    <w:rsid w:val="00C237A7"/>
    <w:rsid w:val="00C356A7"/>
    <w:rsid w:val="00C36B58"/>
    <w:rsid w:val="00C37F8D"/>
    <w:rsid w:val="00C4049E"/>
    <w:rsid w:val="00C4564A"/>
    <w:rsid w:val="00C501CF"/>
    <w:rsid w:val="00C5043E"/>
    <w:rsid w:val="00C51117"/>
    <w:rsid w:val="00C522BD"/>
    <w:rsid w:val="00C61A03"/>
    <w:rsid w:val="00C71E05"/>
    <w:rsid w:val="00C77962"/>
    <w:rsid w:val="00C85D65"/>
    <w:rsid w:val="00C867BA"/>
    <w:rsid w:val="00CA2530"/>
    <w:rsid w:val="00CA27AB"/>
    <w:rsid w:val="00CA3F55"/>
    <w:rsid w:val="00CB0C30"/>
    <w:rsid w:val="00CB5614"/>
    <w:rsid w:val="00CB6400"/>
    <w:rsid w:val="00CB733A"/>
    <w:rsid w:val="00CC3ABB"/>
    <w:rsid w:val="00CC706D"/>
    <w:rsid w:val="00CD2A43"/>
    <w:rsid w:val="00CD5AAB"/>
    <w:rsid w:val="00CD66DC"/>
    <w:rsid w:val="00CE16B8"/>
    <w:rsid w:val="00CE464B"/>
    <w:rsid w:val="00CF7B06"/>
    <w:rsid w:val="00D004B9"/>
    <w:rsid w:val="00D0202B"/>
    <w:rsid w:val="00D03001"/>
    <w:rsid w:val="00D05586"/>
    <w:rsid w:val="00D067A7"/>
    <w:rsid w:val="00D167DC"/>
    <w:rsid w:val="00D357CA"/>
    <w:rsid w:val="00D461CA"/>
    <w:rsid w:val="00D60F54"/>
    <w:rsid w:val="00D63040"/>
    <w:rsid w:val="00D65D2A"/>
    <w:rsid w:val="00D70514"/>
    <w:rsid w:val="00D7383F"/>
    <w:rsid w:val="00D740CC"/>
    <w:rsid w:val="00D80113"/>
    <w:rsid w:val="00D91036"/>
    <w:rsid w:val="00DA7837"/>
    <w:rsid w:val="00DB010A"/>
    <w:rsid w:val="00DC3CEE"/>
    <w:rsid w:val="00DE196F"/>
    <w:rsid w:val="00DE60B1"/>
    <w:rsid w:val="00DE7AB3"/>
    <w:rsid w:val="00DF37AE"/>
    <w:rsid w:val="00DF6C84"/>
    <w:rsid w:val="00DF7C8B"/>
    <w:rsid w:val="00E07D1D"/>
    <w:rsid w:val="00E13E48"/>
    <w:rsid w:val="00E16E28"/>
    <w:rsid w:val="00E17E3F"/>
    <w:rsid w:val="00E24893"/>
    <w:rsid w:val="00E306B6"/>
    <w:rsid w:val="00E414CA"/>
    <w:rsid w:val="00E42A75"/>
    <w:rsid w:val="00E46F6F"/>
    <w:rsid w:val="00E504B4"/>
    <w:rsid w:val="00E505E0"/>
    <w:rsid w:val="00E55CA8"/>
    <w:rsid w:val="00E718DD"/>
    <w:rsid w:val="00E8242E"/>
    <w:rsid w:val="00E85CFD"/>
    <w:rsid w:val="00E90466"/>
    <w:rsid w:val="00E9061E"/>
    <w:rsid w:val="00EA43B7"/>
    <w:rsid w:val="00EB3A19"/>
    <w:rsid w:val="00EC671D"/>
    <w:rsid w:val="00EC73FB"/>
    <w:rsid w:val="00EC7858"/>
    <w:rsid w:val="00ED1F27"/>
    <w:rsid w:val="00ED2479"/>
    <w:rsid w:val="00ED797D"/>
    <w:rsid w:val="00EE3DBB"/>
    <w:rsid w:val="00EE5570"/>
    <w:rsid w:val="00EE69EA"/>
    <w:rsid w:val="00EE6B23"/>
    <w:rsid w:val="00EF2073"/>
    <w:rsid w:val="00EF2450"/>
    <w:rsid w:val="00EF5217"/>
    <w:rsid w:val="00F027F1"/>
    <w:rsid w:val="00F07958"/>
    <w:rsid w:val="00F101EF"/>
    <w:rsid w:val="00F11239"/>
    <w:rsid w:val="00F16DD9"/>
    <w:rsid w:val="00F31443"/>
    <w:rsid w:val="00F3765A"/>
    <w:rsid w:val="00F44B35"/>
    <w:rsid w:val="00F561B1"/>
    <w:rsid w:val="00F60734"/>
    <w:rsid w:val="00F61B57"/>
    <w:rsid w:val="00F64A2A"/>
    <w:rsid w:val="00F673B5"/>
    <w:rsid w:val="00F72434"/>
    <w:rsid w:val="00F75566"/>
    <w:rsid w:val="00F923B2"/>
    <w:rsid w:val="00F94486"/>
    <w:rsid w:val="00FA41E6"/>
    <w:rsid w:val="00FB39D9"/>
    <w:rsid w:val="00FC35A4"/>
    <w:rsid w:val="00FC4C10"/>
    <w:rsid w:val="00FC517E"/>
    <w:rsid w:val="00FC5724"/>
    <w:rsid w:val="00FC6544"/>
    <w:rsid w:val="00FD0854"/>
    <w:rsid w:val="00FF78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926B1"/>
    <w:pPr>
      <w:widowControl w:val="0"/>
      <w:autoSpaceDE w:val="0"/>
      <w:autoSpaceDN w:val="0"/>
      <w:adjustRightInd w:val="0"/>
    </w:pPr>
  </w:style>
  <w:style w:type="paragraph" w:styleId="1">
    <w:name w:val="heading 1"/>
    <w:aliases w:val="Heading 1 Char,Head 1,????????? 1"/>
    <w:basedOn w:val="a"/>
    <w:next w:val="a"/>
    <w:link w:val="10"/>
    <w:qFormat/>
    <w:rsid w:val="0098329D"/>
    <w:pPr>
      <w:keepNext/>
      <w:widowControl/>
      <w:autoSpaceDE/>
      <w:autoSpaceDN/>
      <w:adjustRightInd/>
      <w:spacing w:before="240" w:after="60" w:line="276" w:lineRule="auto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B45B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8Num1z0">
    <w:name w:val="WW8Num1z0"/>
    <w:rsid w:val="00051118"/>
    <w:rPr>
      <w:rFonts w:ascii="Symbol" w:hAnsi="Symbol" w:cs="StarSymbol"/>
      <w:sz w:val="18"/>
      <w:szCs w:val="18"/>
    </w:rPr>
  </w:style>
  <w:style w:type="paragraph" w:customStyle="1" w:styleId="ConsPlusNormal">
    <w:name w:val="ConsPlusNormal"/>
    <w:rsid w:val="00A719B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4">
    <w:name w:val="Body Text Indent"/>
    <w:basedOn w:val="a"/>
    <w:rsid w:val="001B3A9A"/>
    <w:pPr>
      <w:widowControl/>
      <w:autoSpaceDE/>
      <w:autoSpaceDN/>
      <w:adjustRightInd/>
      <w:ind w:firstLine="709"/>
      <w:jc w:val="both"/>
    </w:pPr>
    <w:rPr>
      <w:sz w:val="28"/>
      <w:szCs w:val="24"/>
      <w:lang w:eastAsia="ar-SA"/>
    </w:rPr>
  </w:style>
  <w:style w:type="paragraph" w:styleId="a5">
    <w:name w:val="header"/>
    <w:basedOn w:val="a"/>
    <w:rsid w:val="00D740CC"/>
    <w:pPr>
      <w:widowControl/>
      <w:autoSpaceDE/>
      <w:autoSpaceDN/>
      <w:adjustRightInd/>
    </w:pPr>
    <w:rPr>
      <w:lang w:eastAsia="ar-SA"/>
    </w:rPr>
  </w:style>
  <w:style w:type="paragraph" w:customStyle="1" w:styleId="a6">
    <w:name w:val="Содержимое таблицы"/>
    <w:basedOn w:val="a"/>
    <w:rsid w:val="00D740CC"/>
    <w:pPr>
      <w:widowControl/>
      <w:suppressLineNumbers/>
      <w:autoSpaceDE/>
      <w:autoSpaceDN/>
      <w:adjustRightInd/>
    </w:pPr>
    <w:rPr>
      <w:sz w:val="24"/>
      <w:szCs w:val="24"/>
      <w:lang w:eastAsia="ar-SA"/>
    </w:rPr>
  </w:style>
  <w:style w:type="character" w:customStyle="1" w:styleId="10">
    <w:name w:val="Заголовок 1 Знак"/>
    <w:aliases w:val="Heading 1 Char Знак,Head 1 Знак,????????? 1 Знак"/>
    <w:basedOn w:val="a0"/>
    <w:link w:val="1"/>
    <w:locked/>
    <w:rsid w:val="0098329D"/>
    <w:rPr>
      <w:rFonts w:ascii="Cambria" w:hAnsi="Cambria"/>
      <w:b/>
      <w:bCs/>
      <w:kern w:val="32"/>
      <w:sz w:val="32"/>
      <w:szCs w:val="32"/>
      <w:lang w:val="ru-RU" w:eastAsia="en-US" w:bidi="ar-SA"/>
    </w:rPr>
  </w:style>
  <w:style w:type="paragraph" w:customStyle="1" w:styleId="ConsPlusCell">
    <w:name w:val="ConsPlusCell"/>
    <w:rsid w:val="0098329D"/>
    <w:pPr>
      <w:widowControl w:val="0"/>
      <w:autoSpaceDE w:val="0"/>
      <w:autoSpaceDN w:val="0"/>
      <w:adjustRightInd w:val="0"/>
    </w:pPr>
    <w:rPr>
      <w:rFonts w:ascii="Calibri" w:eastAsia="Calibri" w:hAnsi="Calibri" w:cs="Calibri"/>
      <w:sz w:val="22"/>
      <w:szCs w:val="22"/>
    </w:rPr>
  </w:style>
  <w:style w:type="paragraph" w:customStyle="1" w:styleId="11">
    <w:name w:val="Без интервала1"/>
    <w:rsid w:val="0098329D"/>
    <w:rPr>
      <w:rFonts w:eastAsia="Calibri"/>
      <w:sz w:val="24"/>
      <w:szCs w:val="24"/>
    </w:rPr>
  </w:style>
  <w:style w:type="character" w:styleId="a7">
    <w:name w:val="Emphasis"/>
    <w:basedOn w:val="a0"/>
    <w:qFormat/>
    <w:rsid w:val="0098329D"/>
    <w:rPr>
      <w:i/>
    </w:rPr>
  </w:style>
  <w:style w:type="paragraph" w:styleId="a8">
    <w:name w:val="Body Text"/>
    <w:basedOn w:val="a"/>
    <w:link w:val="a9"/>
    <w:rsid w:val="00E8242E"/>
    <w:pPr>
      <w:widowControl/>
      <w:autoSpaceDE/>
      <w:autoSpaceDN/>
      <w:adjustRightInd/>
      <w:spacing w:after="120"/>
      <w:jc w:val="center"/>
    </w:pPr>
    <w:rPr>
      <w:sz w:val="24"/>
      <w:szCs w:val="24"/>
    </w:rPr>
  </w:style>
  <w:style w:type="character" w:customStyle="1" w:styleId="a9">
    <w:name w:val="Основной текст Знак"/>
    <w:basedOn w:val="a0"/>
    <w:link w:val="a8"/>
    <w:rsid w:val="00E8242E"/>
    <w:rPr>
      <w:sz w:val="24"/>
      <w:szCs w:val="24"/>
      <w:lang w:val="ru-RU" w:eastAsia="ru-RU" w:bidi="ar-SA"/>
    </w:rPr>
  </w:style>
  <w:style w:type="paragraph" w:styleId="3">
    <w:name w:val="Body Text Indent 3"/>
    <w:basedOn w:val="a"/>
    <w:rsid w:val="000B5CEB"/>
    <w:pPr>
      <w:widowControl/>
      <w:autoSpaceDE/>
      <w:autoSpaceDN/>
      <w:adjustRightInd/>
      <w:spacing w:after="120"/>
      <w:ind w:left="283"/>
    </w:pPr>
    <w:rPr>
      <w:sz w:val="16"/>
      <w:szCs w:val="16"/>
    </w:rPr>
  </w:style>
  <w:style w:type="paragraph" w:styleId="2">
    <w:name w:val="Body Text Indent 2"/>
    <w:basedOn w:val="a"/>
    <w:rsid w:val="008717F4"/>
    <w:pPr>
      <w:widowControl/>
      <w:autoSpaceDE/>
      <w:autoSpaceDN/>
      <w:adjustRightInd/>
      <w:spacing w:after="120" w:line="480" w:lineRule="auto"/>
      <w:ind w:left="283"/>
    </w:pPr>
    <w:rPr>
      <w:sz w:val="24"/>
      <w:szCs w:val="24"/>
    </w:rPr>
  </w:style>
  <w:style w:type="character" w:customStyle="1" w:styleId="12">
    <w:name w:val="Заголовок №1_"/>
    <w:basedOn w:val="a0"/>
    <w:link w:val="13"/>
    <w:rsid w:val="008717F4"/>
    <w:rPr>
      <w:b/>
      <w:bCs/>
      <w:spacing w:val="4"/>
      <w:sz w:val="25"/>
      <w:szCs w:val="25"/>
      <w:lang w:bidi="ar-SA"/>
    </w:rPr>
  </w:style>
  <w:style w:type="paragraph" w:customStyle="1" w:styleId="13">
    <w:name w:val="Заголовок №1"/>
    <w:basedOn w:val="a"/>
    <w:link w:val="12"/>
    <w:rsid w:val="008717F4"/>
    <w:pPr>
      <w:widowControl/>
      <w:shd w:val="clear" w:color="auto" w:fill="FFFFFF"/>
      <w:autoSpaceDE/>
      <w:autoSpaceDN/>
      <w:adjustRightInd/>
      <w:spacing w:before="300" w:after="360" w:line="240" w:lineRule="atLeast"/>
      <w:ind w:hanging="320"/>
      <w:outlineLvl w:val="0"/>
    </w:pPr>
    <w:rPr>
      <w:b/>
      <w:bCs/>
      <w:spacing w:val="4"/>
      <w:sz w:val="25"/>
      <w:szCs w:val="25"/>
    </w:rPr>
  </w:style>
  <w:style w:type="paragraph" w:styleId="aa">
    <w:name w:val="Balloon Text"/>
    <w:basedOn w:val="a"/>
    <w:semiHidden/>
    <w:rsid w:val="0039071E"/>
    <w:rPr>
      <w:rFonts w:ascii="Tahoma" w:hAnsi="Tahoma" w:cs="Tahoma"/>
      <w:sz w:val="16"/>
      <w:szCs w:val="16"/>
    </w:rPr>
  </w:style>
  <w:style w:type="paragraph" w:customStyle="1" w:styleId="14">
    <w:name w:val="Обычный + 14 пт"/>
    <w:aliases w:val="По ширине,Первая строка:  1 см"/>
    <w:basedOn w:val="a"/>
    <w:rsid w:val="00921882"/>
    <w:pPr>
      <w:widowControl/>
      <w:jc w:val="both"/>
    </w:pPr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38CA96-72F1-40BE-A0A9-703CC0AE9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10</Pages>
  <Words>2017</Words>
  <Characters>14162</Characters>
  <Application>Microsoft Office Word</Application>
  <DocSecurity>0</DocSecurity>
  <Lines>118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16147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SCOMP</cp:lastModifiedBy>
  <cp:revision>17</cp:revision>
  <cp:lastPrinted>2017-12-26T01:57:00Z</cp:lastPrinted>
  <dcterms:created xsi:type="dcterms:W3CDTF">2017-01-12T02:00:00Z</dcterms:created>
  <dcterms:modified xsi:type="dcterms:W3CDTF">2017-12-26T02:40:00Z</dcterms:modified>
</cp:coreProperties>
</file>